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7FCAB8C" w14:textId="1309F971" w:rsidR="00111DD2" w:rsidRDefault="00EE0C49">
      <w:pPr>
        <w:rPr>
          <w:b/>
        </w:rPr>
      </w:pPr>
      <w:r>
        <w:rPr>
          <w:b/>
          <w:noProof/>
        </w:rPr>
        <w:drawing>
          <wp:anchor distT="0" distB="0" distL="114300" distR="114300" simplePos="0" relativeHeight="251714560" behindDoc="0" locked="0" layoutInCell="1" allowOverlap="1" wp14:anchorId="0FB1B53F" wp14:editId="5756D62D">
            <wp:simplePos x="0" y="0"/>
            <wp:positionH relativeFrom="column">
              <wp:posOffset>148590</wp:posOffset>
            </wp:positionH>
            <wp:positionV relativeFrom="paragraph">
              <wp:posOffset>21590</wp:posOffset>
            </wp:positionV>
            <wp:extent cx="720090" cy="724535"/>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heidengasse_neu_mittel.jpg"/>
                    <pic:cNvPicPr/>
                  </pic:nvPicPr>
                  <pic:blipFill>
                    <a:blip r:embed="rId9">
                      <a:extLst>
                        <a:ext uri="{28A0092B-C50C-407E-A947-70E740481C1C}">
                          <a14:useLocalDpi xmlns:a14="http://schemas.microsoft.com/office/drawing/2010/main" val="0"/>
                        </a:ext>
                      </a:extLst>
                    </a:blip>
                    <a:stretch>
                      <a:fillRect/>
                    </a:stretch>
                  </pic:blipFill>
                  <pic:spPr>
                    <a:xfrm>
                      <a:off x="0" y="0"/>
                      <a:ext cx="720090" cy="7245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4DF964" w14:textId="40979A5F" w:rsidR="00111DD2" w:rsidRDefault="00111DD2">
      <w:pPr>
        <w:rPr>
          <w:b/>
        </w:rPr>
      </w:pPr>
    </w:p>
    <w:p w14:paraId="416561DF" w14:textId="4ADCD34E" w:rsidR="00111DD2" w:rsidRDefault="00E07BB2">
      <w:pPr>
        <w:rPr>
          <w:b/>
        </w:rPr>
      </w:pPr>
      <w:r>
        <w:rPr>
          <w:noProof/>
        </w:rPr>
        <w:pict w14:anchorId="77784288">
          <v:rect id="Rechteck 14" o:spid="_x0000_s1073" style="position:absolute;margin-left:-5.4pt;margin-top:3.3pt;width:466.2pt;height:27.8pt;z-index:251713536;visibility:visible;mso-wrap-style:square;mso-wrap-edited:f;mso-wrap-distance-left:9pt;mso-wrap-distance-top:0;mso-wrap-distance-right:9pt;mso-wrap-distance-bottom:0;mso-position-horizontal-relative:text;mso-position-vertical-relative:text;v-text-anchor:middle" wrapcoords="-34 0 -34 20925 21600 20925 2160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" fillcolor="#c33" stroked="f" strokecolor="#4579b8 [3044]">
            <v:fill color2="#a7bfde [1620]" rotate="t"/>
            <v:shadow opacity="22937f" mv:blur="40000f" origin=",.5" offset="0,23000emu"/>
          </v:rect>
        </w:pict>
      </w:r>
    </w:p>
    <w:p w14:paraId="69687B1B" w14:textId="09C44D79" w:rsidR="00111DD2" w:rsidRDefault="00111DD2">
      <w:pPr>
        <w:rPr>
          <w:b/>
        </w:rPr>
      </w:pPr>
    </w:p>
    <w:p w14:paraId="6847A581" w14:textId="29503024" w:rsidR="00111DD2" w:rsidRDefault="00111DD2">
      <w:pPr>
        <w:rPr>
          <w:b/>
        </w:rPr>
      </w:pPr>
    </w:p>
    <w:p w14:paraId="1FA538E1" w14:textId="5127E06E" w:rsidR="00111DD2" w:rsidRDefault="00111DD2">
      <w:pPr>
        <w:rPr>
          <w:b/>
        </w:rPr>
      </w:pPr>
    </w:p>
    <w:p w14:paraId="2083E29C" w14:textId="1E7AE1A9" w:rsidR="00111DD2" w:rsidRDefault="00111DD2">
      <w:pPr>
        <w:rPr>
          <w:b/>
        </w:rPr>
      </w:pPr>
    </w:p>
    <w:p w14:paraId="7E995076" w14:textId="4CE811E9" w:rsidR="00111DD2" w:rsidRDefault="00111DD2">
      <w:pPr>
        <w:rPr>
          <w:b/>
        </w:rPr>
      </w:pPr>
    </w:p>
    <w:p w14:paraId="5AB0BE3E" w14:textId="77777777" w:rsidR="00111DD2" w:rsidRDefault="00111DD2">
      <w:pPr>
        <w:rPr>
          <w:b/>
        </w:rPr>
      </w:pPr>
    </w:p>
    <w:p w14:paraId="497F48A2" w14:textId="77777777" w:rsidR="00111DD2" w:rsidRDefault="00111DD2">
      <w:pPr>
        <w:rPr>
          <w:b/>
        </w:rPr>
      </w:pPr>
    </w:p>
    <w:p w14:paraId="33124F36" w14:textId="77777777" w:rsidR="00111DD2" w:rsidRDefault="00111DD2">
      <w:pPr>
        <w:rPr>
          <w:b/>
        </w:rPr>
      </w:pPr>
    </w:p>
    <w:p w14:paraId="564F69FB" w14:textId="77777777" w:rsidR="00111DD2" w:rsidRDefault="00111DD2">
      <w:pPr>
        <w:rPr>
          <w:b/>
        </w:rPr>
      </w:pPr>
    </w:p>
    <w:p w14:paraId="3FA19894" w14:textId="77777777" w:rsidR="00111DD2" w:rsidRDefault="00111DD2">
      <w:pPr>
        <w:rPr>
          <w:b/>
        </w:rPr>
      </w:pPr>
    </w:p>
    <w:p w14:paraId="356729CD" w14:textId="77777777" w:rsidR="00111DD2" w:rsidRDefault="00111DD2">
      <w:pPr>
        <w:rPr>
          <w:b/>
        </w:rPr>
      </w:pPr>
    </w:p>
    <w:p w14:paraId="51BB749D" w14:textId="77777777" w:rsidR="00111DD2" w:rsidRDefault="00111DD2">
      <w:pPr>
        <w:rPr>
          <w:b/>
        </w:rPr>
      </w:pPr>
    </w:p>
    <w:p w14:paraId="1F758E64" w14:textId="77777777" w:rsidR="00111DD2" w:rsidRDefault="00111DD2">
      <w:pPr>
        <w:rPr>
          <w:b/>
        </w:rPr>
      </w:pPr>
    </w:p>
    <w:p w14:paraId="7BE4669E" w14:textId="77777777" w:rsidR="00111DD2" w:rsidRDefault="00111DD2">
      <w:pPr>
        <w:rPr>
          <w:b/>
        </w:rPr>
      </w:pPr>
    </w:p>
    <w:p w14:paraId="0441C8DE" w14:textId="77777777" w:rsidR="00111DD2" w:rsidRDefault="00111DD2">
      <w:pPr>
        <w:rPr>
          <w:b/>
        </w:rPr>
      </w:pPr>
    </w:p>
    <w:p w14:paraId="607594B8" w14:textId="77777777" w:rsidR="00111DD2" w:rsidRDefault="00111DD2">
      <w:pPr>
        <w:rPr>
          <w:b/>
        </w:rPr>
      </w:pPr>
    </w:p>
    <w:p w14:paraId="1B894C67" w14:textId="77777777" w:rsidR="00111DD2" w:rsidRPr="00EE0C49" w:rsidRDefault="00111DD2" w:rsidP="00111DD2">
      <w:pPr>
        <w:jc w:val="center"/>
        <w:rPr>
          <w:b/>
          <w:sz w:val="36"/>
        </w:rPr>
      </w:pPr>
      <w:r w:rsidRPr="00EE0C49">
        <w:rPr>
          <w:b/>
          <w:sz w:val="36"/>
        </w:rPr>
        <w:t>Musterklausur</w:t>
      </w:r>
    </w:p>
    <w:p w14:paraId="5208A11A" w14:textId="77777777" w:rsidR="00111DD2" w:rsidRPr="00111DD2" w:rsidRDefault="00111DD2" w:rsidP="00111DD2">
      <w:pPr>
        <w:jc w:val="center"/>
        <w:rPr>
          <w:b/>
          <w:sz w:val="48"/>
        </w:rPr>
      </w:pPr>
    </w:p>
    <w:p w14:paraId="37195538" w14:textId="77777777" w:rsidR="00EE0C49" w:rsidRDefault="00111DD2" w:rsidP="00111DD2">
      <w:pPr>
        <w:jc w:val="center"/>
        <w:rPr>
          <w:b/>
          <w:sz w:val="48"/>
        </w:rPr>
      </w:pPr>
      <w:r w:rsidRPr="00111DD2">
        <w:rPr>
          <w:b/>
          <w:sz w:val="48"/>
        </w:rPr>
        <w:t>Angewandte Betriebswirtschaft und Rechnungswesen</w:t>
      </w:r>
    </w:p>
    <w:p w14:paraId="77BE811C" w14:textId="77777777" w:rsidR="00EE0C49" w:rsidRDefault="00EE0C49" w:rsidP="00111DD2">
      <w:pPr>
        <w:jc w:val="center"/>
        <w:rPr>
          <w:b/>
          <w:sz w:val="48"/>
        </w:rPr>
      </w:pPr>
    </w:p>
    <w:p w14:paraId="567F1F41" w14:textId="626C03FC" w:rsidR="00FD0945" w:rsidRDefault="00EE0C49" w:rsidP="00111DD2">
      <w:pPr>
        <w:jc w:val="center"/>
        <w:rPr>
          <w:b/>
        </w:rPr>
      </w:pPr>
      <w:r w:rsidRPr="00EE0C49">
        <w:rPr>
          <w:b/>
          <w:sz w:val="36"/>
        </w:rPr>
        <w:t>Angabenteil</w:t>
      </w:r>
      <w:r w:rsidR="00FD0945">
        <w:rPr>
          <w:b/>
        </w:rPr>
        <w:br w:type="page"/>
      </w:r>
    </w:p>
    <w:p w14:paraId="6907708C" w14:textId="268EFCA5" w:rsidR="00301F3C" w:rsidRPr="00E32AB4" w:rsidRDefault="004231C6" w:rsidP="00E32AB4">
      <w:pPr>
        <w:rPr>
          <w:b/>
        </w:rPr>
      </w:pPr>
      <w:r w:rsidRPr="00E32AB4">
        <w:rPr>
          <w:b/>
        </w:rPr>
        <w:lastRenderedPageBreak/>
        <w:t>Vorbemerkungen</w:t>
      </w:r>
    </w:p>
    <w:p w14:paraId="5D75ACA2" w14:textId="77777777" w:rsidR="004231C6" w:rsidRPr="005B236F" w:rsidRDefault="004231C6" w:rsidP="004231C6">
      <w:pPr>
        <w:rPr>
          <w:sz w:val="20"/>
          <w:szCs w:val="22"/>
        </w:rPr>
      </w:pPr>
    </w:p>
    <w:p w14:paraId="066CB3C6" w14:textId="77777777" w:rsidR="005A2020" w:rsidRPr="005B236F" w:rsidRDefault="005A2020" w:rsidP="005A2020">
      <w:pPr>
        <w:jc w:val="both"/>
        <w:rPr>
          <w:sz w:val="20"/>
          <w:szCs w:val="22"/>
        </w:rPr>
      </w:pPr>
      <w:r w:rsidRPr="005B236F">
        <w:rPr>
          <w:sz w:val="20"/>
          <w:szCs w:val="22"/>
        </w:rPr>
        <w:t>Neben der fachlich-inhaltlich richtigen Lösung der Aufgabenstellungen ist auch die Beac</w:t>
      </w:r>
      <w:r w:rsidRPr="005B236F">
        <w:rPr>
          <w:sz w:val="20"/>
          <w:szCs w:val="22"/>
        </w:rPr>
        <w:t>h</w:t>
      </w:r>
      <w:r w:rsidRPr="005B236F">
        <w:rPr>
          <w:sz w:val="20"/>
          <w:szCs w:val="22"/>
        </w:rPr>
        <w:t xml:space="preserve">tung der folgenden Punkte </w:t>
      </w:r>
      <w:r w:rsidRPr="005B236F">
        <w:rPr>
          <w:b/>
          <w:sz w:val="20"/>
          <w:szCs w:val="22"/>
        </w:rPr>
        <w:t>Grundlage für die Beurteilung</w:t>
      </w:r>
      <w:r w:rsidRPr="005B236F">
        <w:rPr>
          <w:sz w:val="20"/>
          <w:szCs w:val="22"/>
        </w:rPr>
        <w:t>:</w:t>
      </w:r>
    </w:p>
    <w:p w14:paraId="13395C25" w14:textId="77777777" w:rsidR="005A2020" w:rsidRPr="005B236F" w:rsidRDefault="005A2020" w:rsidP="005A2020">
      <w:pPr>
        <w:jc w:val="both"/>
        <w:rPr>
          <w:sz w:val="20"/>
          <w:szCs w:val="22"/>
        </w:rPr>
      </w:pPr>
    </w:p>
    <w:tbl>
      <w:tblPr>
        <w:tblStyle w:val="Tabellenraster"/>
        <w:tblW w:w="0" w:type="auto"/>
        <w:tblInd w:w="250" w:type="dxa"/>
        <w:tblLook w:val="04A0" w:firstRow="1" w:lastRow="0" w:firstColumn="1" w:lastColumn="0" w:noHBand="0" w:noVBand="1"/>
      </w:tblPr>
      <w:tblGrid>
        <w:gridCol w:w="8956"/>
      </w:tblGrid>
      <w:tr w:rsidR="008B279C" w14:paraId="57870499" w14:textId="77777777" w:rsidTr="008B279C">
        <w:tc>
          <w:tcPr>
            <w:tcW w:w="8956" w:type="dxa"/>
          </w:tcPr>
          <w:p w14:paraId="1A90A72C"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Die Vorschriften der Bundesabgabenordnung bezüglich der äußeren </w:t>
            </w:r>
            <w:r w:rsidRPr="005B236F">
              <w:rPr>
                <w:b/>
                <w:sz w:val="20"/>
                <w:szCs w:val="22"/>
              </w:rPr>
              <w:t>Formvo</w:t>
            </w:r>
            <w:r w:rsidRPr="005B236F">
              <w:rPr>
                <w:b/>
                <w:sz w:val="20"/>
                <w:szCs w:val="22"/>
              </w:rPr>
              <w:t>r</w:t>
            </w:r>
            <w:r w:rsidRPr="005B236F">
              <w:rPr>
                <w:b/>
                <w:sz w:val="20"/>
                <w:szCs w:val="22"/>
              </w:rPr>
              <w:t>schriften der Buchführung</w:t>
            </w:r>
            <w:r w:rsidRPr="005B236F">
              <w:rPr>
                <w:sz w:val="20"/>
                <w:szCs w:val="22"/>
              </w:rPr>
              <w:t xml:space="preserve"> sind einzuhalten.</w:t>
            </w:r>
          </w:p>
          <w:p w14:paraId="3A6A1183" w14:textId="77777777" w:rsidR="008B279C" w:rsidRPr="005B236F" w:rsidRDefault="008B279C" w:rsidP="00F60041">
            <w:pPr>
              <w:numPr>
                <w:ilvl w:val="0"/>
                <w:numId w:val="3"/>
              </w:numPr>
              <w:ind w:left="379" w:hanging="280"/>
              <w:jc w:val="both"/>
              <w:rPr>
                <w:sz w:val="20"/>
                <w:szCs w:val="22"/>
              </w:rPr>
            </w:pPr>
            <w:r w:rsidRPr="005B236F">
              <w:rPr>
                <w:sz w:val="20"/>
                <w:szCs w:val="22"/>
              </w:rPr>
              <w:t>Demnach ist die Verwendung von Tintenkiller, Tipp-Ex, etc. nicht gestattet.</w:t>
            </w:r>
          </w:p>
          <w:p w14:paraId="122E8FDB"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Sämtliche </w:t>
            </w:r>
            <w:r w:rsidRPr="005B236F">
              <w:rPr>
                <w:b/>
                <w:sz w:val="20"/>
                <w:szCs w:val="22"/>
              </w:rPr>
              <w:t>Nebenrechnungen</w:t>
            </w:r>
            <w:r w:rsidRPr="005B236F">
              <w:rPr>
                <w:sz w:val="20"/>
                <w:szCs w:val="22"/>
              </w:rPr>
              <w:t xml:space="preserve"> sind nachvollziehbar anzuschreiben.</w:t>
            </w:r>
          </w:p>
          <w:p w14:paraId="1F51800E"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Alle Ergebnisse sind kaufmännisch auf </w:t>
            </w:r>
            <w:r w:rsidRPr="005B236F">
              <w:rPr>
                <w:b/>
                <w:sz w:val="20"/>
                <w:szCs w:val="22"/>
              </w:rPr>
              <w:t>2 Dezimalstellen</w:t>
            </w:r>
            <w:r w:rsidRPr="005B236F">
              <w:rPr>
                <w:sz w:val="20"/>
                <w:szCs w:val="22"/>
              </w:rPr>
              <w:t xml:space="preserve"> zu </w:t>
            </w:r>
            <w:r w:rsidRPr="005B236F">
              <w:rPr>
                <w:b/>
                <w:sz w:val="20"/>
                <w:szCs w:val="22"/>
              </w:rPr>
              <w:t>runden</w:t>
            </w:r>
            <w:r w:rsidR="00C8187A" w:rsidRPr="005B236F">
              <w:rPr>
                <w:sz w:val="20"/>
                <w:szCs w:val="22"/>
              </w:rPr>
              <w:t xml:space="preserve"> (sofern nicht extra anders verlangt)</w:t>
            </w:r>
            <w:r w:rsidRPr="005B236F">
              <w:rPr>
                <w:sz w:val="20"/>
                <w:szCs w:val="22"/>
              </w:rPr>
              <w:t>.</w:t>
            </w:r>
          </w:p>
          <w:p w14:paraId="14AA551B"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Zur Lösung der einzelnen Beispiele ist der </w:t>
            </w:r>
            <w:r w:rsidRPr="005B236F">
              <w:rPr>
                <w:b/>
                <w:sz w:val="20"/>
                <w:szCs w:val="22"/>
              </w:rPr>
              <w:t>vorgefertigte Lösungsraster</w:t>
            </w:r>
            <w:r w:rsidRPr="005B236F">
              <w:rPr>
                <w:sz w:val="20"/>
                <w:szCs w:val="22"/>
              </w:rPr>
              <w:t xml:space="preserve"> im </w:t>
            </w:r>
            <w:r w:rsidRPr="005B236F">
              <w:rPr>
                <w:b/>
                <w:sz w:val="20"/>
                <w:szCs w:val="22"/>
              </w:rPr>
              <w:t>L</w:t>
            </w:r>
            <w:r w:rsidRPr="005B236F">
              <w:rPr>
                <w:b/>
                <w:sz w:val="20"/>
                <w:szCs w:val="22"/>
              </w:rPr>
              <w:t>ö</w:t>
            </w:r>
            <w:r w:rsidRPr="005B236F">
              <w:rPr>
                <w:b/>
                <w:sz w:val="20"/>
                <w:szCs w:val="22"/>
              </w:rPr>
              <w:t>sungsteil</w:t>
            </w:r>
            <w:r w:rsidRPr="005B236F">
              <w:rPr>
                <w:sz w:val="20"/>
                <w:szCs w:val="22"/>
              </w:rPr>
              <w:t xml:space="preserve"> unbedingt entsprechend zu verwenden. Nur die Ergebnisse, die in di</w:t>
            </w:r>
            <w:r w:rsidRPr="005B236F">
              <w:rPr>
                <w:sz w:val="20"/>
                <w:szCs w:val="22"/>
              </w:rPr>
              <w:t>e</w:t>
            </w:r>
            <w:r w:rsidRPr="005B236F">
              <w:rPr>
                <w:sz w:val="20"/>
                <w:szCs w:val="22"/>
              </w:rPr>
              <w:t>sem Lösungsraster ordnungsgemäß erfasst sind, werden für die Beurteilung he</w:t>
            </w:r>
            <w:r w:rsidRPr="005B236F">
              <w:rPr>
                <w:sz w:val="20"/>
                <w:szCs w:val="22"/>
              </w:rPr>
              <w:t>r</w:t>
            </w:r>
            <w:r w:rsidRPr="005B236F">
              <w:rPr>
                <w:sz w:val="20"/>
                <w:szCs w:val="22"/>
              </w:rPr>
              <w:t>angezogen.</w:t>
            </w:r>
          </w:p>
          <w:p w14:paraId="658FB33D" w14:textId="77777777" w:rsidR="008B279C" w:rsidRPr="005B236F" w:rsidRDefault="008B279C" w:rsidP="00F60041">
            <w:pPr>
              <w:numPr>
                <w:ilvl w:val="0"/>
                <w:numId w:val="3"/>
              </w:numPr>
              <w:ind w:left="379" w:hanging="280"/>
              <w:jc w:val="both"/>
              <w:rPr>
                <w:sz w:val="20"/>
                <w:szCs w:val="22"/>
              </w:rPr>
            </w:pPr>
            <w:r w:rsidRPr="005B236F">
              <w:rPr>
                <w:b/>
                <w:sz w:val="20"/>
                <w:szCs w:val="22"/>
              </w:rPr>
              <w:t>Erlaubte Hilfsmittel</w:t>
            </w:r>
            <w:r w:rsidRPr="005B236F">
              <w:rPr>
                <w:sz w:val="20"/>
                <w:szCs w:val="22"/>
              </w:rPr>
              <w:t xml:space="preserve"> sind ausschließlich:</w:t>
            </w:r>
          </w:p>
          <w:p w14:paraId="54DC2179" w14:textId="77777777" w:rsidR="008B279C" w:rsidRPr="005B236F" w:rsidRDefault="008B279C" w:rsidP="00F60041">
            <w:pPr>
              <w:pStyle w:val="Listenabsatz"/>
              <w:numPr>
                <w:ilvl w:val="1"/>
                <w:numId w:val="3"/>
              </w:numPr>
              <w:ind w:left="379" w:firstLine="28"/>
              <w:jc w:val="both"/>
              <w:rPr>
                <w:sz w:val="20"/>
                <w:szCs w:val="22"/>
              </w:rPr>
            </w:pPr>
            <w:r w:rsidRPr="005B236F">
              <w:rPr>
                <w:sz w:val="20"/>
                <w:szCs w:val="22"/>
              </w:rPr>
              <w:t>Taschenrechner</w:t>
            </w:r>
          </w:p>
          <w:p w14:paraId="1BFCF188" w14:textId="77777777" w:rsidR="008B279C" w:rsidRPr="005B236F" w:rsidRDefault="008B279C" w:rsidP="00F60041">
            <w:pPr>
              <w:pStyle w:val="Listenabsatz"/>
              <w:numPr>
                <w:ilvl w:val="1"/>
                <w:numId w:val="3"/>
              </w:numPr>
              <w:ind w:left="379" w:firstLine="28"/>
              <w:jc w:val="both"/>
              <w:rPr>
                <w:sz w:val="20"/>
                <w:szCs w:val="22"/>
              </w:rPr>
            </w:pPr>
            <w:r w:rsidRPr="005B236F">
              <w:rPr>
                <w:sz w:val="20"/>
                <w:szCs w:val="22"/>
              </w:rPr>
              <w:t xml:space="preserve">Kontenpläne </w:t>
            </w:r>
          </w:p>
          <w:p w14:paraId="51CAA853" w14:textId="77777777" w:rsidR="008B279C" w:rsidRPr="005B236F" w:rsidRDefault="008B279C" w:rsidP="00F60041">
            <w:pPr>
              <w:pStyle w:val="Listenabsatz"/>
              <w:numPr>
                <w:ilvl w:val="1"/>
                <w:numId w:val="3"/>
              </w:numPr>
              <w:ind w:left="379" w:firstLine="28"/>
              <w:jc w:val="both"/>
              <w:rPr>
                <w:sz w:val="20"/>
                <w:szCs w:val="22"/>
              </w:rPr>
            </w:pPr>
            <w:r w:rsidRPr="005B236F">
              <w:rPr>
                <w:sz w:val="20"/>
                <w:szCs w:val="22"/>
              </w:rPr>
              <w:t>Formelsammlung der Bilanzkennzahlen</w:t>
            </w:r>
          </w:p>
          <w:p w14:paraId="66A861A6" w14:textId="77777777" w:rsidR="008B279C" w:rsidRPr="005B236F" w:rsidRDefault="008B279C" w:rsidP="00F60041">
            <w:pPr>
              <w:pStyle w:val="Listenabsatz"/>
              <w:numPr>
                <w:ilvl w:val="1"/>
                <w:numId w:val="3"/>
              </w:numPr>
              <w:ind w:left="379" w:firstLine="28"/>
              <w:jc w:val="both"/>
              <w:rPr>
                <w:sz w:val="20"/>
                <w:szCs w:val="22"/>
              </w:rPr>
            </w:pPr>
            <w:r w:rsidRPr="005B236F">
              <w:rPr>
                <w:sz w:val="20"/>
                <w:szCs w:val="22"/>
              </w:rPr>
              <w:t>Tabellen der Personalverrechnung</w:t>
            </w:r>
          </w:p>
          <w:p w14:paraId="64B713EA"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Bitte die </w:t>
            </w:r>
            <w:r w:rsidR="00DF3402" w:rsidRPr="005B236F">
              <w:rPr>
                <w:sz w:val="20"/>
                <w:szCs w:val="22"/>
              </w:rPr>
              <w:t>A</w:t>
            </w:r>
            <w:r w:rsidRPr="005B236F">
              <w:rPr>
                <w:sz w:val="20"/>
                <w:szCs w:val="22"/>
              </w:rPr>
              <w:t>ngabe und den Lösungsteil nicht in Einzelteile zerlegen!</w:t>
            </w:r>
          </w:p>
          <w:p w14:paraId="5E83E673"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Die in den Buchungssätzen verwendeten Konten sind mindestens mit exakter </w:t>
            </w:r>
            <w:r w:rsidRPr="005B236F">
              <w:rPr>
                <w:b/>
                <w:sz w:val="20"/>
                <w:szCs w:val="22"/>
              </w:rPr>
              <w:t>Kontenklasse</w:t>
            </w:r>
            <w:r w:rsidRPr="005B236F">
              <w:rPr>
                <w:sz w:val="20"/>
                <w:szCs w:val="22"/>
              </w:rPr>
              <w:t xml:space="preserve"> und </w:t>
            </w:r>
            <w:r w:rsidRPr="005B236F">
              <w:rPr>
                <w:b/>
                <w:sz w:val="20"/>
                <w:szCs w:val="22"/>
              </w:rPr>
              <w:t>Kontenbezeichnung</w:t>
            </w:r>
            <w:r w:rsidRPr="005B236F">
              <w:rPr>
                <w:sz w:val="20"/>
                <w:szCs w:val="22"/>
              </w:rPr>
              <w:t xml:space="preserve"> anzuführen.</w:t>
            </w:r>
          </w:p>
          <w:p w14:paraId="052CBFF1" w14:textId="77777777" w:rsidR="008B279C" w:rsidRPr="005B236F" w:rsidRDefault="008B279C" w:rsidP="00F60041">
            <w:pPr>
              <w:numPr>
                <w:ilvl w:val="0"/>
                <w:numId w:val="3"/>
              </w:numPr>
              <w:ind w:left="379" w:hanging="280"/>
              <w:jc w:val="both"/>
              <w:rPr>
                <w:sz w:val="20"/>
                <w:szCs w:val="22"/>
              </w:rPr>
            </w:pPr>
            <w:r w:rsidRPr="005B236F">
              <w:rPr>
                <w:sz w:val="20"/>
                <w:szCs w:val="22"/>
              </w:rPr>
              <w:t xml:space="preserve">Sollten Sie ein Zwischenergebnis, das für die Lösung weiterer Aufgabenstellungen notwendig ist, nicht ermitteln können, treffen Sie bitte </w:t>
            </w:r>
            <w:r w:rsidRPr="005B236F">
              <w:rPr>
                <w:b/>
                <w:sz w:val="20"/>
                <w:szCs w:val="22"/>
              </w:rPr>
              <w:t>Annahmen</w:t>
            </w:r>
            <w:r w:rsidRPr="005B236F">
              <w:rPr>
                <w:sz w:val="20"/>
                <w:szCs w:val="22"/>
              </w:rPr>
              <w:t xml:space="preserve"> und rechnen mit diesen Werten weiter.</w:t>
            </w:r>
          </w:p>
          <w:p w14:paraId="20CC4530" w14:textId="77777777" w:rsidR="00DF3402" w:rsidRDefault="00DF3402" w:rsidP="00F60041">
            <w:pPr>
              <w:numPr>
                <w:ilvl w:val="0"/>
                <w:numId w:val="3"/>
              </w:numPr>
              <w:ind w:left="379" w:hanging="280"/>
              <w:jc w:val="both"/>
              <w:rPr>
                <w:sz w:val="22"/>
                <w:szCs w:val="22"/>
              </w:rPr>
            </w:pPr>
            <w:r w:rsidRPr="005B236F">
              <w:rPr>
                <w:sz w:val="20"/>
                <w:szCs w:val="22"/>
              </w:rPr>
              <w:t xml:space="preserve">Bei der Beantwortung aller betriebswirtschaftlichen Fragestellungen ist eine </w:t>
            </w:r>
            <w:r w:rsidRPr="00455EF7">
              <w:rPr>
                <w:b/>
                <w:sz w:val="20"/>
                <w:szCs w:val="22"/>
              </w:rPr>
              <w:t>B</w:t>
            </w:r>
            <w:r w:rsidRPr="00455EF7">
              <w:rPr>
                <w:b/>
                <w:sz w:val="20"/>
                <w:szCs w:val="22"/>
              </w:rPr>
              <w:t>e</w:t>
            </w:r>
            <w:r w:rsidRPr="00455EF7">
              <w:rPr>
                <w:b/>
                <w:sz w:val="20"/>
                <w:szCs w:val="22"/>
              </w:rPr>
              <w:t xml:space="preserve">gründung </w:t>
            </w:r>
            <w:r w:rsidRPr="005B236F">
              <w:rPr>
                <w:sz w:val="20"/>
                <w:szCs w:val="22"/>
              </w:rPr>
              <w:t>anzuführen.</w:t>
            </w:r>
          </w:p>
        </w:tc>
      </w:tr>
    </w:tbl>
    <w:p w14:paraId="71C84A54" w14:textId="77777777" w:rsidR="008B279C" w:rsidRDefault="008B279C" w:rsidP="005A2020">
      <w:pPr>
        <w:jc w:val="both"/>
        <w:rPr>
          <w:sz w:val="22"/>
          <w:szCs w:val="22"/>
        </w:rPr>
      </w:pPr>
    </w:p>
    <w:p w14:paraId="2BD8762C" w14:textId="77777777" w:rsidR="005A2020" w:rsidRPr="005B236F" w:rsidRDefault="005A2020" w:rsidP="005A2020">
      <w:pPr>
        <w:jc w:val="both"/>
        <w:rPr>
          <w:sz w:val="20"/>
          <w:szCs w:val="22"/>
        </w:rPr>
      </w:pPr>
      <w:r w:rsidRPr="005B236F">
        <w:rPr>
          <w:sz w:val="20"/>
          <w:szCs w:val="22"/>
        </w:rPr>
        <w:t xml:space="preserve">Die gesetzlich vorgesehene </w:t>
      </w:r>
      <w:r w:rsidRPr="005B236F">
        <w:rPr>
          <w:b/>
          <w:sz w:val="20"/>
          <w:szCs w:val="22"/>
        </w:rPr>
        <w:t>Arbeitszeit</w:t>
      </w:r>
      <w:r w:rsidRPr="005B236F">
        <w:rPr>
          <w:sz w:val="20"/>
          <w:szCs w:val="22"/>
        </w:rPr>
        <w:t xml:space="preserve"> für die vorliegende schriftliche Reife- und Di</w:t>
      </w:r>
      <w:r w:rsidRPr="005B236F">
        <w:rPr>
          <w:sz w:val="20"/>
          <w:szCs w:val="22"/>
        </w:rPr>
        <w:t>p</w:t>
      </w:r>
      <w:r w:rsidRPr="005B236F">
        <w:rPr>
          <w:sz w:val="20"/>
          <w:szCs w:val="22"/>
        </w:rPr>
        <w:t xml:space="preserve">lomprüfung aus </w:t>
      </w:r>
      <w:r w:rsidR="00DF3402" w:rsidRPr="005B236F">
        <w:rPr>
          <w:sz w:val="20"/>
          <w:szCs w:val="22"/>
        </w:rPr>
        <w:t>Angewandte Betriebswirtschaft und Rechnungswesen</w:t>
      </w:r>
      <w:r w:rsidRPr="005B236F">
        <w:rPr>
          <w:sz w:val="20"/>
          <w:szCs w:val="22"/>
        </w:rPr>
        <w:t xml:space="preserve"> beträgt </w:t>
      </w:r>
      <w:r w:rsidRPr="005B236F">
        <w:rPr>
          <w:b/>
          <w:sz w:val="20"/>
          <w:szCs w:val="22"/>
        </w:rPr>
        <w:t>300 Min</w:t>
      </w:r>
      <w:r w:rsidRPr="005B236F">
        <w:rPr>
          <w:b/>
          <w:sz w:val="20"/>
          <w:szCs w:val="22"/>
        </w:rPr>
        <w:t>u</w:t>
      </w:r>
      <w:r w:rsidRPr="005B236F">
        <w:rPr>
          <w:b/>
          <w:sz w:val="20"/>
          <w:szCs w:val="22"/>
        </w:rPr>
        <w:t>ten</w:t>
      </w:r>
      <w:r w:rsidRPr="005B236F">
        <w:rPr>
          <w:sz w:val="20"/>
          <w:szCs w:val="22"/>
        </w:rPr>
        <w:t>.</w:t>
      </w:r>
    </w:p>
    <w:p w14:paraId="2A3A40FD" w14:textId="77777777" w:rsidR="005A2020" w:rsidRPr="005B236F" w:rsidRDefault="005A2020" w:rsidP="005A2020">
      <w:pPr>
        <w:jc w:val="both"/>
        <w:rPr>
          <w:sz w:val="20"/>
          <w:szCs w:val="22"/>
        </w:rPr>
      </w:pPr>
    </w:p>
    <w:p w14:paraId="17DBFCEF" w14:textId="77777777" w:rsidR="005A2020" w:rsidRPr="005B236F" w:rsidRDefault="005A2020" w:rsidP="005A2020">
      <w:pPr>
        <w:jc w:val="both"/>
        <w:rPr>
          <w:sz w:val="20"/>
          <w:szCs w:val="22"/>
        </w:rPr>
      </w:pPr>
      <w:r w:rsidRPr="005B236F">
        <w:rPr>
          <w:sz w:val="20"/>
          <w:szCs w:val="22"/>
        </w:rPr>
        <w:t>Für die Planung Ihrer persönlichen zeitlichen Disposition berücksichtigen Sie bitte folge</w:t>
      </w:r>
      <w:r w:rsidRPr="005B236F">
        <w:rPr>
          <w:sz w:val="20"/>
          <w:szCs w:val="22"/>
        </w:rPr>
        <w:t>n</w:t>
      </w:r>
      <w:r w:rsidRPr="005B236F">
        <w:rPr>
          <w:sz w:val="20"/>
          <w:szCs w:val="22"/>
        </w:rPr>
        <w:t xml:space="preserve">de </w:t>
      </w:r>
      <w:r w:rsidRPr="005B236F">
        <w:rPr>
          <w:b/>
          <w:sz w:val="20"/>
          <w:szCs w:val="22"/>
        </w:rPr>
        <w:t>Gewichtung der einzelnen Aufgabenstellungen</w:t>
      </w:r>
      <w:r w:rsidRPr="005B236F">
        <w:rPr>
          <w:sz w:val="20"/>
          <w:szCs w:val="22"/>
        </w:rPr>
        <w:t>:</w:t>
      </w:r>
    </w:p>
    <w:p w14:paraId="6D831A30" w14:textId="77777777" w:rsidR="005A2020" w:rsidRPr="005B236F" w:rsidRDefault="005A2020" w:rsidP="005A2020">
      <w:pPr>
        <w:jc w:val="both"/>
        <w:rPr>
          <w:sz w:val="20"/>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471"/>
      </w:tblGrid>
      <w:tr w:rsidR="005A2020" w:rsidRPr="008B279C" w14:paraId="1D4ECF9D" w14:textId="77777777" w:rsidTr="008B279C">
        <w:tc>
          <w:tcPr>
            <w:tcW w:w="5529" w:type="dxa"/>
            <w:shd w:val="clear" w:color="auto" w:fill="D9D9D9"/>
          </w:tcPr>
          <w:p w14:paraId="59909A92" w14:textId="289FE262" w:rsidR="005A2020" w:rsidRPr="005B236F" w:rsidRDefault="00004178" w:rsidP="008B279C">
            <w:pPr>
              <w:rPr>
                <w:b/>
                <w:sz w:val="20"/>
                <w:szCs w:val="22"/>
              </w:rPr>
            </w:pPr>
            <w:r>
              <w:rPr>
                <w:b/>
                <w:sz w:val="20"/>
                <w:szCs w:val="22"/>
              </w:rPr>
              <w:t>Themenbereich</w:t>
            </w:r>
          </w:p>
        </w:tc>
        <w:tc>
          <w:tcPr>
            <w:tcW w:w="3471" w:type="dxa"/>
            <w:shd w:val="clear" w:color="auto" w:fill="D9D9D9"/>
          </w:tcPr>
          <w:p w14:paraId="1B86CC0D" w14:textId="77777777" w:rsidR="005A2020" w:rsidRPr="005B236F" w:rsidRDefault="005A2020" w:rsidP="008B279C">
            <w:pPr>
              <w:jc w:val="center"/>
              <w:rPr>
                <w:b/>
                <w:sz w:val="20"/>
                <w:szCs w:val="22"/>
              </w:rPr>
            </w:pPr>
            <w:r w:rsidRPr="005B236F">
              <w:rPr>
                <w:b/>
                <w:sz w:val="20"/>
                <w:szCs w:val="22"/>
              </w:rPr>
              <w:t>Erreichbare Punkte</w:t>
            </w:r>
          </w:p>
        </w:tc>
      </w:tr>
      <w:tr w:rsidR="005A2020" w:rsidRPr="008B279C" w14:paraId="32D3F2E4" w14:textId="77777777" w:rsidTr="008B279C">
        <w:tc>
          <w:tcPr>
            <w:tcW w:w="5529" w:type="dxa"/>
          </w:tcPr>
          <w:p w14:paraId="737F790C" w14:textId="77777777" w:rsidR="005A2020" w:rsidRPr="005B236F" w:rsidRDefault="00DF3402" w:rsidP="00F60041">
            <w:pPr>
              <w:numPr>
                <w:ilvl w:val="0"/>
                <w:numId w:val="2"/>
              </w:numPr>
              <w:rPr>
                <w:sz w:val="20"/>
                <w:szCs w:val="22"/>
              </w:rPr>
            </w:pPr>
            <w:r w:rsidRPr="005B236F">
              <w:rPr>
                <w:sz w:val="20"/>
                <w:szCs w:val="22"/>
              </w:rPr>
              <w:t>Laufende Geschäftsfälle und Kaufvertrag</w:t>
            </w:r>
          </w:p>
        </w:tc>
        <w:tc>
          <w:tcPr>
            <w:tcW w:w="3471" w:type="dxa"/>
          </w:tcPr>
          <w:p w14:paraId="7C53B858" w14:textId="77777777" w:rsidR="005A2020" w:rsidRPr="005B236F" w:rsidRDefault="00DF3402" w:rsidP="008B279C">
            <w:pPr>
              <w:jc w:val="center"/>
              <w:rPr>
                <w:b/>
                <w:sz w:val="20"/>
                <w:szCs w:val="22"/>
              </w:rPr>
            </w:pPr>
            <w:r w:rsidRPr="005B236F">
              <w:rPr>
                <w:b/>
                <w:sz w:val="20"/>
                <w:szCs w:val="22"/>
              </w:rPr>
              <w:t>55</w:t>
            </w:r>
          </w:p>
        </w:tc>
      </w:tr>
      <w:tr w:rsidR="005A2020" w:rsidRPr="008B279C" w14:paraId="0C9534C5" w14:textId="77777777" w:rsidTr="008B279C">
        <w:tc>
          <w:tcPr>
            <w:tcW w:w="5529" w:type="dxa"/>
          </w:tcPr>
          <w:p w14:paraId="0819F677" w14:textId="77777777" w:rsidR="005A2020" w:rsidRPr="005B236F" w:rsidRDefault="00DF3402" w:rsidP="00F60041">
            <w:pPr>
              <w:numPr>
                <w:ilvl w:val="0"/>
                <w:numId w:val="2"/>
              </w:numPr>
              <w:rPr>
                <w:sz w:val="20"/>
                <w:szCs w:val="22"/>
              </w:rPr>
            </w:pPr>
            <w:r w:rsidRPr="005B236F">
              <w:rPr>
                <w:sz w:val="20"/>
                <w:szCs w:val="22"/>
              </w:rPr>
              <w:t>Bilanzierung, Investition und Finanzierung, B</w:t>
            </w:r>
            <w:r w:rsidRPr="005B236F">
              <w:rPr>
                <w:sz w:val="20"/>
                <w:szCs w:val="22"/>
              </w:rPr>
              <w:t>i</w:t>
            </w:r>
            <w:r w:rsidRPr="005B236F">
              <w:rPr>
                <w:sz w:val="20"/>
                <w:szCs w:val="22"/>
              </w:rPr>
              <w:t>lanzanalyse, Banken</w:t>
            </w:r>
          </w:p>
        </w:tc>
        <w:tc>
          <w:tcPr>
            <w:tcW w:w="3471" w:type="dxa"/>
          </w:tcPr>
          <w:p w14:paraId="6710DA57" w14:textId="77777777" w:rsidR="005A2020" w:rsidRPr="005B236F" w:rsidRDefault="00DF3402" w:rsidP="008B279C">
            <w:pPr>
              <w:jc w:val="center"/>
              <w:rPr>
                <w:b/>
                <w:sz w:val="20"/>
                <w:szCs w:val="22"/>
              </w:rPr>
            </w:pPr>
            <w:r w:rsidRPr="005B236F">
              <w:rPr>
                <w:b/>
                <w:sz w:val="20"/>
                <w:szCs w:val="22"/>
              </w:rPr>
              <w:t>70</w:t>
            </w:r>
          </w:p>
        </w:tc>
      </w:tr>
      <w:tr w:rsidR="005A2020" w:rsidRPr="008B279C" w14:paraId="7568AB95" w14:textId="77777777" w:rsidTr="008B279C">
        <w:tc>
          <w:tcPr>
            <w:tcW w:w="5529" w:type="dxa"/>
          </w:tcPr>
          <w:p w14:paraId="53161207" w14:textId="77777777" w:rsidR="005A2020" w:rsidRPr="005B236F" w:rsidRDefault="00DF3402" w:rsidP="00F60041">
            <w:pPr>
              <w:numPr>
                <w:ilvl w:val="0"/>
                <w:numId w:val="2"/>
              </w:numPr>
              <w:rPr>
                <w:sz w:val="20"/>
                <w:szCs w:val="22"/>
              </w:rPr>
            </w:pPr>
            <w:r w:rsidRPr="005B236F">
              <w:rPr>
                <w:sz w:val="20"/>
                <w:szCs w:val="22"/>
              </w:rPr>
              <w:t>Kostenrechnung und Marketing</w:t>
            </w:r>
          </w:p>
        </w:tc>
        <w:tc>
          <w:tcPr>
            <w:tcW w:w="3471" w:type="dxa"/>
          </w:tcPr>
          <w:p w14:paraId="10BE73AF" w14:textId="77777777" w:rsidR="005A2020" w:rsidRPr="005B236F" w:rsidRDefault="00DF3402" w:rsidP="008B279C">
            <w:pPr>
              <w:jc w:val="center"/>
              <w:rPr>
                <w:b/>
                <w:sz w:val="20"/>
                <w:szCs w:val="22"/>
              </w:rPr>
            </w:pPr>
            <w:r w:rsidRPr="005B236F">
              <w:rPr>
                <w:b/>
                <w:sz w:val="20"/>
                <w:szCs w:val="22"/>
              </w:rPr>
              <w:t>45</w:t>
            </w:r>
          </w:p>
        </w:tc>
      </w:tr>
      <w:tr w:rsidR="005A2020" w:rsidRPr="008B279C" w14:paraId="7BED60CF" w14:textId="77777777" w:rsidTr="008B279C">
        <w:tc>
          <w:tcPr>
            <w:tcW w:w="5529" w:type="dxa"/>
          </w:tcPr>
          <w:p w14:paraId="4B8B5702" w14:textId="77777777" w:rsidR="005A2020" w:rsidRPr="005B236F" w:rsidRDefault="00DF3402" w:rsidP="00F60041">
            <w:pPr>
              <w:numPr>
                <w:ilvl w:val="0"/>
                <w:numId w:val="2"/>
              </w:numPr>
              <w:rPr>
                <w:sz w:val="20"/>
                <w:szCs w:val="22"/>
              </w:rPr>
            </w:pPr>
            <w:r w:rsidRPr="005B236F">
              <w:rPr>
                <w:sz w:val="20"/>
                <w:szCs w:val="22"/>
              </w:rPr>
              <w:t>Management und Personalmanagement (inkl. Arbeitsrecht)</w:t>
            </w:r>
          </w:p>
        </w:tc>
        <w:tc>
          <w:tcPr>
            <w:tcW w:w="3471" w:type="dxa"/>
          </w:tcPr>
          <w:p w14:paraId="3B95C683" w14:textId="77777777" w:rsidR="005A2020" w:rsidRPr="005B236F" w:rsidRDefault="00DF3402" w:rsidP="008B279C">
            <w:pPr>
              <w:jc w:val="center"/>
              <w:rPr>
                <w:b/>
                <w:sz w:val="20"/>
                <w:szCs w:val="22"/>
              </w:rPr>
            </w:pPr>
            <w:r w:rsidRPr="005B236F">
              <w:rPr>
                <w:b/>
                <w:sz w:val="20"/>
                <w:szCs w:val="22"/>
              </w:rPr>
              <w:t>30</w:t>
            </w:r>
          </w:p>
        </w:tc>
      </w:tr>
      <w:tr w:rsidR="005A2020" w:rsidRPr="008B279C" w14:paraId="4E93134D" w14:textId="77777777" w:rsidTr="008B279C">
        <w:tc>
          <w:tcPr>
            <w:tcW w:w="5529" w:type="dxa"/>
          </w:tcPr>
          <w:p w14:paraId="5CA7E181" w14:textId="77777777" w:rsidR="005A2020" w:rsidRPr="005B236F" w:rsidRDefault="00DF3402" w:rsidP="00F60041">
            <w:pPr>
              <w:numPr>
                <w:ilvl w:val="0"/>
                <w:numId w:val="2"/>
              </w:numPr>
              <w:rPr>
                <w:sz w:val="20"/>
                <w:szCs w:val="22"/>
              </w:rPr>
            </w:pPr>
            <w:r w:rsidRPr="005B236F">
              <w:rPr>
                <w:sz w:val="20"/>
                <w:szCs w:val="22"/>
              </w:rPr>
              <w:t>Rechtsformen und Einnahmen-Ausgaben-Rechnung</w:t>
            </w:r>
          </w:p>
        </w:tc>
        <w:tc>
          <w:tcPr>
            <w:tcW w:w="3471" w:type="dxa"/>
          </w:tcPr>
          <w:p w14:paraId="2F82F8E4" w14:textId="77777777" w:rsidR="005A2020" w:rsidRPr="005B236F" w:rsidRDefault="00DF3402" w:rsidP="008B279C">
            <w:pPr>
              <w:jc w:val="center"/>
              <w:rPr>
                <w:b/>
                <w:sz w:val="20"/>
                <w:szCs w:val="22"/>
              </w:rPr>
            </w:pPr>
            <w:r w:rsidRPr="005B236F">
              <w:rPr>
                <w:b/>
                <w:sz w:val="20"/>
                <w:szCs w:val="22"/>
              </w:rPr>
              <w:t>35</w:t>
            </w:r>
          </w:p>
        </w:tc>
      </w:tr>
      <w:tr w:rsidR="00480E3D" w:rsidRPr="008B279C" w14:paraId="56203998" w14:textId="77777777" w:rsidTr="008B279C">
        <w:tc>
          <w:tcPr>
            <w:tcW w:w="5529" w:type="dxa"/>
            <w:tcBorders>
              <w:bottom w:val="single" w:sz="4" w:space="0" w:color="auto"/>
            </w:tcBorders>
          </w:tcPr>
          <w:p w14:paraId="7B584DF5" w14:textId="77777777" w:rsidR="00480E3D" w:rsidRPr="005B236F" w:rsidRDefault="00DF3402" w:rsidP="00F60041">
            <w:pPr>
              <w:numPr>
                <w:ilvl w:val="0"/>
                <w:numId w:val="2"/>
              </w:numPr>
              <w:rPr>
                <w:sz w:val="20"/>
                <w:szCs w:val="22"/>
              </w:rPr>
            </w:pPr>
            <w:r w:rsidRPr="005B236F">
              <w:rPr>
                <w:sz w:val="20"/>
                <w:szCs w:val="22"/>
              </w:rPr>
              <w:t>Personalverrechnung und Arbeitne</w:t>
            </w:r>
            <w:r w:rsidRPr="005B236F">
              <w:rPr>
                <w:sz w:val="20"/>
                <w:szCs w:val="22"/>
              </w:rPr>
              <w:t>h</w:t>
            </w:r>
            <w:r w:rsidRPr="005B236F">
              <w:rPr>
                <w:sz w:val="20"/>
                <w:szCs w:val="22"/>
              </w:rPr>
              <w:t>mer/innenveranlagung</w:t>
            </w:r>
          </w:p>
        </w:tc>
        <w:tc>
          <w:tcPr>
            <w:tcW w:w="3471" w:type="dxa"/>
            <w:tcBorders>
              <w:bottom w:val="single" w:sz="4" w:space="0" w:color="auto"/>
            </w:tcBorders>
          </w:tcPr>
          <w:p w14:paraId="05B399CE" w14:textId="77777777" w:rsidR="00480E3D" w:rsidRPr="005B236F" w:rsidRDefault="005B236F" w:rsidP="00E44660">
            <w:pPr>
              <w:jc w:val="center"/>
              <w:rPr>
                <w:b/>
                <w:sz w:val="20"/>
                <w:szCs w:val="22"/>
              </w:rPr>
            </w:pPr>
            <w:r w:rsidRPr="005B236F">
              <w:rPr>
                <w:b/>
                <w:sz w:val="20"/>
                <w:szCs w:val="22"/>
              </w:rPr>
              <w:t>35</w:t>
            </w:r>
          </w:p>
        </w:tc>
      </w:tr>
      <w:tr w:rsidR="005A2020" w:rsidRPr="008B279C" w14:paraId="6F30F1A3" w14:textId="77777777" w:rsidTr="008B279C">
        <w:tc>
          <w:tcPr>
            <w:tcW w:w="5529" w:type="dxa"/>
            <w:tcBorders>
              <w:bottom w:val="single" w:sz="4" w:space="0" w:color="auto"/>
            </w:tcBorders>
          </w:tcPr>
          <w:p w14:paraId="2D4E5A2E" w14:textId="77777777" w:rsidR="005A2020" w:rsidRPr="005B236F" w:rsidRDefault="005B236F" w:rsidP="00F60041">
            <w:pPr>
              <w:numPr>
                <w:ilvl w:val="0"/>
                <w:numId w:val="2"/>
              </w:numPr>
              <w:rPr>
                <w:sz w:val="20"/>
                <w:szCs w:val="22"/>
              </w:rPr>
            </w:pPr>
            <w:r w:rsidRPr="005B236F">
              <w:rPr>
                <w:sz w:val="20"/>
                <w:szCs w:val="22"/>
              </w:rPr>
              <w:t>Veranlagung</w:t>
            </w:r>
          </w:p>
        </w:tc>
        <w:tc>
          <w:tcPr>
            <w:tcW w:w="3471" w:type="dxa"/>
            <w:tcBorders>
              <w:bottom w:val="single" w:sz="4" w:space="0" w:color="auto"/>
            </w:tcBorders>
          </w:tcPr>
          <w:p w14:paraId="31E66802" w14:textId="77777777" w:rsidR="005A2020" w:rsidRPr="005B236F" w:rsidRDefault="005B236F" w:rsidP="008B279C">
            <w:pPr>
              <w:jc w:val="center"/>
              <w:rPr>
                <w:b/>
                <w:sz w:val="20"/>
                <w:szCs w:val="22"/>
              </w:rPr>
            </w:pPr>
            <w:r w:rsidRPr="005B236F">
              <w:rPr>
                <w:b/>
                <w:sz w:val="20"/>
                <w:szCs w:val="22"/>
              </w:rPr>
              <w:t>15</w:t>
            </w:r>
          </w:p>
        </w:tc>
      </w:tr>
      <w:tr w:rsidR="005A2020" w:rsidRPr="008B279C" w14:paraId="3141E49E" w14:textId="77777777" w:rsidTr="008B279C">
        <w:tc>
          <w:tcPr>
            <w:tcW w:w="5529" w:type="dxa"/>
            <w:shd w:val="clear" w:color="auto" w:fill="auto"/>
          </w:tcPr>
          <w:p w14:paraId="43B2DD0C" w14:textId="0AA9A769" w:rsidR="005A2020" w:rsidRPr="005B236F" w:rsidRDefault="00D8477A" w:rsidP="00F60041">
            <w:pPr>
              <w:numPr>
                <w:ilvl w:val="0"/>
                <w:numId w:val="2"/>
              </w:numPr>
              <w:rPr>
                <w:sz w:val="20"/>
                <w:szCs w:val="22"/>
              </w:rPr>
            </w:pPr>
            <w:r>
              <w:rPr>
                <w:sz w:val="20"/>
                <w:szCs w:val="22"/>
              </w:rPr>
              <w:t>Verbraucherrecht</w:t>
            </w:r>
          </w:p>
        </w:tc>
        <w:tc>
          <w:tcPr>
            <w:tcW w:w="3471" w:type="dxa"/>
            <w:shd w:val="clear" w:color="auto" w:fill="auto"/>
          </w:tcPr>
          <w:p w14:paraId="3FD6DF50" w14:textId="77777777" w:rsidR="005A2020" w:rsidRPr="005B236F" w:rsidRDefault="005B236F" w:rsidP="008B279C">
            <w:pPr>
              <w:jc w:val="center"/>
              <w:rPr>
                <w:b/>
                <w:sz w:val="20"/>
                <w:szCs w:val="22"/>
              </w:rPr>
            </w:pPr>
            <w:r w:rsidRPr="005B236F">
              <w:rPr>
                <w:b/>
                <w:sz w:val="20"/>
                <w:szCs w:val="22"/>
              </w:rPr>
              <w:t>15</w:t>
            </w:r>
          </w:p>
        </w:tc>
      </w:tr>
      <w:tr w:rsidR="005A2020" w:rsidRPr="008B279C" w14:paraId="03B8C21D" w14:textId="77777777" w:rsidTr="008B279C">
        <w:tc>
          <w:tcPr>
            <w:tcW w:w="5529" w:type="dxa"/>
            <w:shd w:val="clear" w:color="auto" w:fill="D9D9D9"/>
          </w:tcPr>
          <w:p w14:paraId="47EC5219" w14:textId="77777777" w:rsidR="005A2020" w:rsidRPr="005B236F" w:rsidRDefault="005A2020" w:rsidP="008B279C">
            <w:pPr>
              <w:ind w:left="318"/>
              <w:rPr>
                <w:b/>
                <w:sz w:val="20"/>
                <w:szCs w:val="22"/>
              </w:rPr>
            </w:pPr>
            <w:r w:rsidRPr="005B236F">
              <w:rPr>
                <w:b/>
                <w:sz w:val="20"/>
                <w:szCs w:val="22"/>
              </w:rPr>
              <w:t xml:space="preserve"> Gesamtpunkte</w:t>
            </w:r>
          </w:p>
        </w:tc>
        <w:tc>
          <w:tcPr>
            <w:tcW w:w="3471" w:type="dxa"/>
            <w:shd w:val="clear" w:color="auto" w:fill="D9D9D9"/>
          </w:tcPr>
          <w:p w14:paraId="5016549C" w14:textId="77777777" w:rsidR="005A2020" w:rsidRPr="005B236F" w:rsidRDefault="005A2020" w:rsidP="008B279C">
            <w:pPr>
              <w:jc w:val="center"/>
              <w:rPr>
                <w:b/>
                <w:sz w:val="20"/>
                <w:szCs w:val="22"/>
              </w:rPr>
            </w:pPr>
            <w:r w:rsidRPr="005B236F">
              <w:rPr>
                <w:b/>
                <w:sz w:val="20"/>
                <w:szCs w:val="22"/>
              </w:rPr>
              <w:t>300</w:t>
            </w:r>
          </w:p>
        </w:tc>
      </w:tr>
    </w:tbl>
    <w:p w14:paraId="61FB730D" w14:textId="77777777" w:rsidR="005A2020" w:rsidRPr="005B236F" w:rsidRDefault="005A2020" w:rsidP="005A2020">
      <w:pPr>
        <w:rPr>
          <w:b/>
          <w:sz w:val="20"/>
          <w:szCs w:val="22"/>
        </w:rPr>
      </w:pPr>
    </w:p>
    <w:p w14:paraId="0679B37C" w14:textId="77777777" w:rsidR="005A2020" w:rsidRPr="005B236F" w:rsidRDefault="005A2020" w:rsidP="00E06679">
      <w:pPr>
        <w:jc w:val="center"/>
        <w:rPr>
          <w:b/>
          <w:sz w:val="20"/>
          <w:szCs w:val="22"/>
        </w:rPr>
      </w:pPr>
      <w:r w:rsidRPr="005B236F">
        <w:rPr>
          <w:b/>
          <w:sz w:val="20"/>
          <w:szCs w:val="22"/>
        </w:rPr>
        <w:t>Beurteilungsschema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501"/>
      </w:tblGrid>
      <w:tr w:rsidR="005A2020" w:rsidRPr="005B236F" w14:paraId="4E8313CA" w14:textId="77777777" w:rsidTr="00E06679">
        <w:trPr>
          <w:jc w:val="center"/>
        </w:trPr>
        <w:tc>
          <w:tcPr>
            <w:tcW w:w="2060" w:type="dxa"/>
            <w:shd w:val="clear" w:color="auto" w:fill="D9D9D9"/>
          </w:tcPr>
          <w:p w14:paraId="05E755E5" w14:textId="77777777" w:rsidR="005A2020" w:rsidRPr="005B236F" w:rsidRDefault="005A2020" w:rsidP="00E06679">
            <w:pPr>
              <w:rPr>
                <w:b/>
                <w:sz w:val="20"/>
                <w:szCs w:val="22"/>
              </w:rPr>
            </w:pPr>
            <w:r w:rsidRPr="005B236F">
              <w:rPr>
                <w:b/>
                <w:sz w:val="20"/>
                <w:szCs w:val="22"/>
              </w:rPr>
              <w:t>Note</w:t>
            </w:r>
          </w:p>
        </w:tc>
        <w:tc>
          <w:tcPr>
            <w:tcW w:w="1501" w:type="dxa"/>
            <w:shd w:val="clear" w:color="auto" w:fill="D9D9D9"/>
          </w:tcPr>
          <w:p w14:paraId="16D6EE5D" w14:textId="77777777" w:rsidR="005A2020" w:rsidRPr="005B236F" w:rsidRDefault="005A2020" w:rsidP="00E06679">
            <w:pPr>
              <w:jc w:val="center"/>
              <w:rPr>
                <w:b/>
                <w:sz w:val="20"/>
                <w:szCs w:val="22"/>
              </w:rPr>
            </w:pPr>
            <w:r w:rsidRPr="005B236F">
              <w:rPr>
                <w:b/>
                <w:sz w:val="20"/>
                <w:szCs w:val="22"/>
              </w:rPr>
              <w:t>Punkte</w:t>
            </w:r>
          </w:p>
        </w:tc>
      </w:tr>
      <w:tr w:rsidR="005A2020" w:rsidRPr="005B236F" w14:paraId="4FEF331B" w14:textId="77777777" w:rsidTr="00E06679">
        <w:trPr>
          <w:jc w:val="center"/>
        </w:trPr>
        <w:tc>
          <w:tcPr>
            <w:tcW w:w="2060" w:type="dxa"/>
          </w:tcPr>
          <w:p w14:paraId="159B1A75" w14:textId="77777777" w:rsidR="005A2020" w:rsidRPr="005B236F" w:rsidRDefault="005A2020" w:rsidP="00E06679">
            <w:pPr>
              <w:rPr>
                <w:sz w:val="20"/>
                <w:szCs w:val="22"/>
              </w:rPr>
            </w:pPr>
            <w:r w:rsidRPr="005B236F">
              <w:rPr>
                <w:sz w:val="20"/>
                <w:szCs w:val="22"/>
              </w:rPr>
              <w:t>Sehr gut</w:t>
            </w:r>
          </w:p>
        </w:tc>
        <w:tc>
          <w:tcPr>
            <w:tcW w:w="1501" w:type="dxa"/>
          </w:tcPr>
          <w:p w14:paraId="7A52A775" w14:textId="77777777" w:rsidR="005A2020" w:rsidRPr="005B236F" w:rsidRDefault="005A2020" w:rsidP="007647FD">
            <w:pPr>
              <w:jc w:val="center"/>
              <w:rPr>
                <w:sz w:val="20"/>
                <w:szCs w:val="22"/>
              </w:rPr>
            </w:pPr>
            <w:r w:rsidRPr="005B236F">
              <w:rPr>
                <w:sz w:val="20"/>
                <w:szCs w:val="22"/>
              </w:rPr>
              <w:t xml:space="preserve">263 </w:t>
            </w:r>
            <w:r w:rsidR="007647FD" w:rsidRPr="005B236F">
              <w:rPr>
                <w:sz w:val="20"/>
                <w:szCs w:val="22"/>
              </w:rPr>
              <w:t xml:space="preserve">– </w:t>
            </w:r>
            <w:r w:rsidRPr="005B236F">
              <w:rPr>
                <w:sz w:val="20"/>
                <w:szCs w:val="22"/>
              </w:rPr>
              <w:t>300</w:t>
            </w:r>
          </w:p>
        </w:tc>
      </w:tr>
      <w:tr w:rsidR="005A2020" w:rsidRPr="005B236F" w14:paraId="34518E68" w14:textId="77777777" w:rsidTr="00E06679">
        <w:trPr>
          <w:jc w:val="center"/>
        </w:trPr>
        <w:tc>
          <w:tcPr>
            <w:tcW w:w="2060" w:type="dxa"/>
          </w:tcPr>
          <w:p w14:paraId="2688798A" w14:textId="77777777" w:rsidR="005A2020" w:rsidRPr="005B236F" w:rsidRDefault="005A2020" w:rsidP="00E06679">
            <w:pPr>
              <w:rPr>
                <w:sz w:val="20"/>
                <w:szCs w:val="22"/>
              </w:rPr>
            </w:pPr>
            <w:r w:rsidRPr="005B236F">
              <w:rPr>
                <w:sz w:val="20"/>
                <w:szCs w:val="22"/>
              </w:rPr>
              <w:t>Gut</w:t>
            </w:r>
          </w:p>
        </w:tc>
        <w:tc>
          <w:tcPr>
            <w:tcW w:w="1501" w:type="dxa"/>
          </w:tcPr>
          <w:p w14:paraId="5CAB57BB" w14:textId="77777777" w:rsidR="005A2020" w:rsidRPr="005B236F" w:rsidRDefault="005A2020" w:rsidP="00E06679">
            <w:pPr>
              <w:jc w:val="center"/>
              <w:rPr>
                <w:sz w:val="20"/>
                <w:szCs w:val="22"/>
              </w:rPr>
            </w:pPr>
            <w:r w:rsidRPr="005B236F">
              <w:rPr>
                <w:sz w:val="20"/>
                <w:szCs w:val="22"/>
              </w:rPr>
              <w:t>226 – 262</w:t>
            </w:r>
          </w:p>
        </w:tc>
      </w:tr>
      <w:tr w:rsidR="005A2020" w:rsidRPr="005B236F" w14:paraId="5CFB6697" w14:textId="77777777" w:rsidTr="00E06679">
        <w:trPr>
          <w:jc w:val="center"/>
        </w:trPr>
        <w:tc>
          <w:tcPr>
            <w:tcW w:w="2060" w:type="dxa"/>
          </w:tcPr>
          <w:p w14:paraId="37D0EDB8" w14:textId="77777777" w:rsidR="005A2020" w:rsidRPr="005B236F" w:rsidRDefault="005A2020" w:rsidP="00E06679">
            <w:pPr>
              <w:rPr>
                <w:sz w:val="20"/>
                <w:szCs w:val="22"/>
              </w:rPr>
            </w:pPr>
            <w:r w:rsidRPr="005B236F">
              <w:rPr>
                <w:sz w:val="20"/>
                <w:szCs w:val="22"/>
              </w:rPr>
              <w:t>Befriedigend</w:t>
            </w:r>
          </w:p>
        </w:tc>
        <w:tc>
          <w:tcPr>
            <w:tcW w:w="1501" w:type="dxa"/>
          </w:tcPr>
          <w:p w14:paraId="653C7FB0" w14:textId="77777777" w:rsidR="005A2020" w:rsidRPr="005B236F" w:rsidRDefault="005A2020" w:rsidP="00E06679">
            <w:pPr>
              <w:jc w:val="center"/>
              <w:rPr>
                <w:sz w:val="20"/>
                <w:szCs w:val="22"/>
              </w:rPr>
            </w:pPr>
            <w:r w:rsidRPr="005B236F">
              <w:rPr>
                <w:sz w:val="20"/>
                <w:szCs w:val="22"/>
              </w:rPr>
              <w:t>188 – 225</w:t>
            </w:r>
          </w:p>
        </w:tc>
      </w:tr>
      <w:tr w:rsidR="005A2020" w:rsidRPr="005B236F" w14:paraId="03A38E0E" w14:textId="77777777" w:rsidTr="00E06679">
        <w:trPr>
          <w:jc w:val="center"/>
        </w:trPr>
        <w:tc>
          <w:tcPr>
            <w:tcW w:w="2060" w:type="dxa"/>
          </w:tcPr>
          <w:p w14:paraId="339B9F06" w14:textId="77777777" w:rsidR="005A2020" w:rsidRPr="005B236F" w:rsidRDefault="005A2020" w:rsidP="00E06679">
            <w:pPr>
              <w:rPr>
                <w:sz w:val="20"/>
                <w:szCs w:val="22"/>
              </w:rPr>
            </w:pPr>
            <w:r w:rsidRPr="005B236F">
              <w:rPr>
                <w:sz w:val="20"/>
                <w:szCs w:val="22"/>
              </w:rPr>
              <w:t>Genügend</w:t>
            </w:r>
          </w:p>
        </w:tc>
        <w:tc>
          <w:tcPr>
            <w:tcW w:w="1501" w:type="dxa"/>
          </w:tcPr>
          <w:p w14:paraId="74307FCB" w14:textId="77777777" w:rsidR="005A2020" w:rsidRPr="005B236F" w:rsidRDefault="005A2020" w:rsidP="00E06679">
            <w:pPr>
              <w:jc w:val="center"/>
              <w:rPr>
                <w:sz w:val="20"/>
                <w:szCs w:val="22"/>
              </w:rPr>
            </w:pPr>
            <w:r w:rsidRPr="005B236F">
              <w:rPr>
                <w:sz w:val="20"/>
                <w:szCs w:val="22"/>
              </w:rPr>
              <w:t>151 – 187</w:t>
            </w:r>
          </w:p>
        </w:tc>
      </w:tr>
      <w:tr w:rsidR="005A2020" w:rsidRPr="005B236F" w14:paraId="2D0885CE" w14:textId="77777777" w:rsidTr="00E06679">
        <w:trPr>
          <w:jc w:val="center"/>
        </w:trPr>
        <w:tc>
          <w:tcPr>
            <w:tcW w:w="2060" w:type="dxa"/>
          </w:tcPr>
          <w:p w14:paraId="348D5394" w14:textId="77777777" w:rsidR="005A2020" w:rsidRPr="005B236F" w:rsidRDefault="005A2020" w:rsidP="00E06679">
            <w:pPr>
              <w:rPr>
                <w:sz w:val="20"/>
                <w:szCs w:val="22"/>
              </w:rPr>
            </w:pPr>
            <w:r w:rsidRPr="005B236F">
              <w:rPr>
                <w:sz w:val="20"/>
                <w:szCs w:val="22"/>
              </w:rPr>
              <w:t>Nicht genügend</w:t>
            </w:r>
          </w:p>
        </w:tc>
        <w:tc>
          <w:tcPr>
            <w:tcW w:w="1501" w:type="dxa"/>
          </w:tcPr>
          <w:p w14:paraId="2CCC19DA" w14:textId="77777777" w:rsidR="005A2020" w:rsidRPr="005B236F" w:rsidRDefault="005A2020" w:rsidP="00E06679">
            <w:pPr>
              <w:jc w:val="center"/>
              <w:rPr>
                <w:sz w:val="20"/>
                <w:szCs w:val="22"/>
              </w:rPr>
            </w:pPr>
            <w:r w:rsidRPr="005B236F">
              <w:rPr>
                <w:sz w:val="20"/>
                <w:szCs w:val="22"/>
              </w:rPr>
              <w:t>&lt; 150</w:t>
            </w:r>
          </w:p>
        </w:tc>
      </w:tr>
    </w:tbl>
    <w:p w14:paraId="3B01FFDC" w14:textId="77777777" w:rsidR="009C544F" w:rsidRDefault="009C544F" w:rsidP="009C544F">
      <w:pPr>
        <w:jc w:val="center"/>
        <w:rPr>
          <w:sz w:val="22"/>
          <w:szCs w:val="22"/>
        </w:rPr>
        <w:sectPr w:rsidR="009C544F" w:rsidSect="008B279C">
          <w:footerReference w:type="default" r:id="rId10"/>
          <w:pgSz w:w="11900" w:h="16840"/>
          <w:pgMar w:top="1135" w:right="1417" w:bottom="1134" w:left="1417" w:header="708" w:footer="708" w:gutter="0"/>
          <w:cols w:space="708"/>
          <w:docGrid w:linePitch="360"/>
        </w:sectPr>
      </w:pPr>
    </w:p>
    <w:p w14:paraId="569DAF07" w14:textId="77777777" w:rsidR="008D5F85" w:rsidRPr="00D14128" w:rsidRDefault="008D5F85" w:rsidP="008D5F85">
      <w:pPr>
        <w:rPr>
          <w:b/>
          <w:sz w:val="28"/>
          <w:szCs w:val="28"/>
        </w:rPr>
      </w:pPr>
      <w:r w:rsidRPr="00D14128">
        <w:rPr>
          <w:b/>
          <w:sz w:val="28"/>
          <w:szCs w:val="28"/>
        </w:rPr>
        <w:t>Unternehmensbeschreibung</w:t>
      </w:r>
    </w:p>
    <w:p w14:paraId="7A50896A" w14:textId="2909E291" w:rsidR="000B5457" w:rsidRDefault="000B5457" w:rsidP="00AD196C">
      <w:pPr>
        <w:jc w:val="both"/>
        <w:rPr>
          <w:sz w:val="22"/>
          <w:szCs w:val="22"/>
        </w:rPr>
      </w:pPr>
    </w:p>
    <w:p w14:paraId="6EA27428" w14:textId="5CCF530F" w:rsidR="004F5E8E" w:rsidRPr="005D7A13" w:rsidRDefault="004F5E8E" w:rsidP="005F28FE">
      <w:pPr>
        <w:shd w:val="clear" w:color="auto" w:fill="D9D9D9"/>
        <w:spacing w:line="276" w:lineRule="auto"/>
        <w:jc w:val="both"/>
        <w:rPr>
          <w:sz w:val="22"/>
          <w:szCs w:val="22"/>
        </w:rPr>
      </w:pPr>
      <w:r w:rsidRPr="005D7A13">
        <w:rPr>
          <w:sz w:val="22"/>
          <w:szCs w:val="22"/>
        </w:rPr>
        <w:t>Hinweis: Die Unternehmensbeschreibung orientiert sich an einem real existiere</w:t>
      </w:r>
      <w:r w:rsidRPr="005D7A13">
        <w:rPr>
          <w:sz w:val="22"/>
          <w:szCs w:val="22"/>
        </w:rPr>
        <w:t>n</w:t>
      </w:r>
      <w:r w:rsidRPr="005D7A13">
        <w:rPr>
          <w:sz w:val="22"/>
          <w:szCs w:val="22"/>
        </w:rPr>
        <w:t>den Unternehmen. Sämtliche Sachverhalte und Zahlen wurden frei erfunden.</w:t>
      </w:r>
    </w:p>
    <w:p w14:paraId="694F14A6" w14:textId="77777777" w:rsidR="004F5E8E" w:rsidRPr="005D7A13" w:rsidRDefault="004F5E8E" w:rsidP="005F28FE">
      <w:pPr>
        <w:spacing w:line="276" w:lineRule="auto"/>
        <w:jc w:val="both"/>
        <w:rPr>
          <w:sz w:val="22"/>
          <w:szCs w:val="22"/>
        </w:rPr>
      </w:pPr>
    </w:p>
    <w:p w14:paraId="7EB49A98" w14:textId="7B35DF95" w:rsidR="008D5F85" w:rsidRPr="005D7A13" w:rsidRDefault="003458D6" w:rsidP="005F28FE">
      <w:pPr>
        <w:spacing w:line="276" w:lineRule="auto"/>
        <w:jc w:val="both"/>
        <w:rPr>
          <w:sz w:val="22"/>
          <w:szCs w:val="22"/>
        </w:rPr>
      </w:pPr>
      <w:r w:rsidRPr="005D7A13">
        <w:rPr>
          <w:sz w:val="22"/>
          <w:szCs w:val="22"/>
        </w:rPr>
        <w:t xml:space="preserve">Der </w:t>
      </w:r>
      <w:r w:rsidR="00952EB2" w:rsidRPr="005D7A13">
        <w:rPr>
          <w:sz w:val="22"/>
          <w:szCs w:val="22"/>
        </w:rPr>
        <w:t>„</w:t>
      </w:r>
      <w:r w:rsidRPr="005D7A13">
        <w:rPr>
          <w:sz w:val="22"/>
          <w:szCs w:val="22"/>
        </w:rPr>
        <w:t>Famil</w:t>
      </w:r>
      <w:r w:rsidR="008D5F85" w:rsidRPr="005D7A13">
        <w:rPr>
          <w:sz w:val="22"/>
          <w:szCs w:val="22"/>
        </w:rPr>
        <w:t xml:space="preserve">y </w:t>
      </w:r>
      <w:r w:rsidR="00952EB2" w:rsidRPr="005D7A13">
        <w:rPr>
          <w:sz w:val="22"/>
          <w:szCs w:val="22"/>
        </w:rPr>
        <w:t>Entertainment Park“</w:t>
      </w:r>
      <w:r w:rsidR="00512BFF" w:rsidRPr="005D7A13">
        <w:rPr>
          <w:sz w:val="22"/>
          <w:szCs w:val="22"/>
        </w:rPr>
        <w:t xml:space="preserve"> </w:t>
      </w:r>
      <w:r w:rsidR="00952EB2" w:rsidRPr="005D7A13">
        <w:rPr>
          <w:sz w:val="22"/>
          <w:szCs w:val="22"/>
        </w:rPr>
        <w:t>in der Steiermark</w:t>
      </w:r>
      <w:r w:rsidR="008D5F85" w:rsidRPr="005D7A13">
        <w:rPr>
          <w:sz w:val="22"/>
          <w:szCs w:val="22"/>
        </w:rPr>
        <w:t xml:space="preserve"> bietet auf 1</w:t>
      </w:r>
      <w:r w:rsidR="004F5E8E" w:rsidRPr="005D7A13">
        <w:rPr>
          <w:sz w:val="22"/>
          <w:szCs w:val="22"/>
        </w:rPr>
        <w:t>2</w:t>
      </w:r>
      <w:r w:rsidR="008D5F85" w:rsidRPr="005D7A13">
        <w:rPr>
          <w:sz w:val="22"/>
          <w:szCs w:val="22"/>
        </w:rPr>
        <w:t>0.000</w:t>
      </w:r>
      <w:r w:rsidR="00952EB2" w:rsidRPr="005D7A13">
        <w:rPr>
          <w:sz w:val="22"/>
          <w:szCs w:val="22"/>
        </w:rPr>
        <w:t> </w:t>
      </w:r>
      <w:r w:rsidR="008D5F85" w:rsidRPr="005D7A13">
        <w:rPr>
          <w:sz w:val="22"/>
          <w:szCs w:val="22"/>
        </w:rPr>
        <w:t>m</w:t>
      </w:r>
      <w:r w:rsidR="008D5F85" w:rsidRPr="005D7A13">
        <w:rPr>
          <w:sz w:val="22"/>
          <w:szCs w:val="22"/>
          <w:vertAlign w:val="superscript"/>
        </w:rPr>
        <w:t>2</w:t>
      </w:r>
      <w:r w:rsidR="008D5F85" w:rsidRPr="005D7A13">
        <w:rPr>
          <w:sz w:val="22"/>
          <w:szCs w:val="22"/>
        </w:rPr>
        <w:t xml:space="preserve"> Spiel und Spaß für die ganze Familie. Als Familienunternehmen mit internationaler Ausrichtung wurde er </w:t>
      </w:r>
      <w:r w:rsidR="00952EB2" w:rsidRPr="005D7A13">
        <w:rPr>
          <w:sz w:val="22"/>
          <w:szCs w:val="22"/>
        </w:rPr>
        <w:t>vor 25 Jahren</w:t>
      </w:r>
      <w:r w:rsidR="008D5F85" w:rsidRPr="005D7A13">
        <w:rPr>
          <w:sz w:val="22"/>
          <w:szCs w:val="22"/>
        </w:rPr>
        <w:t xml:space="preserve"> als kleiner Märchenwald gegründet und g</w:t>
      </w:r>
      <w:r w:rsidR="008D5F85" w:rsidRPr="005D7A13">
        <w:rPr>
          <w:sz w:val="22"/>
          <w:szCs w:val="22"/>
        </w:rPr>
        <w:t>e</w:t>
      </w:r>
      <w:r w:rsidR="008D5F85" w:rsidRPr="005D7A13">
        <w:rPr>
          <w:sz w:val="22"/>
          <w:szCs w:val="22"/>
        </w:rPr>
        <w:t xml:space="preserve">hört heute </w:t>
      </w:r>
      <w:r w:rsidR="00B0066C" w:rsidRPr="005D7A13">
        <w:rPr>
          <w:sz w:val="22"/>
          <w:szCs w:val="22"/>
        </w:rPr>
        <w:t>zu einer wichtigen Tourismusdestination</w:t>
      </w:r>
      <w:r w:rsidR="00C2487C" w:rsidRPr="005D7A13">
        <w:rPr>
          <w:sz w:val="22"/>
          <w:szCs w:val="22"/>
        </w:rPr>
        <w:t xml:space="preserve"> im ganzen Bundesland</w:t>
      </w:r>
      <w:r w:rsidR="008D5F85" w:rsidRPr="005D7A13">
        <w:rPr>
          <w:sz w:val="22"/>
          <w:szCs w:val="22"/>
        </w:rPr>
        <w:t>.</w:t>
      </w:r>
    </w:p>
    <w:p w14:paraId="719BB96B" w14:textId="77777777" w:rsidR="00D331F3" w:rsidRPr="005D7A13" w:rsidRDefault="00D331F3" w:rsidP="005F28FE">
      <w:pPr>
        <w:spacing w:line="276" w:lineRule="auto"/>
        <w:jc w:val="both"/>
        <w:rPr>
          <w:sz w:val="22"/>
          <w:szCs w:val="22"/>
        </w:rPr>
      </w:pPr>
    </w:p>
    <w:p w14:paraId="7E2535FA" w14:textId="2489581E" w:rsidR="008D5F85" w:rsidRPr="005D7A13" w:rsidRDefault="008D5F85" w:rsidP="005F28FE">
      <w:pPr>
        <w:spacing w:line="276" w:lineRule="auto"/>
        <w:jc w:val="both"/>
        <w:rPr>
          <w:sz w:val="22"/>
          <w:szCs w:val="22"/>
        </w:rPr>
      </w:pPr>
      <w:r w:rsidRPr="005D7A13">
        <w:rPr>
          <w:sz w:val="22"/>
          <w:szCs w:val="22"/>
        </w:rPr>
        <w:t>Der Park w</w:t>
      </w:r>
      <w:r w:rsidR="00004178">
        <w:rPr>
          <w:sz w:val="22"/>
          <w:szCs w:val="22"/>
        </w:rPr>
        <w:t>ird in die vier Themenbereiche Action</w:t>
      </w:r>
      <w:r w:rsidRPr="005D7A13">
        <w:rPr>
          <w:sz w:val="22"/>
          <w:szCs w:val="22"/>
        </w:rPr>
        <w:t xml:space="preserve">, Märchenwald, </w:t>
      </w:r>
      <w:r w:rsidR="00004178">
        <w:rPr>
          <w:sz w:val="22"/>
          <w:szCs w:val="22"/>
        </w:rPr>
        <w:t>Adventure</w:t>
      </w:r>
      <w:r w:rsidRPr="005D7A13">
        <w:rPr>
          <w:sz w:val="22"/>
          <w:szCs w:val="22"/>
        </w:rPr>
        <w:t xml:space="preserve"> und Bauernhof gegliedert. Am beliebtesten sind die Fahrattraktionen wie die </w:t>
      </w:r>
      <w:r w:rsidR="00B0066C" w:rsidRPr="005D7A13">
        <w:rPr>
          <w:sz w:val="22"/>
          <w:szCs w:val="22"/>
        </w:rPr>
        <w:t>Dino</w:t>
      </w:r>
      <w:r w:rsidRPr="005D7A13">
        <w:rPr>
          <w:sz w:val="22"/>
          <w:szCs w:val="22"/>
        </w:rPr>
        <w:t>bahn, der Seedrache oder die Familienachterbahn um nur einige zu nennen. Im ruhigeren Bereich kann man sich Märchendarstellungen ansehen, den Wal</w:t>
      </w:r>
      <w:r w:rsidRPr="005D7A13">
        <w:rPr>
          <w:sz w:val="22"/>
          <w:szCs w:val="22"/>
        </w:rPr>
        <w:t>d</w:t>
      </w:r>
      <w:r w:rsidRPr="005D7A13">
        <w:rPr>
          <w:sz w:val="22"/>
          <w:szCs w:val="22"/>
        </w:rPr>
        <w:t>rundgang genießen oder im Tierpark im Streichelzoo entspannen. Auch die Kul</w:t>
      </w:r>
      <w:r w:rsidRPr="005D7A13">
        <w:rPr>
          <w:sz w:val="22"/>
          <w:szCs w:val="22"/>
        </w:rPr>
        <w:t>i</w:t>
      </w:r>
      <w:r w:rsidRPr="005D7A13">
        <w:rPr>
          <w:sz w:val="22"/>
          <w:szCs w:val="22"/>
        </w:rPr>
        <w:t xml:space="preserve">narik kommt nicht zu kurz. Zahlreiche Restaurants und Schenken </w:t>
      </w:r>
      <w:r w:rsidR="00B0066C" w:rsidRPr="005D7A13">
        <w:rPr>
          <w:sz w:val="22"/>
          <w:szCs w:val="22"/>
        </w:rPr>
        <w:t>finden sich auf dem Gelände.</w:t>
      </w:r>
    </w:p>
    <w:p w14:paraId="7494BE9D" w14:textId="16B5BE9F" w:rsidR="00D331F3" w:rsidRPr="005D7A13" w:rsidRDefault="005F28FE" w:rsidP="005F28FE">
      <w:pPr>
        <w:spacing w:line="276" w:lineRule="auto"/>
        <w:jc w:val="both"/>
        <w:rPr>
          <w:sz w:val="22"/>
          <w:szCs w:val="22"/>
        </w:rPr>
      </w:pPr>
      <w:r w:rsidRPr="005D7A13">
        <w:rPr>
          <w:noProof/>
          <w:szCs w:val="22"/>
        </w:rPr>
        <w:drawing>
          <wp:anchor distT="0" distB="0" distL="114300" distR="114300" simplePos="0" relativeHeight="251699200" behindDoc="0" locked="0" layoutInCell="1" allowOverlap="1" wp14:anchorId="3C35E18A" wp14:editId="25E5C19B">
            <wp:simplePos x="0" y="0"/>
            <wp:positionH relativeFrom="column">
              <wp:posOffset>2216150</wp:posOffset>
            </wp:positionH>
            <wp:positionV relativeFrom="paragraph">
              <wp:posOffset>241300</wp:posOffset>
            </wp:positionV>
            <wp:extent cx="3513455" cy="1438275"/>
            <wp:effectExtent l="0" t="0" r="0" b="0"/>
            <wp:wrapTight wrapText="bothSides">
              <wp:wrapPolygon edited="0">
                <wp:start x="0" y="0"/>
                <wp:lineTo x="0" y="21362"/>
                <wp:lineTo x="21393" y="21362"/>
                <wp:lineTo x="21393" y="0"/>
                <wp:lineTo x="0" y="0"/>
              </wp:wrapPolygon>
            </wp:wrapTight>
            <wp:docPr id="1" name="Bild 1" descr="Mac OSX Mountain Lion:Users:wegi:Desktop:Bildschirmfoto 2012-10-29 um 21.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Mountain Lion:Users:wegi:Desktop:Bildschirmfoto 2012-10-29 um 21.51.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3455" cy="1438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41162C" w14:textId="57DE47BA" w:rsidR="005F28FE" w:rsidRDefault="005F28FE" w:rsidP="005F28FE">
      <w:pPr>
        <w:autoSpaceDE w:val="0"/>
        <w:autoSpaceDN w:val="0"/>
        <w:adjustRightInd w:val="0"/>
        <w:spacing w:line="276" w:lineRule="auto"/>
        <w:jc w:val="both"/>
        <w:rPr>
          <w:noProof/>
          <w:sz w:val="22"/>
          <w:szCs w:val="22"/>
        </w:rPr>
      </w:pPr>
      <w:r w:rsidRPr="005D7A13">
        <w:rPr>
          <w:noProof/>
          <w:sz w:val="22"/>
          <w:szCs w:val="22"/>
        </w:rPr>
        <w:drawing>
          <wp:anchor distT="0" distB="0" distL="114300" distR="114300" simplePos="0" relativeHeight="251661312" behindDoc="0" locked="0" layoutInCell="1" allowOverlap="1" wp14:anchorId="5D4DF793" wp14:editId="05728D8E">
            <wp:simplePos x="0" y="0"/>
            <wp:positionH relativeFrom="column">
              <wp:posOffset>15240</wp:posOffset>
            </wp:positionH>
            <wp:positionV relativeFrom="paragraph">
              <wp:posOffset>59055</wp:posOffset>
            </wp:positionV>
            <wp:extent cx="2012315" cy="1448435"/>
            <wp:effectExtent l="0" t="0" r="0" b="0"/>
            <wp:wrapTight wrapText="bothSides">
              <wp:wrapPolygon edited="0">
                <wp:start x="0" y="0"/>
                <wp:lineTo x="0" y="21212"/>
                <wp:lineTo x="21266" y="21212"/>
                <wp:lineTo x="21266" y="0"/>
                <wp:lineTo x="0" y="0"/>
              </wp:wrapPolygon>
            </wp:wrapTight>
            <wp:docPr id="4" name="Bild 4" descr="Mac OSX Mountain Lion:Users:wegi:Desktop:thumb_1981__auto_b28f33b4cce27d12430e07ca991b01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X Mountain Lion:Users:wegi:Desktop:thumb_1981__auto_b28f33b4cce27d12430e07ca991b01dd.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b="4031"/>
                    <a:stretch/>
                  </pic:blipFill>
                  <pic:spPr bwMode="auto">
                    <a:xfrm>
                      <a:off x="0" y="0"/>
                      <a:ext cx="2012315" cy="14484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6F4F5AA" w14:textId="653ABF45" w:rsidR="00B0066C" w:rsidRPr="005D7A13" w:rsidRDefault="00B0066C" w:rsidP="005F28FE">
      <w:pPr>
        <w:autoSpaceDE w:val="0"/>
        <w:autoSpaceDN w:val="0"/>
        <w:adjustRightInd w:val="0"/>
        <w:spacing w:line="276" w:lineRule="auto"/>
        <w:jc w:val="both"/>
        <w:rPr>
          <w:sz w:val="22"/>
          <w:szCs w:val="22"/>
        </w:rPr>
      </w:pPr>
      <w:r w:rsidRPr="005D7A13">
        <w:rPr>
          <w:noProof/>
          <w:sz w:val="22"/>
          <w:szCs w:val="22"/>
        </w:rPr>
        <w:t xml:space="preserve">Clemens </w:t>
      </w:r>
      <w:r w:rsidR="0014215D" w:rsidRPr="005D7A13">
        <w:rPr>
          <w:noProof/>
          <w:sz w:val="22"/>
          <w:szCs w:val="22"/>
        </w:rPr>
        <w:t>Müller</w:t>
      </w:r>
      <w:r w:rsidR="008D5F85" w:rsidRPr="005D7A13">
        <w:rPr>
          <w:sz w:val="22"/>
          <w:szCs w:val="22"/>
        </w:rPr>
        <w:t xml:space="preserve"> und sein Team haben mit diesem Konzept den Puls der Zeit g</w:t>
      </w:r>
      <w:r w:rsidR="008D5F85" w:rsidRPr="005D7A13">
        <w:rPr>
          <w:sz w:val="22"/>
          <w:szCs w:val="22"/>
        </w:rPr>
        <w:t>e</w:t>
      </w:r>
      <w:r w:rsidR="008D5F85" w:rsidRPr="005D7A13">
        <w:rPr>
          <w:sz w:val="22"/>
          <w:szCs w:val="22"/>
        </w:rPr>
        <w:t>troffen. Allein in den vergangenen vier Jahren stieg die Besucherzahl von 2</w:t>
      </w:r>
      <w:r w:rsidR="00004178">
        <w:rPr>
          <w:sz w:val="22"/>
          <w:szCs w:val="22"/>
        </w:rPr>
        <w:t>25</w:t>
      </w:r>
      <w:r w:rsidR="008D5F85" w:rsidRPr="005D7A13">
        <w:rPr>
          <w:sz w:val="22"/>
          <w:szCs w:val="22"/>
        </w:rPr>
        <w:t xml:space="preserve">.000 auf über </w:t>
      </w:r>
      <w:r w:rsidR="00004178">
        <w:rPr>
          <w:sz w:val="22"/>
          <w:szCs w:val="22"/>
        </w:rPr>
        <w:t>380</w:t>
      </w:r>
      <w:r w:rsidR="008D5F85" w:rsidRPr="005D7A13">
        <w:rPr>
          <w:sz w:val="22"/>
          <w:szCs w:val="22"/>
        </w:rPr>
        <w:t>.000 Besucher</w:t>
      </w:r>
      <w:r w:rsidR="00C2487C" w:rsidRPr="005D7A13">
        <w:rPr>
          <w:sz w:val="22"/>
          <w:szCs w:val="22"/>
        </w:rPr>
        <w:t>/innen</w:t>
      </w:r>
      <w:r w:rsidR="008D5F85" w:rsidRPr="005D7A13">
        <w:rPr>
          <w:sz w:val="22"/>
          <w:szCs w:val="22"/>
        </w:rPr>
        <w:t xml:space="preserve">. Es werden jährlich neue Attraktionen und neue Abenteuer angeboten. </w:t>
      </w:r>
    </w:p>
    <w:p w14:paraId="7CE0D367" w14:textId="77777777" w:rsidR="00CA3514" w:rsidRDefault="00CA3514" w:rsidP="005F28FE">
      <w:pPr>
        <w:autoSpaceDE w:val="0"/>
        <w:autoSpaceDN w:val="0"/>
        <w:adjustRightInd w:val="0"/>
        <w:spacing w:line="276" w:lineRule="auto"/>
        <w:jc w:val="both"/>
        <w:rPr>
          <w:sz w:val="22"/>
          <w:szCs w:val="22"/>
        </w:rPr>
      </w:pPr>
    </w:p>
    <w:p w14:paraId="0961848D" w14:textId="5F2A5B3F" w:rsidR="008D5F85" w:rsidRPr="005D7A13" w:rsidRDefault="008D5F85" w:rsidP="005F28FE">
      <w:pPr>
        <w:autoSpaceDE w:val="0"/>
        <w:autoSpaceDN w:val="0"/>
        <w:adjustRightInd w:val="0"/>
        <w:spacing w:line="276" w:lineRule="auto"/>
        <w:jc w:val="both"/>
        <w:rPr>
          <w:sz w:val="22"/>
          <w:szCs w:val="22"/>
        </w:rPr>
      </w:pPr>
      <w:r w:rsidRPr="005D7A13">
        <w:rPr>
          <w:sz w:val="22"/>
          <w:szCs w:val="22"/>
        </w:rPr>
        <w:t xml:space="preserve">Im </w:t>
      </w:r>
      <w:r w:rsidR="00B0066C" w:rsidRPr="005D7A13">
        <w:rPr>
          <w:sz w:val="22"/>
          <w:szCs w:val="22"/>
        </w:rPr>
        <w:t xml:space="preserve">letzten </w:t>
      </w:r>
      <w:r w:rsidRPr="005D7A13">
        <w:rPr>
          <w:sz w:val="22"/>
          <w:szCs w:val="22"/>
        </w:rPr>
        <w:t>Jahr wurden ein neuer Souvenirshop und ein Oldtimer-Convoy ang</w:t>
      </w:r>
      <w:r w:rsidRPr="005D7A13">
        <w:rPr>
          <w:sz w:val="22"/>
          <w:szCs w:val="22"/>
        </w:rPr>
        <w:t>e</w:t>
      </w:r>
      <w:r w:rsidRPr="005D7A13">
        <w:rPr>
          <w:sz w:val="22"/>
          <w:szCs w:val="22"/>
        </w:rPr>
        <w:t xml:space="preserve">schafft, mit dem jetzt auch Erwachsene fahren können. </w:t>
      </w:r>
    </w:p>
    <w:p w14:paraId="7D26BDE8" w14:textId="77777777" w:rsidR="00B56205" w:rsidRPr="005D7A13" w:rsidRDefault="00B56205" w:rsidP="005F28FE">
      <w:pPr>
        <w:spacing w:line="276" w:lineRule="auto"/>
        <w:jc w:val="center"/>
        <w:rPr>
          <w:sz w:val="14"/>
          <w:szCs w:val="22"/>
        </w:rPr>
      </w:pPr>
    </w:p>
    <w:p w14:paraId="52505F52" w14:textId="68386DCD" w:rsidR="00A70004" w:rsidRPr="005D7A13" w:rsidRDefault="00A70004" w:rsidP="005F28FE">
      <w:pPr>
        <w:spacing w:line="276" w:lineRule="auto"/>
        <w:jc w:val="center"/>
        <w:rPr>
          <w:szCs w:val="22"/>
        </w:rPr>
      </w:pPr>
    </w:p>
    <w:p w14:paraId="4C2810D4" w14:textId="77777777" w:rsidR="00C44396" w:rsidRPr="005D7A13" w:rsidRDefault="00C44396" w:rsidP="005F28FE">
      <w:pPr>
        <w:spacing w:line="276" w:lineRule="auto"/>
        <w:rPr>
          <w:szCs w:val="22"/>
        </w:rPr>
      </w:pPr>
    </w:p>
    <w:p w14:paraId="038C4625" w14:textId="174F3A1B" w:rsidR="00C44396" w:rsidRPr="005D7A13" w:rsidRDefault="00C44396" w:rsidP="005F28FE">
      <w:pPr>
        <w:spacing w:line="276" w:lineRule="auto"/>
        <w:rPr>
          <w:sz w:val="22"/>
          <w:szCs w:val="22"/>
        </w:rPr>
      </w:pPr>
      <w:r w:rsidRPr="005D7A13">
        <w:rPr>
          <w:sz w:val="22"/>
          <w:szCs w:val="22"/>
        </w:rPr>
        <w:t>Daten zum Unternehmen:</w:t>
      </w:r>
      <w:r w:rsidR="007611C4" w:rsidRPr="005D7A13">
        <w:rPr>
          <w:sz w:val="22"/>
          <w:szCs w:val="22"/>
        </w:rPr>
        <w:tab/>
      </w:r>
      <w:r w:rsidRPr="005D7A13">
        <w:rPr>
          <w:sz w:val="22"/>
          <w:szCs w:val="22"/>
        </w:rPr>
        <w:t>Family Entertainment Park GmbH</w:t>
      </w:r>
    </w:p>
    <w:p w14:paraId="240FB561" w14:textId="3874D36D" w:rsidR="007611C4" w:rsidRPr="005D7A13" w:rsidRDefault="007611C4" w:rsidP="005F28FE">
      <w:pPr>
        <w:spacing w:line="276" w:lineRule="auto"/>
        <w:ind w:left="2832" w:firstLine="708"/>
        <w:rPr>
          <w:sz w:val="22"/>
        </w:rPr>
      </w:pPr>
      <w:r w:rsidRPr="005D7A13">
        <w:rPr>
          <w:sz w:val="22"/>
        </w:rPr>
        <w:t xml:space="preserve">Speltenbacherweg </w:t>
      </w:r>
      <w:r w:rsidR="00F8115A" w:rsidRPr="005D7A13">
        <w:rPr>
          <w:sz w:val="22"/>
        </w:rPr>
        <w:t>1</w:t>
      </w:r>
    </w:p>
    <w:p w14:paraId="63AF506F" w14:textId="77777777" w:rsidR="007611C4" w:rsidRPr="005D7A13" w:rsidRDefault="007611C4" w:rsidP="005F28FE">
      <w:pPr>
        <w:spacing w:line="276" w:lineRule="auto"/>
        <w:ind w:left="2832" w:firstLine="708"/>
        <w:rPr>
          <w:sz w:val="22"/>
        </w:rPr>
      </w:pPr>
      <w:r w:rsidRPr="005D7A13">
        <w:rPr>
          <w:sz w:val="22"/>
        </w:rPr>
        <w:t>8280 Altenmarkt bei Fürstenfeld</w:t>
      </w:r>
    </w:p>
    <w:p w14:paraId="5574CBAA" w14:textId="77777777" w:rsidR="007611C4" w:rsidRPr="005D7A13" w:rsidRDefault="007611C4" w:rsidP="005F28FE">
      <w:pPr>
        <w:spacing w:line="276" w:lineRule="auto"/>
        <w:ind w:left="2832" w:firstLine="708"/>
        <w:rPr>
          <w:sz w:val="22"/>
        </w:rPr>
      </w:pPr>
    </w:p>
    <w:p w14:paraId="7CB618E3" w14:textId="422EE856" w:rsidR="007611C4" w:rsidRPr="005D7A13" w:rsidRDefault="007611C4" w:rsidP="005F28FE">
      <w:pPr>
        <w:spacing w:line="276" w:lineRule="auto"/>
        <w:ind w:left="2832" w:firstLine="708"/>
        <w:rPr>
          <w:rFonts w:eastAsia="Times New Roman" w:cs="Times New Roman"/>
          <w:sz w:val="22"/>
        </w:rPr>
      </w:pPr>
      <w:r w:rsidRPr="005D7A13">
        <w:rPr>
          <w:sz w:val="22"/>
        </w:rPr>
        <w:t xml:space="preserve">IBAN: </w:t>
      </w:r>
      <w:r w:rsidRPr="005D7A13">
        <w:rPr>
          <w:rFonts w:eastAsia="Times New Roman" w:cs="Times New Roman"/>
          <w:sz w:val="22"/>
        </w:rPr>
        <w:t>AT66 1200 0007 8306 1070</w:t>
      </w:r>
    </w:p>
    <w:p w14:paraId="1C93FB58" w14:textId="7F873247" w:rsidR="007611C4" w:rsidRPr="005D7A13" w:rsidRDefault="007611C4" w:rsidP="005F28FE">
      <w:pPr>
        <w:spacing w:line="276" w:lineRule="auto"/>
        <w:ind w:left="2832" w:firstLine="708"/>
        <w:rPr>
          <w:rFonts w:eastAsia="Times New Roman" w:cs="Times New Roman"/>
          <w:sz w:val="22"/>
        </w:rPr>
      </w:pPr>
      <w:r w:rsidRPr="005D7A13">
        <w:rPr>
          <w:sz w:val="22"/>
        </w:rPr>
        <w:t>BIC:</w:t>
      </w:r>
      <w:r w:rsidRPr="005D7A13">
        <w:rPr>
          <w:sz w:val="22"/>
        </w:rPr>
        <w:tab/>
      </w:r>
      <w:r w:rsidRPr="005D7A13">
        <w:rPr>
          <w:rFonts w:eastAsia="Times New Roman" w:cs="Times New Roman"/>
          <w:sz w:val="22"/>
        </w:rPr>
        <w:t>BKAUATWW</w:t>
      </w:r>
    </w:p>
    <w:p w14:paraId="00A0C994" w14:textId="77777777" w:rsidR="007611C4" w:rsidRPr="005D7A13" w:rsidRDefault="007611C4" w:rsidP="005F28FE">
      <w:pPr>
        <w:spacing w:line="276" w:lineRule="auto"/>
        <w:ind w:left="2832" w:firstLine="708"/>
        <w:rPr>
          <w:sz w:val="22"/>
        </w:rPr>
      </w:pPr>
    </w:p>
    <w:p w14:paraId="3361E8F1" w14:textId="3B7C70C0" w:rsidR="007611C4" w:rsidRPr="005D7A13" w:rsidRDefault="007611C4" w:rsidP="005F28FE">
      <w:pPr>
        <w:spacing w:line="276" w:lineRule="auto"/>
        <w:ind w:left="2832" w:firstLine="708"/>
        <w:rPr>
          <w:sz w:val="22"/>
        </w:rPr>
      </w:pPr>
      <w:r w:rsidRPr="005D7A13">
        <w:rPr>
          <w:sz w:val="22"/>
        </w:rPr>
        <w:t>Firmenbuchnummer:</w:t>
      </w:r>
      <w:r w:rsidR="00D67884" w:rsidRPr="005D7A13">
        <w:rPr>
          <w:sz w:val="22"/>
        </w:rPr>
        <w:t xml:space="preserve"> FN 181565z</w:t>
      </w:r>
    </w:p>
    <w:p w14:paraId="72EF5C28" w14:textId="77777777" w:rsidR="007611C4" w:rsidRDefault="007611C4">
      <w:pPr>
        <w:rPr>
          <w:rFonts w:ascii="Arial" w:hAnsi="Arial"/>
          <w:sz w:val="16"/>
        </w:rPr>
      </w:pPr>
    </w:p>
    <w:p w14:paraId="7065B84F" w14:textId="09AE10E6" w:rsidR="00AD196C" w:rsidRDefault="00AD196C">
      <w:pPr>
        <w:rPr>
          <w:sz w:val="22"/>
          <w:szCs w:val="22"/>
        </w:rPr>
      </w:pPr>
      <w:r>
        <w:rPr>
          <w:sz w:val="22"/>
          <w:szCs w:val="22"/>
        </w:rPr>
        <w:br w:type="page"/>
      </w:r>
    </w:p>
    <w:p w14:paraId="095CA1A5" w14:textId="6074332D" w:rsidR="000B5457" w:rsidRPr="00E32AB4" w:rsidRDefault="00E32AB4" w:rsidP="005F28FE">
      <w:pPr>
        <w:spacing w:line="276" w:lineRule="auto"/>
        <w:rPr>
          <w:b/>
          <w:sz w:val="28"/>
        </w:rPr>
      </w:pPr>
      <w:r w:rsidRPr="00E32AB4">
        <w:rPr>
          <w:b/>
          <w:sz w:val="28"/>
        </w:rPr>
        <w:t xml:space="preserve">Themenbereich 1: </w:t>
      </w:r>
      <w:r w:rsidR="00C2487C" w:rsidRPr="00E32AB4">
        <w:rPr>
          <w:b/>
          <w:sz w:val="28"/>
        </w:rPr>
        <w:t>Kaufvertrag und laufende Geschäft</w:t>
      </w:r>
      <w:r w:rsidR="00C2487C" w:rsidRPr="00E32AB4">
        <w:rPr>
          <w:b/>
          <w:sz w:val="28"/>
        </w:rPr>
        <w:t>s</w:t>
      </w:r>
      <w:r w:rsidR="00C2487C" w:rsidRPr="00E32AB4">
        <w:rPr>
          <w:b/>
          <w:sz w:val="28"/>
        </w:rPr>
        <w:t>fälle</w:t>
      </w:r>
    </w:p>
    <w:p w14:paraId="41B1DCA1" w14:textId="77777777" w:rsidR="000B5457" w:rsidRDefault="000B5457" w:rsidP="005F28FE">
      <w:pPr>
        <w:spacing w:line="276" w:lineRule="auto"/>
        <w:rPr>
          <w:b/>
          <w:sz w:val="22"/>
          <w:szCs w:val="22"/>
        </w:rPr>
      </w:pPr>
    </w:p>
    <w:p w14:paraId="632FD8F7" w14:textId="08C31598" w:rsidR="00C2487C" w:rsidRPr="00512BFF" w:rsidRDefault="00C2487C" w:rsidP="005F28FE">
      <w:pPr>
        <w:shd w:val="clear" w:color="auto" w:fill="E0E0E0"/>
        <w:spacing w:line="276" w:lineRule="auto"/>
        <w:rPr>
          <w:b/>
          <w:sz w:val="22"/>
          <w:szCs w:val="22"/>
        </w:rPr>
      </w:pPr>
      <w:r w:rsidRPr="00512BFF">
        <w:rPr>
          <w:b/>
          <w:sz w:val="22"/>
          <w:szCs w:val="22"/>
        </w:rPr>
        <w:t>Kompetenzen:</w:t>
      </w:r>
    </w:p>
    <w:p w14:paraId="4007DD56" w14:textId="77777777" w:rsidR="00C2487C" w:rsidRDefault="00C2487C" w:rsidP="005F28FE">
      <w:pPr>
        <w:shd w:val="clear" w:color="auto" w:fill="E0E0E0"/>
        <w:spacing w:line="276" w:lineRule="auto"/>
        <w:rPr>
          <w:sz w:val="22"/>
          <w:szCs w:val="22"/>
        </w:rPr>
      </w:pPr>
    </w:p>
    <w:p w14:paraId="3F202A88" w14:textId="720EC554" w:rsidR="00C2487C" w:rsidRPr="00512BFF" w:rsidRDefault="00512BFF" w:rsidP="005F28FE">
      <w:pPr>
        <w:pStyle w:val="Listenabsatz"/>
        <w:numPr>
          <w:ilvl w:val="0"/>
          <w:numId w:val="19"/>
        </w:numPr>
        <w:shd w:val="clear" w:color="auto" w:fill="E0E0E0"/>
        <w:spacing w:line="276" w:lineRule="auto"/>
        <w:rPr>
          <w:sz w:val="22"/>
          <w:szCs w:val="22"/>
        </w:rPr>
      </w:pPr>
      <w:r w:rsidRPr="00512BFF">
        <w:rPr>
          <w:sz w:val="22"/>
          <w:szCs w:val="22"/>
        </w:rPr>
        <w:t>das Wissen zum Kaufvertrag situationsgerecht anwenden können</w:t>
      </w:r>
    </w:p>
    <w:p w14:paraId="34561C15" w14:textId="7613190E" w:rsidR="00C2487C" w:rsidRPr="00512BFF" w:rsidRDefault="00C2487C" w:rsidP="005F28FE">
      <w:pPr>
        <w:pStyle w:val="Listenabsatz"/>
        <w:numPr>
          <w:ilvl w:val="0"/>
          <w:numId w:val="19"/>
        </w:numPr>
        <w:shd w:val="clear" w:color="auto" w:fill="E0E0E0"/>
        <w:spacing w:line="276" w:lineRule="auto"/>
        <w:rPr>
          <w:sz w:val="22"/>
          <w:szCs w:val="22"/>
        </w:rPr>
      </w:pPr>
      <w:r w:rsidRPr="00512BFF">
        <w:rPr>
          <w:sz w:val="22"/>
          <w:szCs w:val="22"/>
        </w:rPr>
        <w:t xml:space="preserve">eine </w:t>
      </w:r>
      <w:r w:rsidR="00447509">
        <w:rPr>
          <w:sz w:val="22"/>
          <w:szCs w:val="22"/>
        </w:rPr>
        <w:t>Zahlungserinnerung</w:t>
      </w:r>
      <w:r w:rsidRPr="00512BFF">
        <w:rPr>
          <w:sz w:val="22"/>
          <w:szCs w:val="22"/>
        </w:rPr>
        <w:t xml:space="preserve"> verfassen können</w:t>
      </w:r>
    </w:p>
    <w:p w14:paraId="2D156E5F" w14:textId="2A38023D" w:rsidR="00512BFF" w:rsidRPr="00512BFF" w:rsidRDefault="00512BFF" w:rsidP="005F28FE">
      <w:pPr>
        <w:pStyle w:val="Listenabsatz"/>
        <w:numPr>
          <w:ilvl w:val="0"/>
          <w:numId w:val="19"/>
        </w:numPr>
        <w:shd w:val="clear" w:color="auto" w:fill="E0E0E0"/>
        <w:spacing w:line="276" w:lineRule="auto"/>
        <w:rPr>
          <w:sz w:val="22"/>
          <w:szCs w:val="22"/>
        </w:rPr>
      </w:pPr>
      <w:r w:rsidRPr="00512BFF">
        <w:rPr>
          <w:sz w:val="22"/>
          <w:szCs w:val="22"/>
        </w:rPr>
        <w:t>laufende Geschäftsfälle in der Doppelten Buchhaltung erfassen können</w:t>
      </w:r>
    </w:p>
    <w:p w14:paraId="3DA36288" w14:textId="77777777" w:rsidR="00C2487C" w:rsidRDefault="00C2487C" w:rsidP="005F28FE">
      <w:pPr>
        <w:spacing w:line="276" w:lineRule="auto"/>
        <w:rPr>
          <w:b/>
          <w:sz w:val="22"/>
          <w:szCs w:val="22"/>
        </w:rPr>
      </w:pPr>
    </w:p>
    <w:p w14:paraId="7ECF7E00" w14:textId="77777777" w:rsidR="00AD196C" w:rsidRDefault="00AD196C" w:rsidP="005F28FE">
      <w:pPr>
        <w:spacing w:line="276" w:lineRule="auto"/>
        <w:rPr>
          <w:sz w:val="22"/>
          <w:szCs w:val="22"/>
        </w:rPr>
      </w:pPr>
    </w:p>
    <w:p w14:paraId="079A5E36" w14:textId="0506A9C8" w:rsidR="00E54306" w:rsidRPr="00E54306" w:rsidRDefault="00FA5209" w:rsidP="005F28FE">
      <w:pPr>
        <w:spacing w:line="276" w:lineRule="auto"/>
        <w:rPr>
          <w:b/>
          <w:sz w:val="22"/>
          <w:szCs w:val="22"/>
        </w:rPr>
      </w:pPr>
      <w:r w:rsidRPr="00FA5209">
        <w:rPr>
          <w:b/>
          <w:sz w:val="22"/>
          <w:highlight w:val="lightGray"/>
        </w:rPr>
        <w:t>Arbeitsaufgabe</w:t>
      </w:r>
      <w:r w:rsidR="00E54306" w:rsidRPr="00FA5209">
        <w:rPr>
          <w:b/>
          <w:sz w:val="22"/>
          <w:szCs w:val="22"/>
          <w:highlight w:val="lightGray"/>
        </w:rPr>
        <w:t xml:space="preserve"> 1: Verbuchung von Belegen</w:t>
      </w:r>
      <w:r w:rsidR="005354E9">
        <w:rPr>
          <w:b/>
          <w:sz w:val="22"/>
          <w:szCs w:val="22"/>
        </w:rPr>
        <w:t xml:space="preserve"> /17</w:t>
      </w:r>
    </w:p>
    <w:p w14:paraId="481CEC4C" w14:textId="77777777" w:rsidR="00E54306" w:rsidRDefault="00E54306" w:rsidP="005F28FE">
      <w:pPr>
        <w:spacing w:line="276" w:lineRule="auto"/>
        <w:rPr>
          <w:sz w:val="22"/>
          <w:szCs w:val="22"/>
        </w:rPr>
      </w:pPr>
    </w:p>
    <w:p w14:paraId="5AF71175" w14:textId="5BA66B77" w:rsidR="00F02C8A" w:rsidRPr="00E54306" w:rsidRDefault="00F02C8A" w:rsidP="005F28FE">
      <w:pPr>
        <w:spacing w:line="276" w:lineRule="auto"/>
        <w:rPr>
          <w:sz w:val="22"/>
          <w:szCs w:val="22"/>
        </w:rPr>
      </w:pPr>
      <w:r w:rsidRPr="00E54306">
        <w:rPr>
          <w:sz w:val="22"/>
          <w:szCs w:val="22"/>
        </w:rPr>
        <w:t xml:space="preserve">Verbuchen Sie </w:t>
      </w:r>
      <w:r w:rsidR="00C84308">
        <w:rPr>
          <w:sz w:val="22"/>
          <w:szCs w:val="22"/>
        </w:rPr>
        <w:t xml:space="preserve">für die Family Entertainment Park GmbH </w:t>
      </w:r>
      <w:r w:rsidRPr="00E54306">
        <w:rPr>
          <w:sz w:val="22"/>
          <w:szCs w:val="22"/>
        </w:rPr>
        <w:t xml:space="preserve">sämtliche </w:t>
      </w:r>
      <w:r w:rsidR="00851A77" w:rsidRPr="00E54306">
        <w:rPr>
          <w:sz w:val="22"/>
          <w:szCs w:val="22"/>
        </w:rPr>
        <w:t>Belege</w:t>
      </w:r>
      <w:r w:rsidRPr="00E54306">
        <w:rPr>
          <w:sz w:val="22"/>
          <w:szCs w:val="22"/>
        </w:rPr>
        <w:t xml:space="preserve"> in der vorgegebenen Buchungsliste im Lösungsteil nach der Nettomethode. Es soll ein möglichst niedriger Gewinn ausgewiesen werden. Wareneinkäufe sind in Klasse 5 zu verbuchen.</w:t>
      </w:r>
    </w:p>
    <w:p w14:paraId="5365A7C5" w14:textId="77777777" w:rsidR="00F02C8A" w:rsidRDefault="00F02C8A" w:rsidP="005F28FE">
      <w:pPr>
        <w:spacing w:line="276" w:lineRule="auto"/>
        <w:rPr>
          <w:sz w:val="22"/>
          <w:szCs w:val="22"/>
        </w:rPr>
      </w:pPr>
    </w:p>
    <w:p w14:paraId="1BB43074" w14:textId="6AB3A203" w:rsidR="00F02C8A" w:rsidRPr="00F02C8A" w:rsidRDefault="00F02C8A" w:rsidP="005F28FE">
      <w:pPr>
        <w:spacing w:line="276" w:lineRule="auto"/>
        <w:rPr>
          <w:sz w:val="22"/>
          <w:szCs w:val="22"/>
        </w:rPr>
      </w:pPr>
      <w:r>
        <w:rPr>
          <w:sz w:val="22"/>
          <w:szCs w:val="22"/>
        </w:rPr>
        <w:t>Die Belegart ist in der Lösung anzuführen. Die Belege sind entsprechend zu nummerieren.</w:t>
      </w:r>
    </w:p>
    <w:p w14:paraId="394D064A" w14:textId="77777777" w:rsidR="00F02C8A" w:rsidRDefault="00F02C8A" w:rsidP="005F28FE">
      <w:pPr>
        <w:pStyle w:val="Textkrper"/>
        <w:spacing w:line="276" w:lineRule="auto"/>
        <w:rPr>
          <w:rFonts w:ascii="Verdana" w:hAnsi="Verdana" w:cs="Arial"/>
          <w:sz w:val="22"/>
          <w:szCs w:val="22"/>
        </w:rPr>
      </w:pPr>
    </w:p>
    <w:p w14:paraId="00D837ED" w14:textId="77777777" w:rsidR="00AD196C" w:rsidRPr="004E21F6" w:rsidRDefault="00F84299" w:rsidP="005F28FE">
      <w:pPr>
        <w:spacing w:line="276" w:lineRule="auto"/>
        <w:ind w:right="-329"/>
        <w:rPr>
          <w:b/>
          <w:sz w:val="22"/>
          <w:szCs w:val="22"/>
        </w:rPr>
      </w:pPr>
      <w:r w:rsidRPr="004E21F6">
        <w:rPr>
          <w:b/>
          <w:sz w:val="22"/>
          <w:szCs w:val="22"/>
        </w:rPr>
        <w:t>Letzte Belegnummern:</w:t>
      </w:r>
    </w:p>
    <w:p w14:paraId="01E6375F" w14:textId="77777777" w:rsidR="00AD196C" w:rsidRPr="00F84299" w:rsidRDefault="00AD196C" w:rsidP="005F28FE">
      <w:pPr>
        <w:spacing w:line="276" w:lineRule="auto"/>
        <w:ind w:right="-329"/>
        <w:rPr>
          <w:sz w:val="22"/>
          <w:szCs w:val="22"/>
        </w:rPr>
      </w:pPr>
    </w:p>
    <w:tbl>
      <w:tblPr>
        <w:tblStyle w:val="Tabellenraster"/>
        <w:tblW w:w="0" w:type="auto"/>
        <w:tblInd w:w="1242" w:type="dxa"/>
        <w:tblLook w:val="04A0" w:firstRow="1" w:lastRow="0" w:firstColumn="1" w:lastColumn="0" w:noHBand="0" w:noVBand="1"/>
      </w:tblPr>
      <w:tblGrid>
        <w:gridCol w:w="567"/>
        <w:gridCol w:w="709"/>
      </w:tblGrid>
      <w:tr w:rsidR="004E21F6" w14:paraId="1F2542A2" w14:textId="77777777" w:rsidTr="00125DF5">
        <w:tc>
          <w:tcPr>
            <w:tcW w:w="567" w:type="dxa"/>
          </w:tcPr>
          <w:p w14:paraId="77E6FACC" w14:textId="77777777" w:rsidR="00F84299" w:rsidRDefault="00F84299" w:rsidP="005F28FE">
            <w:pPr>
              <w:spacing w:line="276" w:lineRule="auto"/>
              <w:ind w:right="-329"/>
              <w:rPr>
                <w:sz w:val="22"/>
                <w:szCs w:val="22"/>
              </w:rPr>
            </w:pPr>
            <w:r>
              <w:rPr>
                <w:sz w:val="22"/>
                <w:szCs w:val="22"/>
              </w:rPr>
              <w:t>ER</w:t>
            </w:r>
          </w:p>
        </w:tc>
        <w:tc>
          <w:tcPr>
            <w:tcW w:w="709" w:type="dxa"/>
          </w:tcPr>
          <w:p w14:paraId="73304DCA" w14:textId="77777777" w:rsidR="00F84299" w:rsidRDefault="00F84299" w:rsidP="005F28FE">
            <w:pPr>
              <w:spacing w:line="276" w:lineRule="auto"/>
              <w:ind w:right="-43"/>
              <w:jc w:val="right"/>
              <w:rPr>
                <w:sz w:val="22"/>
                <w:szCs w:val="22"/>
              </w:rPr>
            </w:pPr>
            <w:r>
              <w:rPr>
                <w:sz w:val="22"/>
                <w:szCs w:val="22"/>
              </w:rPr>
              <w:t>210</w:t>
            </w:r>
          </w:p>
        </w:tc>
      </w:tr>
      <w:tr w:rsidR="00F84299" w14:paraId="48CDF95F" w14:textId="77777777" w:rsidTr="00125DF5">
        <w:tc>
          <w:tcPr>
            <w:tcW w:w="567" w:type="dxa"/>
          </w:tcPr>
          <w:p w14:paraId="737A0B41" w14:textId="77777777" w:rsidR="00F84299" w:rsidRDefault="00F84299" w:rsidP="005F28FE">
            <w:pPr>
              <w:spacing w:line="276" w:lineRule="auto"/>
              <w:ind w:right="-329"/>
              <w:rPr>
                <w:sz w:val="22"/>
                <w:szCs w:val="22"/>
              </w:rPr>
            </w:pPr>
            <w:r>
              <w:rPr>
                <w:sz w:val="22"/>
                <w:szCs w:val="22"/>
              </w:rPr>
              <w:t>S</w:t>
            </w:r>
          </w:p>
        </w:tc>
        <w:tc>
          <w:tcPr>
            <w:tcW w:w="709" w:type="dxa"/>
          </w:tcPr>
          <w:p w14:paraId="2C0EA49E" w14:textId="77777777" w:rsidR="00F84299" w:rsidRDefault="00F84299" w:rsidP="005F28FE">
            <w:pPr>
              <w:spacing w:line="276" w:lineRule="auto"/>
              <w:ind w:right="-43"/>
              <w:jc w:val="right"/>
              <w:rPr>
                <w:sz w:val="22"/>
                <w:szCs w:val="22"/>
              </w:rPr>
            </w:pPr>
            <w:r>
              <w:rPr>
                <w:sz w:val="22"/>
                <w:szCs w:val="22"/>
              </w:rPr>
              <w:t>56</w:t>
            </w:r>
          </w:p>
        </w:tc>
      </w:tr>
      <w:tr w:rsidR="00F84299" w14:paraId="4404D024" w14:textId="77777777" w:rsidTr="00125DF5">
        <w:tc>
          <w:tcPr>
            <w:tcW w:w="567" w:type="dxa"/>
          </w:tcPr>
          <w:p w14:paraId="20E47F4A" w14:textId="77777777" w:rsidR="00F84299" w:rsidRDefault="00F84299" w:rsidP="005F28FE">
            <w:pPr>
              <w:spacing w:line="276" w:lineRule="auto"/>
              <w:ind w:right="-329"/>
              <w:rPr>
                <w:sz w:val="22"/>
                <w:szCs w:val="22"/>
              </w:rPr>
            </w:pPr>
            <w:r>
              <w:rPr>
                <w:sz w:val="22"/>
                <w:szCs w:val="22"/>
              </w:rPr>
              <w:t>B</w:t>
            </w:r>
          </w:p>
        </w:tc>
        <w:tc>
          <w:tcPr>
            <w:tcW w:w="709" w:type="dxa"/>
          </w:tcPr>
          <w:p w14:paraId="78F4022F" w14:textId="77777777" w:rsidR="00F84299" w:rsidRDefault="002A37E3" w:rsidP="005F28FE">
            <w:pPr>
              <w:spacing w:line="276" w:lineRule="auto"/>
              <w:ind w:right="-43"/>
              <w:jc w:val="right"/>
              <w:rPr>
                <w:sz w:val="22"/>
                <w:szCs w:val="22"/>
              </w:rPr>
            </w:pPr>
            <w:r>
              <w:rPr>
                <w:sz w:val="22"/>
                <w:szCs w:val="22"/>
              </w:rPr>
              <w:t>2</w:t>
            </w:r>
          </w:p>
        </w:tc>
      </w:tr>
      <w:tr w:rsidR="00F84299" w14:paraId="3022FB64" w14:textId="77777777" w:rsidTr="00125DF5">
        <w:tc>
          <w:tcPr>
            <w:tcW w:w="567" w:type="dxa"/>
          </w:tcPr>
          <w:p w14:paraId="07B1D3B7" w14:textId="77777777" w:rsidR="00F84299" w:rsidRDefault="00F84299" w:rsidP="005F28FE">
            <w:pPr>
              <w:spacing w:line="276" w:lineRule="auto"/>
              <w:ind w:right="-329"/>
              <w:rPr>
                <w:sz w:val="22"/>
                <w:szCs w:val="22"/>
              </w:rPr>
            </w:pPr>
            <w:r>
              <w:rPr>
                <w:sz w:val="22"/>
                <w:szCs w:val="22"/>
              </w:rPr>
              <w:t>K</w:t>
            </w:r>
          </w:p>
        </w:tc>
        <w:tc>
          <w:tcPr>
            <w:tcW w:w="709" w:type="dxa"/>
          </w:tcPr>
          <w:p w14:paraId="4C13D6C4" w14:textId="77777777" w:rsidR="00F84299" w:rsidRDefault="00F84299" w:rsidP="005F28FE">
            <w:pPr>
              <w:spacing w:line="276" w:lineRule="auto"/>
              <w:ind w:right="-43"/>
              <w:jc w:val="right"/>
              <w:rPr>
                <w:sz w:val="22"/>
                <w:szCs w:val="22"/>
              </w:rPr>
            </w:pPr>
            <w:r>
              <w:rPr>
                <w:sz w:val="22"/>
                <w:szCs w:val="22"/>
              </w:rPr>
              <w:t>312</w:t>
            </w:r>
          </w:p>
        </w:tc>
      </w:tr>
      <w:tr w:rsidR="004E21F6" w14:paraId="7937D293" w14:textId="77777777" w:rsidTr="00125DF5">
        <w:tc>
          <w:tcPr>
            <w:tcW w:w="567" w:type="dxa"/>
          </w:tcPr>
          <w:p w14:paraId="4912EB2B" w14:textId="77777777" w:rsidR="00F84299" w:rsidRDefault="00F84299" w:rsidP="005F28FE">
            <w:pPr>
              <w:spacing w:line="276" w:lineRule="auto"/>
              <w:ind w:right="-329"/>
              <w:rPr>
                <w:sz w:val="22"/>
                <w:szCs w:val="22"/>
              </w:rPr>
            </w:pPr>
            <w:r>
              <w:rPr>
                <w:sz w:val="22"/>
                <w:szCs w:val="22"/>
              </w:rPr>
              <w:t>AR</w:t>
            </w:r>
          </w:p>
        </w:tc>
        <w:tc>
          <w:tcPr>
            <w:tcW w:w="709" w:type="dxa"/>
          </w:tcPr>
          <w:p w14:paraId="75D4A12B" w14:textId="77777777" w:rsidR="00F84299" w:rsidRDefault="00F84299" w:rsidP="005F28FE">
            <w:pPr>
              <w:spacing w:line="276" w:lineRule="auto"/>
              <w:ind w:right="-43"/>
              <w:jc w:val="right"/>
              <w:rPr>
                <w:sz w:val="22"/>
                <w:szCs w:val="22"/>
              </w:rPr>
            </w:pPr>
            <w:r>
              <w:rPr>
                <w:sz w:val="22"/>
                <w:szCs w:val="22"/>
              </w:rPr>
              <w:t>15</w:t>
            </w:r>
            <w:r w:rsidR="004E21F6">
              <w:rPr>
                <w:sz w:val="22"/>
                <w:szCs w:val="22"/>
              </w:rPr>
              <w:t>4</w:t>
            </w:r>
          </w:p>
        </w:tc>
      </w:tr>
    </w:tbl>
    <w:p w14:paraId="6D96373A" w14:textId="77777777" w:rsidR="00F84299" w:rsidRPr="00F84299" w:rsidRDefault="00F84299" w:rsidP="005F28FE">
      <w:pPr>
        <w:spacing w:line="276" w:lineRule="auto"/>
        <w:ind w:right="-329"/>
        <w:rPr>
          <w:sz w:val="22"/>
          <w:szCs w:val="22"/>
        </w:rPr>
      </w:pPr>
    </w:p>
    <w:p w14:paraId="481132BF" w14:textId="4888EB80" w:rsidR="00DC314D" w:rsidRPr="00F8115A" w:rsidRDefault="00F8115A" w:rsidP="005F28FE">
      <w:pPr>
        <w:spacing w:line="276" w:lineRule="auto"/>
        <w:rPr>
          <w:sz w:val="22"/>
          <w:szCs w:val="20"/>
        </w:rPr>
      </w:pPr>
      <w:r w:rsidRPr="00F8115A">
        <w:rPr>
          <w:sz w:val="22"/>
          <w:szCs w:val="20"/>
        </w:rPr>
        <w:t>Verwenden Sie für Buchungen im Zusammenhang mit Kunden und Lieferanten bitte die Konten:</w:t>
      </w:r>
    </w:p>
    <w:p w14:paraId="74DFCB58" w14:textId="77777777" w:rsidR="00F8115A" w:rsidRPr="00F8115A" w:rsidRDefault="00F8115A" w:rsidP="005F28FE">
      <w:pPr>
        <w:spacing w:line="276" w:lineRule="auto"/>
        <w:rPr>
          <w:sz w:val="22"/>
          <w:szCs w:val="20"/>
        </w:rPr>
      </w:pPr>
    </w:p>
    <w:p w14:paraId="47BF6325" w14:textId="27E9C14F" w:rsidR="00F8115A" w:rsidRPr="00F8115A" w:rsidRDefault="00F8115A" w:rsidP="005F28FE">
      <w:pPr>
        <w:spacing w:line="276" w:lineRule="auto"/>
        <w:rPr>
          <w:b/>
          <w:sz w:val="22"/>
          <w:szCs w:val="20"/>
        </w:rPr>
      </w:pPr>
      <w:r w:rsidRPr="00F8115A">
        <w:rPr>
          <w:b/>
          <w:sz w:val="22"/>
          <w:szCs w:val="20"/>
        </w:rPr>
        <w:t>20099 Diverse Kunden</w:t>
      </w:r>
    </w:p>
    <w:p w14:paraId="144B4D86" w14:textId="015C9111" w:rsidR="00F8115A" w:rsidRPr="00F8115A" w:rsidRDefault="00F8115A" w:rsidP="005F28FE">
      <w:pPr>
        <w:spacing w:line="276" w:lineRule="auto"/>
        <w:rPr>
          <w:b/>
          <w:sz w:val="22"/>
          <w:szCs w:val="20"/>
        </w:rPr>
      </w:pPr>
      <w:r w:rsidRPr="00F8115A">
        <w:rPr>
          <w:b/>
          <w:sz w:val="22"/>
          <w:szCs w:val="20"/>
        </w:rPr>
        <w:t>33099 Diverse Lieferanten</w:t>
      </w:r>
    </w:p>
    <w:p w14:paraId="56D4A83F" w14:textId="77777777" w:rsidR="00DC314D" w:rsidRDefault="00DC314D">
      <w:pPr>
        <w:rPr>
          <w:sz w:val="20"/>
          <w:szCs w:val="20"/>
        </w:rPr>
      </w:pPr>
    </w:p>
    <w:p w14:paraId="37475114" w14:textId="77777777" w:rsidR="00AD196C" w:rsidRPr="008D5F85" w:rsidRDefault="00AD196C">
      <w:pPr>
        <w:rPr>
          <w:sz w:val="22"/>
          <w:szCs w:val="22"/>
        </w:rPr>
      </w:pPr>
      <w:r>
        <w:rPr>
          <w:sz w:val="20"/>
          <w:szCs w:val="20"/>
        </w:rPr>
        <w:br w:type="page"/>
      </w:r>
    </w:p>
    <w:p w14:paraId="45FE3E16" w14:textId="61025F50" w:rsidR="00EE6DB0" w:rsidRDefault="00EE6DB0" w:rsidP="00EE6DB0">
      <w:pPr>
        <w:rPr>
          <w:sz w:val="22"/>
          <w:szCs w:val="22"/>
        </w:rPr>
      </w:pPr>
      <w:r>
        <w:rPr>
          <w:sz w:val="22"/>
          <w:szCs w:val="22"/>
        </w:rPr>
        <w:t>Beleg 1</w:t>
      </w:r>
    </w:p>
    <w:p w14:paraId="727120FD" w14:textId="330F75DA" w:rsidR="00EE6DB0" w:rsidRDefault="00E07BB2" w:rsidP="00EE6DB0">
      <w:pPr>
        <w:rPr>
          <w:sz w:val="22"/>
          <w:szCs w:val="22"/>
        </w:rPr>
      </w:pPr>
      <w:r>
        <w:rPr>
          <w:noProof/>
          <w:sz w:val="22"/>
          <w:szCs w:val="22"/>
        </w:rPr>
        <w:pict w14:anchorId="220FF7AC">
          <v:shapetype id="_x0000_t202" coordsize="21600,21600" o:spt="202" path="m0,0l0,21600,21600,21600,21600,0xe">
            <v:stroke joinstyle="miter"/>
            <v:path gradientshapeok="t" o:connecttype="rect"/>
          </v:shapetype>
          <v:shape id="_x0000_s1056" type="#_x0000_t202" style="position:absolute;margin-left:33.65pt;margin-top:348.45pt;width:221.4pt;height:29.9pt;z-index:251685888;mso-wrap-edited:f" wrapcoords="0 0 21600 0 21600 21600 0 21600 0 0" fillcolor="white [3212]" stroked="f">
            <v:fill o:detectmouseclick="t"/>
            <v:textbox style="mso-next-textbox:#_x0000_s1056" inset=",7.2pt,,7.2pt">
              <w:txbxContent>
                <w:p w14:paraId="721F68DE" w14:textId="3BC13627" w:rsidR="003B08E9" w:rsidRPr="00351DE7" w:rsidRDefault="003B08E9" w:rsidP="00351DE7">
                  <w:pPr>
                    <w:rPr>
                      <w:rFonts w:ascii="Arial" w:hAnsi="Arial"/>
                      <w:sz w:val="14"/>
                    </w:rPr>
                  </w:pPr>
                  <w:r w:rsidRPr="00351DE7">
                    <w:rPr>
                      <w:rFonts w:ascii="Arial" w:hAnsi="Arial"/>
                      <w:sz w:val="14"/>
                    </w:rPr>
                    <w:t>Das Energie Burgenland-Team dankt für Ihr Vertrauen.</w:t>
                  </w:r>
                </w:p>
              </w:txbxContent>
            </v:textbox>
          </v:shape>
        </w:pict>
      </w:r>
      <w:r>
        <w:rPr>
          <w:noProof/>
          <w:sz w:val="22"/>
          <w:szCs w:val="22"/>
        </w:rPr>
        <w:pict w14:anchorId="220FF7AC">
          <v:shape id="_x0000_s1054" type="#_x0000_t202" style="position:absolute;margin-left:33.9pt;margin-top:125.8pt;width:166.05pt;height:53.9pt;z-index:251684864;mso-wrap-edited:f" wrapcoords="0 0 21600 0 21600 21600 0 21600 0 0" fillcolor="white [3212]" stroked="f">
            <v:fill o:detectmouseclick="t"/>
            <v:textbox inset=",7.2pt,,7.2pt">
              <w:txbxContent>
                <w:p w14:paraId="599D443F" w14:textId="740321B7" w:rsidR="003B08E9" w:rsidRDefault="003B08E9">
                  <w:pPr>
                    <w:rPr>
                      <w:rFonts w:ascii="Arial" w:hAnsi="Arial"/>
                      <w:sz w:val="16"/>
                    </w:rPr>
                  </w:pPr>
                  <w:r>
                    <w:rPr>
                      <w:rFonts w:ascii="Arial" w:hAnsi="Arial"/>
                      <w:sz w:val="16"/>
                    </w:rPr>
                    <w:t>Family Entertainment Park GmbH</w:t>
                  </w:r>
                </w:p>
                <w:p w14:paraId="7BE73058" w14:textId="64937B33" w:rsidR="003B08E9" w:rsidRDefault="003B08E9">
                  <w:pPr>
                    <w:rPr>
                      <w:rFonts w:ascii="Arial" w:hAnsi="Arial"/>
                      <w:sz w:val="16"/>
                    </w:rPr>
                  </w:pPr>
                  <w:r>
                    <w:rPr>
                      <w:rFonts w:ascii="Arial" w:hAnsi="Arial"/>
                      <w:sz w:val="16"/>
                    </w:rPr>
                    <w:t>Speltenbacherweg 1</w:t>
                  </w:r>
                </w:p>
                <w:p w14:paraId="014FF8A9" w14:textId="37315DC5" w:rsidR="003B08E9" w:rsidRPr="0014215D" w:rsidRDefault="003B08E9">
                  <w:pPr>
                    <w:rPr>
                      <w:rFonts w:ascii="Arial" w:hAnsi="Arial"/>
                      <w:sz w:val="16"/>
                    </w:rPr>
                  </w:pPr>
                  <w:r>
                    <w:rPr>
                      <w:rFonts w:ascii="Arial" w:hAnsi="Arial"/>
                      <w:sz w:val="16"/>
                    </w:rPr>
                    <w:t>8280 Altenmarkt bei Fürstenfeld</w:t>
                  </w:r>
                </w:p>
              </w:txbxContent>
            </v:textbox>
          </v:shape>
        </w:pict>
      </w:r>
      <w:r w:rsidR="00EE6DB0">
        <w:rPr>
          <w:sz w:val="22"/>
          <w:szCs w:val="22"/>
        </w:rPr>
        <w:br/>
      </w:r>
      <w:r w:rsidR="00EE6DB0">
        <w:rPr>
          <w:noProof/>
          <w:sz w:val="22"/>
          <w:szCs w:val="22"/>
        </w:rPr>
        <w:drawing>
          <wp:inline distT="0" distB="0" distL="0" distR="0" wp14:anchorId="45050955" wp14:editId="6D43EAA0">
            <wp:extent cx="5673090" cy="7840345"/>
            <wp:effectExtent l="19050" t="19050" r="22860" b="27305"/>
            <wp:docPr id="18" name="Grafik 7" descr="F:\matura\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tura\energi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2" t="833"/>
                    <a:stretch/>
                  </pic:blipFill>
                  <pic:spPr bwMode="auto">
                    <a:xfrm>
                      <a:off x="0" y="0"/>
                      <a:ext cx="5673090" cy="784034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90B7953" w14:textId="77777777" w:rsidR="00EE6DB0" w:rsidRDefault="00EE6DB0" w:rsidP="00EE6DB0">
      <w:pPr>
        <w:rPr>
          <w:sz w:val="22"/>
          <w:szCs w:val="22"/>
        </w:rPr>
      </w:pPr>
      <w:r>
        <w:rPr>
          <w:sz w:val="22"/>
          <w:szCs w:val="22"/>
        </w:rPr>
        <w:br w:type="page"/>
      </w:r>
    </w:p>
    <w:p w14:paraId="483A6940" w14:textId="1CFE5017" w:rsidR="00EE6DB0" w:rsidRDefault="00EE6DB0" w:rsidP="00EE6DB0">
      <w:pPr>
        <w:rPr>
          <w:sz w:val="22"/>
          <w:szCs w:val="22"/>
        </w:rPr>
      </w:pPr>
      <w:r>
        <w:rPr>
          <w:sz w:val="22"/>
          <w:szCs w:val="22"/>
        </w:rPr>
        <w:t xml:space="preserve">Beleg </w:t>
      </w:r>
      <w:r w:rsidR="00851A77">
        <w:rPr>
          <w:sz w:val="22"/>
          <w:szCs w:val="22"/>
        </w:rPr>
        <w:t>2</w:t>
      </w:r>
    </w:p>
    <w:p w14:paraId="272927FC" w14:textId="77777777" w:rsidR="00851A77" w:rsidRDefault="00851A77" w:rsidP="00EE6DB0">
      <w:pPr>
        <w:rPr>
          <w:sz w:val="22"/>
          <w:szCs w:val="22"/>
        </w:rPr>
      </w:pPr>
    </w:p>
    <w:p w14:paraId="03E49F16" w14:textId="63535094" w:rsidR="00EE6DB0" w:rsidRDefault="00E07BB2" w:rsidP="00EE6DB0">
      <w:pPr>
        <w:rPr>
          <w:sz w:val="22"/>
          <w:szCs w:val="22"/>
        </w:rPr>
      </w:pPr>
      <w:r>
        <w:rPr>
          <w:noProof/>
          <w:sz w:val="22"/>
          <w:szCs w:val="22"/>
        </w:rPr>
        <w:pict w14:anchorId="220FF7AC">
          <v:shape id="_x0000_s1058" type="#_x0000_t202" style="position:absolute;margin-left:54.8pt;margin-top:95.05pt;width:166.05pt;height:53.9pt;z-index:251686912;mso-wrap-edited:f" wrapcoords="0 0 21600 0 21600 21600 0 21600 0 0" fillcolor="white [3212]" stroked="f">
            <v:fill o:detectmouseclick="t"/>
            <v:textbox inset=",7.2pt,,7.2pt">
              <w:txbxContent>
                <w:p w14:paraId="463619E6" w14:textId="77777777" w:rsidR="003B08E9" w:rsidRPr="00351DE7" w:rsidRDefault="003B08E9" w:rsidP="00351DE7">
                  <w:pPr>
                    <w:rPr>
                      <w:rFonts w:ascii="Arial" w:hAnsi="Arial"/>
                      <w:sz w:val="18"/>
                    </w:rPr>
                  </w:pPr>
                  <w:r w:rsidRPr="00351DE7">
                    <w:rPr>
                      <w:rFonts w:ascii="Arial" w:hAnsi="Arial"/>
                      <w:sz w:val="18"/>
                    </w:rPr>
                    <w:t>Family Entertainment Park GmbH</w:t>
                  </w:r>
                </w:p>
                <w:p w14:paraId="248C5949" w14:textId="77777777" w:rsidR="003B08E9" w:rsidRPr="00351DE7" w:rsidRDefault="003B08E9" w:rsidP="00351DE7">
                  <w:pPr>
                    <w:rPr>
                      <w:rFonts w:ascii="Arial" w:hAnsi="Arial"/>
                      <w:sz w:val="18"/>
                    </w:rPr>
                  </w:pPr>
                  <w:r w:rsidRPr="00351DE7">
                    <w:rPr>
                      <w:rFonts w:ascii="Arial" w:hAnsi="Arial"/>
                      <w:sz w:val="18"/>
                    </w:rPr>
                    <w:t>Speltenbacherweg 1</w:t>
                  </w:r>
                </w:p>
                <w:p w14:paraId="3749F8FF" w14:textId="77777777" w:rsidR="003B08E9" w:rsidRPr="00351DE7" w:rsidRDefault="003B08E9" w:rsidP="00351DE7">
                  <w:pPr>
                    <w:rPr>
                      <w:rFonts w:ascii="Arial" w:hAnsi="Arial"/>
                      <w:sz w:val="18"/>
                    </w:rPr>
                  </w:pPr>
                  <w:r w:rsidRPr="00351DE7">
                    <w:rPr>
                      <w:rFonts w:ascii="Arial" w:hAnsi="Arial"/>
                      <w:sz w:val="18"/>
                    </w:rPr>
                    <w:t>8280 Altenmarkt bei Fürstenfeld</w:t>
                  </w:r>
                </w:p>
              </w:txbxContent>
            </v:textbox>
          </v:shape>
        </w:pict>
      </w:r>
      <w:r w:rsidR="00EE6DB0">
        <w:rPr>
          <w:noProof/>
          <w:sz w:val="22"/>
          <w:szCs w:val="22"/>
        </w:rPr>
        <w:drawing>
          <wp:inline distT="0" distB="0" distL="0" distR="0" wp14:anchorId="618CF9C7" wp14:editId="785738A8">
            <wp:extent cx="5698490" cy="7829550"/>
            <wp:effectExtent l="19050" t="19050" r="16510" b="19050"/>
            <wp:docPr id="19" name="Grafik 10" descr="F:\matura\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tura\hand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8" t="993"/>
                    <a:stretch/>
                  </pic:blipFill>
                  <pic:spPr bwMode="auto">
                    <a:xfrm>
                      <a:off x="0" y="0"/>
                      <a:ext cx="5698490" cy="78295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EE6DB0">
        <w:rPr>
          <w:sz w:val="22"/>
          <w:szCs w:val="22"/>
        </w:rPr>
        <w:br w:type="page"/>
      </w:r>
    </w:p>
    <w:p w14:paraId="581DECA0" w14:textId="77777777" w:rsidR="00EE6DB0" w:rsidRDefault="00EE6DB0" w:rsidP="00EE6DB0">
      <w:pPr>
        <w:rPr>
          <w:sz w:val="22"/>
          <w:szCs w:val="22"/>
        </w:rPr>
      </w:pPr>
    </w:p>
    <w:p w14:paraId="26733B60" w14:textId="34213B67" w:rsidR="00EE6DB0" w:rsidRDefault="00EE6DB0" w:rsidP="00EE6DB0">
      <w:pPr>
        <w:rPr>
          <w:sz w:val="22"/>
          <w:szCs w:val="22"/>
        </w:rPr>
      </w:pPr>
      <w:r>
        <w:rPr>
          <w:sz w:val="22"/>
          <w:szCs w:val="22"/>
        </w:rPr>
        <w:t xml:space="preserve">Beleg </w:t>
      </w:r>
      <w:r w:rsidR="00851A77">
        <w:rPr>
          <w:sz w:val="22"/>
          <w:szCs w:val="22"/>
        </w:rPr>
        <w:t>3</w:t>
      </w:r>
    </w:p>
    <w:p w14:paraId="2DB99443" w14:textId="77777777" w:rsidR="00EE6DB0" w:rsidRDefault="00EE6DB0" w:rsidP="00EE6DB0">
      <w:pPr>
        <w:rPr>
          <w:sz w:val="22"/>
          <w:szCs w:val="22"/>
        </w:rPr>
      </w:pPr>
    </w:p>
    <w:p w14:paraId="2CD402C8" w14:textId="79F0AD64" w:rsidR="00EE6DB0" w:rsidRDefault="00E07BB2" w:rsidP="00EE6DB0">
      <w:pPr>
        <w:rPr>
          <w:sz w:val="22"/>
          <w:szCs w:val="22"/>
        </w:rPr>
      </w:pPr>
      <w:r>
        <w:rPr>
          <w:noProof/>
          <w:sz w:val="22"/>
          <w:szCs w:val="22"/>
        </w:rPr>
        <w:pict w14:anchorId="220FF7AC">
          <v:shape id="_x0000_s1059" type="#_x0000_t202" style="position:absolute;margin-left:29.25pt;margin-top:100.25pt;width:166.05pt;height:53.9pt;z-index:251687936;mso-wrap-edited:f" wrapcoords="0 0 21600 0 21600 21600 0 21600 0 0" fillcolor="white [3212]" stroked="f">
            <v:fill o:detectmouseclick="t"/>
            <v:textbox inset=",7.2pt,,7.2pt">
              <w:txbxContent>
                <w:p w14:paraId="0D584B54" w14:textId="77777777" w:rsidR="003B08E9" w:rsidRPr="00351DE7" w:rsidRDefault="003B08E9" w:rsidP="00351DE7">
                  <w:pPr>
                    <w:rPr>
                      <w:rFonts w:ascii="Arial" w:hAnsi="Arial"/>
                      <w:sz w:val="18"/>
                    </w:rPr>
                  </w:pPr>
                  <w:r w:rsidRPr="00351DE7">
                    <w:rPr>
                      <w:rFonts w:ascii="Arial" w:hAnsi="Arial"/>
                      <w:sz w:val="18"/>
                    </w:rPr>
                    <w:t>Family Entertainment Park GmbH</w:t>
                  </w:r>
                </w:p>
                <w:p w14:paraId="0F4E84CC" w14:textId="77777777" w:rsidR="003B08E9" w:rsidRPr="00351DE7" w:rsidRDefault="003B08E9" w:rsidP="00351DE7">
                  <w:pPr>
                    <w:rPr>
                      <w:rFonts w:ascii="Arial" w:hAnsi="Arial"/>
                      <w:sz w:val="18"/>
                    </w:rPr>
                  </w:pPr>
                  <w:r w:rsidRPr="00351DE7">
                    <w:rPr>
                      <w:rFonts w:ascii="Arial" w:hAnsi="Arial"/>
                      <w:sz w:val="18"/>
                    </w:rPr>
                    <w:t>Speltenbacherweg 1</w:t>
                  </w:r>
                </w:p>
                <w:p w14:paraId="52495130" w14:textId="77777777" w:rsidR="003B08E9" w:rsidRPr="00351DE7" w:rsidRDefault="003B08E9" w:rsidP="00351DE7">
                  <w:pPr>
                    <w:rPr>
                      <w:rFonts w:ascii="Arial" w:hAnsi="Arial"/>
                      <w:sz w:val="18"/>
                    </w:rPr>
                  </w:pPr>
                  <w:r w:rsidRPr="00351DE7">
                    <w:rPr>
                      <w:rFonts w:ascii="Arial" w:hAnsi="Arial"/>
                      <w:sz w:val="18"/>
                    </w:rPr>
                    <w:t>8280 Altenmarkt bei Fürstenfeld</w:t>
                  </w:r>
                </w:p>
              </w:txbxContent>
            </v:textbox>
          </v:shape>
        </w:pict>
      </w:r>
      <w:r w:rsidR="00EE6DB0">
        <w:rPr>
          <w:noProof/>
          <w:sz w:val="22"/>
          <w:szCs w:val="22"/>
        </w:rPr>
        <w:drawing>
          <wp:inline distT="0" distB="0" distL="0" distR="0" wp14:anchorId="36E4AA1B" wp14:editId="7D5E9510">
            <wp:extent cx="5698541" cy="7841573"/>
            <wp:effectExtent l="19050" t="19050" r="16510" b="26670"/>
            <wp:docPr id="23" name="Grafik 14" descr="F:\matura\Multi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tura\Multikauf.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90" t="833"/>
                    <a:stretch/>
                  </pic:blipFill>
                  <pic:spPr bwMode="auto">
                    <a:xfrm>
                      <a:off x="0" y="0"/>
                      <a:ext cx="5698717" cy="784181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C7B7EB5" w14:textId="77777777" w:rsidR="00EE6DB0" w:rsidRDefault="00EE6DB0" w:rsidP="00EE6DB0">
      <w:pPr>
        <w:rPr>
          <w:sz w:val="22"/>
          <w:szCs w:val="22"/>
        </w:rPr>
      </w:pPr>
      <w:r>
        <w:rPr>
          <w:sz w:val="22"/>
          <w:szCs w:val="22"/>
        </w:rPr>
        <w:br w:type="page"/>
      </w:r>
    </w:p>
    <w:p w14:paraId="08B8CD9C" w14:textId="77777777" w:rsidR="00EE6DB0" w:rsidRDefault="00EE6DB0" w:rsidP="00EE6DB0">
      <w:pPr>
        <w:rPr>
          <w:sz w:val="22"/>
          <w:szCs w:val="22"/>
        </w:rPr>
      </w:pPr>
    </w:p>
    <w:p w14:paraId="34B483B5" w14:textId="38ADFDBC" w:rsidR="00EE6DB0" w:rsidRDefault="00EE6DB0" w:rsidP="00EE6DB0">
      <w:pPr>
        <w:rPr>
          <w:sz w:val="22"/>
          <w:szCs w:val="22"/>
        </w:rPr>
      </w:pPr>
      <w:r>
        <w:rPr>
          <w:sz w:val="22"/>
          <w:szCs w:val="22"/>
        </w:rPr>
        <w:t xml:space="preserve">Beleg </w:t>
      </w:r>
      <w:r w:rsidR="00851A77">
        <w:rPr>
          <w:sz w:val="22"/>
          <w:szCs w:val="22"/>
        </w:rPr>
        <w:t>4</w:t>
      </w:r>
    </w:p>
    <w:p w14:paraId="0C2D8CC6" w14:textId="77777777" w:rsidR="00EE6DB0" w:rsidRDefault="00EE6DB0" w:rsidP="00EE6DB0">
      <w:pPr>
        <w:rPr>
          <w:sz w:val="22"/>
          <w:szCs w:val="22"/>
        </w:rPr>
      </w:pPr>
    </w:p>
    <w:p w14:paraId="4A7E4F7C" w14:textId="77777777" w:rsidR="00EE6DB0" w:rsidRDefault="00EE6DB0" w:rsidP="00EE6DB0">
      <w:pPr>
        <w:jc w:val="center"/>
        <w:rPr>
          <w:sz w:val="22"/>
          <w:szCs w:val="22"/>
        </w:rPr>
      </w:pPr>
      <w:r>
        <w:rPr>
          <w:noProof/>
          <w:sz w:val="22"/>
          <w:szCs w:val="22"/>
        </w:rPr>
        <w:drawing>
          <wp:inline distT="0" distB="0" distL="0" distR="0" wp14:anchorId="30897D0D" wp14:editId="258F277A">
            <wp:extent cx="2642408" cy="8222285"/>
            <wp:effectExtent l="19050" t="19050" r="24765" b="26670"/>
            <wp:docPr id="24" name="Grafik 16" descr="F:\matura\RO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tura\ROU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2600" cy="8222882"/>
                    </a:xfrm>
                    <a:prstGeom prst="rect">
                      <a:avLst/>
                    </a:prstGeom>
                    <a:noFill/>
                    <a:ln w="3175">
                      <a:solidFill>
                        <a:schemeClr val="tx1"/>
                      </a:solidFill>
                    </a:ln>
                  </pic:spPr>
                </pic:pic>
              </a:graphicData>
            </a:graphic>
          </wp:inline>
        </w:drawing>
      </w:r>
    </w:p>
    <w:p w14:paraId="6ABC33CB" w14:textId="77777777" w:rsidR="00EE6DB0" w:rsidRDefault="00EE6DB0" w:rsidP="00EE6DB0">
      <w:pPr>
        <w:rPr>
          <w:sz w:val="22"/>
          <w:szCs w:val="22"/>
        </w:rPr>
      </w:pPr>
    </w:p>
    <w:p w14:paraId="511BD43A" w14:textId="77777777" w:rsidR="00EE6DB0" w:rsidRDefault="00EE6DB0" w:rsidP="00EE6DB0">
      <w:pPr>
        <w:rPr>
          <w:sz w:val="22"/>
          <w:szCs w:val="22"/>
        </w:rPr>
      </w:pPr>
      <w:r>
        <w:rPr>
          <w:sz w:val="22"/>
          <w:szCs w:val="22"/>
        </w:rPr>
        <w:br w:type="page"/>
      </w:r>
    </w:p>
    <w:p w14:paraId="33A99AF9" w14:textId="4587374E" w:rsidR="00EE6DB0" w:rsidRDefault="00EE6DB0" w:rsidP="00EE6DB0">
      <w:pPr>
        <w:rPr>
          <w:sz w:val="22"/>
          <w:szCs w:val="22"/>
        </w:rPr>
      </w:pPr>
      <w:r>
        <w:rPr>
          <w:sz w:val="22"/>
          <w:szCs w:val="22"/>
        </w:rPr>
        <w:t xml:space="preserve">Beleg </w:t>
      </w:r>
      <w:r w:rsidR="00851A77">
        <w:rPr>
          <w:sz w:val="22"/>
          <w:szCs w:val="22"/>
        </w:rPr>
        <w:t>5</w:t>
      </w:r>
    </w:p>
    <w:p w14:paraId="0CAB1D80" w14:textId="77777777" w:rsidR="00EE6DB0" w:rsidRDefault="00E07BB2" w:rsidP="00EE6DB0">
      <w:pPr>
        <w:jc w:val="center"/>
        <w:rPr>
          <w:sz w:val="22"/>
          <w:szCs w:val="22"/>
        </w:rPr>
      </w:pPr>
      <w:r>
        <w:rPr>
          <w:noProof/>
          <w:sz w:val="22"/>
          <w:szCs w:val="22"/>
        </w:rPr>
        <w:pict w14:anchorId="7FEA3F4B">
          <v:shape id="Textfeld 2" o:spid="_x0000_s1027" type="#_x0000_t202" style="position:absolute;left:0;text-align:left;margin-left:294.95pt;margin-top:530pt;width:180.55pt;height:66.3pt;z-index:251675648;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">
            <v:textbox style="mso-fit-shape-to-text:t">
              <w:txbxContent>
                <w:p w14:paraId="094FB137" w14:textId="6C6476AD" w:rsidR="003B08E9" w:rsidRPr="00DC314D" w:rsidRDefault="003B08E9" w:rsidP="00EE6DB0">
                  <w:r w:rsidRPr="00DC314D">
                    <w:t>Hinweis: Bei diesem Fi</w:t>
                  </w:r>
                  <w:r w:rsidRPr="00DC314D">
                    <w:t>r</w:t>
                  </w:r>
                  <w:r w:rsidRPr="00DC314D">
                    <w:t xml:space="preserve">menfahrzeug handelt es sich um einen </w:t>
                  </w:r>
                  <w:r w:rsidRPr="00DC314D">
                    <w:rPr>
                      <w:rFonts w:cs="Times-Roman"/>
                      <w:i/>
                      <w:lang w:val="de-AT"/>
                    </w:rPr>
                    <w:t>VW Golf V</w:t>
                  </w:r>
                  <w:r w:rsidRPr="00DC314D">
                    <w:rPr>
                      <w:rFonts w:cs="Times-Roman"/>
                      <w:i/>
                      <w:lang w:val="de-AT"/>
                    </w:rPr>
                    <w:t>a</w:t>
                  </w:r>
                  <w:r w:rsidRPr="00DC314D">
                    <w:rPr>
                      <w:rFonts w:cs="Times-Roman"/>
                      <w:i/>
                      <w:lang w:val="de-AT"/>
                    </w:rPr>
                    <w:t>riant</w:t>
                  </w:r>
                  <w:r>
                    <w:rPr>
                      <w:rFonts w:cs="Times-Roman"/>
                      <w:i/>
                      <w:lang w:val="de-AT"/>
                    </w:rPr>
                    <w:t xml:space="preserve"> (Fiskal-LKW)</w:t>
                  </w:r>
                  <w:r w:rsidRPr="00DC314D">
                    <w:rPr>
                      <w:rFonts w:cs="Times-Roman"/>
                      <w:lang w:val="de-AT"/>
                    </w:rPr>
                    <w:t>.</w:t>
                  </w:r>
                </w:p>
              </w:txbxContent>
            </v:textbox>
          </v:shape>
        </w:pict>
      </w:r>
      <w:r w:rsidR="00EE6DB0">
        <w:rPr>
          <w:noProof/>
          <w:sz w:val="22"/>
          <w:szCs w:val="22"/>
        </w:rPr>
        <w:drawing>
          <wp:inline distT="0" distB="0" distL="0" distR="0" wp14:anchorId="588B277E" wp14:editId="6D76E15D">
            <wp:extent cx="2816225" cy="8726805"/>
            <wp:effectExtent l="19050" t="19050" r="22225" b="17145"/>
            <wp:docPr id="25" name="Grafik 17" descr="F:\matura\tankrech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tura\tankrechnu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225" cy="8726805"/>
                    </a:xfrm>
                    <a:prstGeom prst="rect">
                      <a:avLst/>
                    </a:prstGeom>
                    <a:noFill/>
                    <a:ln w="3175">
                      <a:solidFill>
                        <a:schemeClr val="tx1"/>
                      </a:solidFill>
                    </a:ln>
                  </pic:spPr>
                </pic:pic>
              </a:graphicData>
            </a:graphic>
          </wp:inline>
        </w:drawing>
      </w:r>
    </w:p>
    <w:p w14:paraId="1B975F37" w14:textId="77777777" w:rsidR="00EE6DB0" w:rsidRDefault="00EE6DB0" w:rsidP="00EE6DB0">
      <w:pPr>
        <w:rPr>
          <w:sz w:val="22"/>
          <w:szCs w:val="22"/>
        </w:rPr>
      </w:pPr>
    </w:p>
    <w:p w14:paraId="192C7ECD" w14:textId="77777777" w:rsidR="00EE6DB0" w:rsidRDefault="00EE6DB0" w:rsidP="00EE6DB0">
      <w:pPr>
        <w:rPr>
          <w:sz w:val="22"/>
          <w:szCs w:val="22"/>
        </w:rPr>
      </w:pPr>
    </w:p>
    <w:p w14:paraId="644E8E23" w14:textId="088D0010" w:rsidR="00EE6DB0" w:rsidRDefault="00EE6DB0" w:rsidP="00EE6DB0">
      <w:pPr>
        <w:rPr>
          <w:sz w:val="22"/>
          <w:szCs w:val="22"/>
        </w:rPr>
      </w:pPr>
      <w:r>
        <w:rPr>
          <w:sz w:val="22"/>
          <w:szCs w:val="22"/>
        </w:rPr>
        <w:t xml:space="preserve">Beleg </w:t>
      </w:r>
      <w:r w:rsidR="00851A77">
        <w:rPr>
          <w:sz w:val="22"/>
          <w:szCs w:val="22"/>
        </w:rPr>
        <w:t>6</w:t>
      </w:r>
    </w:p>
    <w:p w14:paraId="34AFC269" w14:textId="77777777" w:rsidR="00EE6DB0" w:rsidRDefault="00EE6DB0" w:rsidP="00EE6DB0">
      <w:pPr>
        <w:rPr>
          <w:sz w:val="22"/>
          <w:szCs w:val="22"/>
        </w:rPr>
      </w:pPr>
    </w:p>
    <w:p w14:paraId="55C20CFC" w14:textId="58BCFFF6" w:rsidR="00EE6DB0" w:rsidRDefault="00E07BB2" w:rsidP="00EE6DB0">
      <w:pPr>
        <w:rPr>
          <w:sz w:val="22"/>
          <w:szCs w:val="22"/>
        </w:rPr>
      </w:pPr>
      <w:r>
        <w:rPr>
          <w:noProof/>
          <w:sz w:val="22"/>
          <w:szCs w:val="22"/>
        </w:rPr>
        <w:pict w14:anchorId="220FF7AC">
          <v:shape id="_x0000_s1060" type="#_x0000_t202" style="position:absolute;margin-left:61.6pt;margin-top:38.1pt;width:137.7pt;height:23.05pt;z-index:251688960;mso-wrap-edited:f" wrapcoords="0 0 21600 0 21600 21600 0 21600 0 0" fillcolor="white [3212]" stroked="f">
            <v:fill o:detectmouseclick="t"/>
            <v:textbox inset="0,0,0,0">
              <w:txbxContent>
                <w:p w14:paraId="0E69B7F8" w14:textId="77777777" w:rsidR="003B08E9" w:rsidRDefault="003B08E9" w:rsidP="00351DE7">
                  <w:pPr>
                    <w:rPr>
                      <w:rFonts w:ascii="Arial" w:hAnsi="Arial"/>
                      <w:sz w:val="16"/>
                    </w:rPr>
                  </w:pPr>
                  <w:r>
                    <w:rPr>
                      <w:rFonts w:ascii="Arial" w:hAnsi="Arial"/>
                      <w:sz w:val="16"/>
                    </w:rPr>
                    <w:t>Family Entertainment Park GmbH</w:t>
                  </w:r>
                </w:p>
                <w:p w14:paraId="4C34A7AA" w14:textId="77777777" w:rsidR="003B08E9" w:rsidRPr="0014215D" w:rsidRDefault="003B08E9" w:rsidP="00351DE7">
                  <w:pPr>
                    <w:rPr>
                      <w:rFonts w:ascii="Arial" w:hAnsi="Arial"/>
                      <w:sz w:val="16"/>
                    </w:rPr>
                  </w:pPr>
                  <w:r>
                    <w:rPr>
                      <w:rFonts w:ascii="Arial" w:hAnsi="Arial"/>
                      <w:sz w:val="16"/>
                    </w:rPr>
                    <w:t>8280 Altenmarkt bei Fürstenfeld</w:t>
                  </w:r>
                </w:p>
              </w:txbxContent>
            </v:textbox>
          </v:shape>
        </w:pict>
      </w:r>
      <w:r w:rsidR="00EE6DB0">
        <w:rPr>
          <w:noProof/>
          <w:sz w:val="22"/>
          <w:szCs w:val="22"/>
        </w:rPr>
        <w:drawing>
          <wp:inline distT="0" distB="0" distL="0" distR="0" wp14:anchorId="66337679" wp14:editId="5F54DC0B">
            <wp:extent cx="6104212" cy="2904135"/>
            <wp:effectExtent l="19050" t="19050" r="11430" b="10795"/>
            <wp:docPr id="27" name="Grafik 22" descr="F:\matura\kontosausz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tura\kontosauszu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401" cy="2904225"/>
                    </a:xfrm>
                    <a:prstGeom prst="rect">
                      <a:avLst/>
                    </a:prstGeom>
                    <a:noFill/>
                    <a:ln w="3175">
                      <a:solidFill>
                        <a:schemeClr val="tx1"/>
                      </a:solidFill>
                    </a:ln>
                  </pic:spPr>
                </pic:pic>
              </a:graphicData>
            </a:graphic>
          </wp:inline>
        </w:drawing>
      </w:r>
    </w:p>
    <w:p w14:paraId="10790D65" w14:textId="77777777" w:rsidR="00EE6DB0" w:rsidRDefault="00EE6DB0" w:rsidP="00EE6DB0">
      <w:pPr>
        <w:rPr>
          <w:sz w:val="22"/>
          <w:szCs w:val="22"/>
        </w:rPr>
      </w:pPr>
    </w:p>
    <w:p w14:paraId="7BC4F639" w14:textId="77777777" w:rsidR="00E54306" w:rsidRDefault="00E54306" w:rsidP="00EE6DB0">
      <w:pPr>
        <w:rPr>
          <w:sz w:val="22"/>
          <w:szCs w:val="22"/>
        </w:rPr>
      </w:pPr>
    </w:p>
    <w:p w14:paraId="52D0E109" w14:textId="4790B410" w:rsidR="00E54306" w:rsidRPr="00E54306" w:rsidRDefault="00FA5209" w:rsidP="00857F79">
      <w:pPr>
        <w:spacing w:line="276" w:lineRule="auto"/>
        <w:rPr>
          <w:b/>
          <w:sz w:val="22"/>
          <w:szCs w:val="22"/>
        </w:rPr>
      </w:pPr>
      <w:r w:rsidRPr="00FA5209">
        <w:rPr>
          <w:b/>
          <w:sz w:val="22"/>
          <w:highlight w:val="lightGray"/>
        </w:rPr>
        <w:t>Arbeitsaufgabe</w:t>
      </w:r>
      <w:r w:rsidR="00E54306" w:rsidRPr="00FA5209">
        <w:rPr>
          <w:b/>
          <w:sz w:val="22"/>
          <w:szCs w:val="22"/>
          <w:highlight w:val="lightGray"/>
        </w:rPr>
        <w:t xml:space="preserve"> 2: Verbuchung von Geschäftsfällen aus dem Souvenirg</w:t>
      </w:r>
      <w:r w:rsidR="00E54306" w:rsidRPr="00FA5209">
        <w:rPr>
          <w:b/>
          <w:sz w:val="22"/>
          <w:szCs w:val="22"/>
          <w:highlight w:val="lightGray"/>
        </w:rPr>
        <w:t>e</w:t>
      </w:r>
      <w:r w:rsidR="00E54306" w:rsidRPr="00FA5209">
        <w:rPr>
          <w:b/>
          <w:sz w:val="22"/>
          <w:szCs w:val="22"/>
          <w:highlight w:val="lightGray"/>
        </w:rPr>
        <w:t>schäft</w:t>
      </w:r>
      <w:r w:rsidR="005354E9">
        <w:rPr>
          <w:b/>
          <w:sz w:val="22"/>
          <w:szCs w:val="22"/>
        </w:rPr>
        <w:t xml:space="preserve"> /13</w:t>
      </w:r>
    </w:p>
    <w:p w14:paraId="3256053D" w14:textId="77777777" w:rsidR="00E54306" w:rsidRDefault="00E54306" w:rsidP="00857F79">
      <w:pPr>
        <w:spacing w:line="276" w:lineRule="auto"/>
        <w:rPr>
          <w:sz w:val="22"/>
          <w:szCs w:val="22"/>
        </w:rPr>
      </w:pPr>
    </w:p>
    <w:p w14:paraId="0F039A1C" w14:textId="6FF658E3" w:rsidR="00EE6DB0" w:rsidRPr="00E54306" w:rsidRDefault="00851A77" w:rsidP="00857F79">
      <w:pPr>
        <w:spacing w:line="276" w:lineRule="auto"/>
        <w:rPr>
          <w:sz w:val="22"/>
          <w:szCs w:val="22"/>
        </w:rPr>
      </w:pPr>
      <w:r w:rsidRPr="00E54306">
        <w:rPr>
          <w:sz w:val="22"/>
          <w:szCs w:val="22"/>
        </w:rPr>
        <w:t>Bilden Sie für die folgenden Geschäftsfälle in der Buchungsliste im Lösungsteil die entsprechenden Buchungssätze.</w:t>
      </w:r>
      <w:r w:rsidR="00F17786" w:rsidRPr="00E54306">
        <w:rPr>
          <w:sz w:val="22"/>
          <w:szCs w:val="22"/>
        </w:rPr>
        <w:t xml:space="preserve"> Sämtliche Geschäftsfälle beziehen sich auf das Souvenirgeschäft im „Family Entertainment Park“.</w:t>
      </w:r>
    </w:p>
    <w:p w14:paraId="3937AE09" w14:textId="77777777" w:rsidR="00F17786" w:rsidRDefault="00F17786" w:rsidP="00857F79">
      <w:pPr>
        <w:spacing w:line="276" w:lineRule="auto"/>
        <w:rPr>
          <w:sz w:val="22"/>
          <w:szCs w:val="22"/>
        </w:rPr>
      </w:pPr>
    </w:p>
    <w:tbl>
      <w:tblPr>
        <w:tblStyle w:val="Tabellenraster"/>
        <w:tblW w:w="9322" w:type="dxa"/>
        <w:tblLook w:val="04A0" w:firstRow="1" w:lastRow="0" w:firstColumn="1" w:lastColumn="0" w:noHBand="0" w:noVBand="1"/>
      </w:tblPr>
      <w:tblGrid>
        <w:gridCol w:w="1156"/>
        <w:gridCol w:w="1237"/>
        <w:gridCol w:w="6929"/>
      </w:tblGrid>
      <w:tr w:rsidR="00F17786" w:rsidRPr="007F74AE" w14:paraId="61C4F8C6" w14:textId="77777777" w:rsidTr="00F17786">
        <w:tc>
          <w:tcPr>
            <w:tcW w:w="1156" w:type="dxa"/>
          </w:tcPr>
          <w:p w14:paraId="1AF4CE0F" w14:textId="77777777" w:rsidR="00F17786" w:rsidRPr="00857F79" w:rsidRDefault="00F17786" w:rsidP="00857F79">
            <w:pPr>
              <w:spacing w:line="276" w:lineRule="auto"/>
              <w:jc w:val="center"/>
              <w:rPr>
                <w:sz w:val="22"/>
              </w:rPr>
            </w:pPr>
            <w:r w:rsidRPr="00857F79">
              <w:rPr>
                <w:sz w:val="22"/>
              </w:rPr>
              <w:t>02.04.</w:t>
            </w:r>
          </w:p>
        </w:tc>
        <w:tc>
          <w:tcPr>
            <w:tcW w:w="1237" w:type="dxa"/>
          </w:tcPr>
          <w:p w14:paraId="3C91D8CF" w14:textId="7E060D48" w:rsidR="00F17786" w:rsidRPr="00857F79" w:rsidRDefault="00F17786" w:rsidP="00857F79">
            <w:pPr>
              <w:spacing w:line="276" w:lineRule="auto"/>
              <w:jc w:val="center"/>
              <w:rPr>
                <w:sz w:val="22"/>
              </w:rPr>
            </w:pPr>
            <w:r w:rsidRPr="00857F79">
              <w:rPr>
                <w:sz w:val="22"/>
              </w:rPr>
              <w:t>B4</w:t>
            </w:r>
          </w:p>
        </w:tc>
        <w:tc>
          <w:tcPr>
            <w:tcW w:w="6929" w:type="dxa"/>
          </w:tcPr>
          <w:p w14:paraId="0BEBED84" w14:textId="77777777" w:rsidR="00F17786" w:rsidRPr="00857F79" w:rsidRDefault="00F17786" w:rsidP="00857F79">
            <w:pPr>
              <w:pStyle w:val="Listenabsatz"/>
              <w:numPr>
                <w:ilvl w:val="0"/>
                <w:numId w:val="20"/>
              </w:numPr>
              <w:spacing w:line="276" w:lineRule="auto"/>
              <w:rPr>
                <w:sz w:val="22"/>
              </w:rPr>
            </w:pPr>
            <w:r w:rsidRPr="00857F79">
              <w:rPr>
                <w:sz w:val="22"/>
              </w:rPr>
              <w:t>Gutschrift für Umsätze mit Kreditkarte von der Paylife Kreditkartengesellschaft: 3.250,00 EUR abzüglich 1,55 % Disagio und 1,40 EUR Buchungsentgelt (20 % USt).</w:t>
            </w:r>
          </w:p>
          <w:p w14:paraId="4237625A" w14:textId="75038ECE" w:rsidR="00CC5336" w:rsidRPr="00857F79" w:rsidRDefault="00CC5336" w:rsidP="00857F79">
            <w:pPr>
              <w:pStyle w:val="Listenabsatz"/>
              <w:numPr>
                <w:ilvl w:val="0"/>
                <w:numId w:val="20"/>
              </w:numPr>
              <w:spacing w:line="276" w:lineRule="auto"/>
              <w:rPr>
                <w:sz w:val="22"/>
              </w:rPr>
            </w:pPr>
            <w:r w:rsidRPr="00857F79">
              <w:rPr>
                <w:sz w:val="22"/>
              </w:rPr>
              <w:t>Eigenerlag 900,00 EUR</w:t>
            </w:r>
          </w:p>
        </w:tc>
      </w:tr>
      <w:tr w:rsidR="00F17786" w:rsidRPr="007F74AE" w14:paraId="35A05823" w14:textId="77777777" w:rsidTr="00F17786">
        <w:tc>
          <w:tcPr>
            <w:tcW w:w="1156" w:type="dxa"/>
          </w:tcPr>
          <w:p w14:paraId="5C88BB37" w14:textId="77777777" w:rsidR="00F17786" w:rsidRPr="00857F79" w:rsidRDefault="00F17786" w:rsidP="00857F79">
            <w:pPr>
              <w:spacing w:line="276" w:lineRule="auto"/>
              <w:jc w:val="center"/>
              <w:rPr>
                <w:sz w:val="22"/>
              </w:rPr>
            </w:pPr>
            <w:r w:rsidRPr="00857F79">
              <w:rPr>
                <w:sz w:val="22"/>
              </w:rPr>
              <w:t>03.04.</w:t>
            </w:r>
          </w:p>
        </w:tc>
        <w:tc>
          <w:tcPr>
            <w:tcW w:w="1237" w:type="dxa"/>
          </w:tcPr>
          <w:p w14:paraId="04830D6B" w14:textId="065E7C5C" w:rsidR="00F17786" w:rsidRPr="00857F79" w:rsidRDefault="00CC5336" w:rsidP="00857F79">
            <w:pPr>
              <w:spacing w:line="276" w:lineRule="auto"/>
              <w:jc w:val="center"/>
              <w:rPr>
                <w:sz w:val="22"/>
              </w:rPr>
            </w:pPr>
            <w:r w:rsidRPr="00857F79">
              <w:rPr>
                <w:sz w:val="22"/>
              </w:rPr>
              <w:t>ER213</w:t>
            </w:r>
          </w:p>
        </w:tc>
        <w:tc>
          <w:tcPr>
            <w:tcW w:w="6929" w:type="dxa"/>
          </w:tcPr>
          <w:p w14:paraId="32A66C95" w14:textId="674D0ECB" w:rsidR="00F17786" w:rsidRPr="00857F79" w:rsidRDefault="00CC5336" w:rsidP="00857F79">
            <w:pPr>
              <w:spacing w:line="276" w:lineRule="auto"/>
              <w:rPr>
                <w:sz w:val="22"/>
              </w:rPr>
            </w:pPr>
            <w:r w:rsidRPr="00857F79">
              <w:rPr>
                <w:sz w:val="22"/>
              </w:rPr>
              <w:t xml:space="preserve">T-Shirts werden </w:t>
            </w:r>
            <w:r w:rsidR="000878E1" w:rsidRPr="00857F79">
              <w:rPr>
                <w:sz w:val="22"/>
              </w:rPr>
              <w:t>beim</w:t>
            </w:r>
            <w:r w:rsidRPr="00857F79">
              <w:rPr>
                <w:sz w:val="22"/>
              </w:rPr>
              <w:t xml:space="preserve"> polnischen Textilproduzenten</w:t>
            </w:r>
            <w:r w:rsidR="000878E1" w:rsidRPr="00857F79">
              <w:rPr>
                <w:sz w:val="22"/>
              </w:rPr>
              <w:t xml:space="preserve"> Boniek (33119)</w:t>
            </w:r>
            <w:r w:rsidRPr="00857F79">
              <w:rPr>
                <w:sz w:val="22"/>
              </w:rPr>
              <w:t xml:space="preserve"> bezogen. Die Rechnung für die letzte Lieferung an Logo-Shirts lautet auf 1.650,00 EUR.</w:t>
            </w:r>
          </w:p>
        </w:tc>
      </w:tr>
      <w:tr w:rsidR="00F17786" w:rsidRPr="007F74AE" w14:paraId="44656058" w14:textId="77777777" w:rsidTr="00F17786">
        <w:tc>
          <w:tcPr>
            <w:tcW w:w="1156" w:type="dxa"/>
          </w:tcPr>
          <w:p w14:paraId="6361FF8B" w14:textId="77777777" w:rsidR="00F17786" w:rsidRPr="00857F79" w:rsidRDefault="00F17786" w:rsidP="00857F79">
            <w:pPr>
              <w:spacing w:line="276" w:lineRule="auto"/>
              <w:jc w:val="center"/>
              <w:rPr>
                <w:sz w:val="22"/>
              </w:rPr>
            </w:pPr>
            <w:r w:rsidRPr="00857F79">
              <w:rPr>
                <w:sz w:val="22"/>
              </w:rPr>
              <w:t>05.04.</w:t>
            </w:r>
          </w:p>
        </w:tc>
        <w:tc>
          <w:tcPr>
            <w:tcW w:w="1237" w:type="dxa"/>
          </w:tcPr>
          <w:p w14:paraId="4195669D" w14:textId="71D57ACF" w:rsidR="00F17786" w:rsidRPr="00857F79" w:rsidRDefault="00CC5336" w:rsidP="00857F79">
            <w:pPr>
              <w:spacing w:line="276" w:lineRule="auto"/>
              <w:jc w:val="center"/>
              <w:rPr>
                <w:sz w:val="22"/>
              </w:rPr>
            </w:pPr>
            <w:r w:rsidRPr="00857F79">
              <w:rPr>
                <w:sz w:val="22"/>
              </w:rPr>
              <w:t>ER214</w:t>
            </w:r>
          </w:p>
        </w:tc>
        <w:tc>
          <w:tcPr>
            <w:tcW w:w="6929" w:type="dxa"/>
          </w:tcPr>
          <w:p w14:paraId="388EC400" w14:textId="77777777" w:rsidR="00F17786" w:rsidRDefault="00CC5336" w:rsidP="00857F79">
            <w:pPr>
              <w:spacing w:line="276" w:lineRule="auto"/>
              <w:rPr>
                <w:sz w:val="22"/>
              </w:rPr>
            </w:pPr>
            <w:r w:rsidRPr="00857F79">
              <w:rPr>
                <w:sz w:val="22"/>
              </w:rPr>
              <w:t xml:space="preserve">Der Regenponcho „Waterfall“ wird in Tunesien </w:t>
            </w:r>
            <w:r w:rsidR="000878E1" w:rsidRPr="00857F79">
              <w:rPr>
                <w:sz w:val="22"/>
              </w:rPr>
              <w:t>hergestellt. Der Produzent TLC Tex (33147) hat die Rechnung über 4.720,00 USD per Mail gesendet. (Kurs USD vom 05.04.: 1,2635/1,2535); Zahlungsbedingungen: Zahlbar innerhalb von 30 Tagen</w:t>
            </w:r>
          </w:p>
          <w:p w14:paraId="1B8E7D30" w14:textId="580212EF" w:rsidR="00323E1F" w:rsidRPr="00857F79" w:rsidRDefault="00323E1F" w:rsidP="00857F79">
            <w:pPr>
              <w:spacing w:line="276" w:lineRule="auto"/>
              <w:rPr>
                <w:sz w:val="22"/>
              </w:rPr>
            </w:pPr>
            <w:r>
              <w:rPr>
                <w:sz w:val="22"/>
              </w:rPr>
              <w:t>Hinweis: Die Abrechnung des Spediteurs folgt noch.</w:t>
            </w:r>
          </w:p>
        </w:tc>
      </w:tr>
      <w:tr w:rsidR="00F17786" w:rsidRPr="007F74AE" w14:paraId="3A3113E6" w14:textId="77777777" w:rsidTr="00F17786">
        <w:tc>
          <w:tcPr>
            <w:tcW w:w="1156" w:type="dxa"/>
          </w:tcPr>
          <w:p w14:paraId="002DFBDF" w14:textId="433C8C2A" w:rsidR="00F17786" w:rsidRPr="00857F79" w:rsidRDefault="00F17786" w:rsidP="00857F79">
            <w:pPr>
              <w:spacing w:line="276" w:lineRule="auto"/>
              <w:jc w:val="center"/>
              <w:rPr>
                <w:sz w:val="22"/>
              </w:rPr>
            </w:pPr>
            <w:r w:rsidRPr="00857F79">
              <w:rPr>
                <w:sz w:val="22"/>
              </w:rPr>
              <w:t>0</w:t>
            </w:r>
            <w:r w:rsidR="000878E1" w:rsidRPr="00857F79">
              <w:rPr>
                <w:sz w:val="22"/>
              </w:rPr>
              <w:t>4</w:t>
            </w:r>
            <w:r w:rsidRPr="00857F79">
              <w:rPr>
                <w:sz w:val="22"/>
              </w:rPr>
              <w:t>.0</w:t>
            </w:r>
            <w:r w:rsidR="000878E1" w:rsidRPr="00857F79">
              <w:rPr>
                <w:sz w:val="22"/>
              </w:rPr>
              <w:t>5</w:t>
            </w:r>
            <w:r w:rsidRPr="00857F79">
              <w:rPr>
                <w:sz w:val="22"/>
              </w:rPr>
              <w:t>.</w:t>
            </w:r>
          </w:p>
        </w:tc>
        <w:tc>
          <w:tcPr>
            <w:tcW w:w="1237" w:type="dxa"/>
          </w:tcPr>
          <w:p w14:paraId="7F243CB3" w14:textId="04DA0107" w:rsidR="00F17786" w:rsidRPr="00857F79" w:rsidRDefault="000878E1" w:rsidP="00857F79">
            <w:pPr>
              <w:spacing w:line="276" w:lineRule="auto"/>
              <w:jc w:val="center"/>
              <w:rPr>
                <w:sz w:val="22"/>
              </w:rPr>
            </w:pPr>
            <w:r w:rsidRPr="00857F79">
              <w:rPr>
                <w:sz w:val="22"/>
              </w:rPr>
              <w:t>B9</w:t>
            </w:r>
          </w:p>
        </w:tc>
        <w:tc>
          <w:tcPr>
            <w:tcW w:w="6929" w:type="dxa"/>
          </w:tcPr>
          <w:p w14:paraId="2C39A30E" w14:textId="2FC46C41" w:rsidR="00F17786" w:rsidRPr="00857F79" w:rsidRDefault="000878E1" w:rsidP="00857F79">
            <w:pPr>
              <w:spacing w:line="276" w:lineRule="auto"/>
              <w:rPr>
                <w:sz w:val="22"/>
              </w:rPr>
            </w:pPr>
            <w:r w:rsidRPr="00857F79">
              <w:rPr>
                <w:sz w:val="22"/>
              </w:rPr>
              <w:t>Überweisung des offenen Rechnungsbetrages aus der ER214 (Kurs USD vom 04.05.: 1,2845/1,27</w:t>
            </w:r>
            <w:r w:rsidR="002E4F98" w:rsidRPr="00857F79">
              <w:rPr>
                <w:sz w:val="22"/>
              </w:rPr>
              <w:t>25)</w:t>
            </w:r>
            <w:r w:rsidR="005354E9" w:rsidRPr="00857F79">
              <w:rPr>
                <w:sz w:val="22"/>
              </w:rPr>
              <w:t>; Banksp</w:t>
            </w:r>
            <w:r w:rsidR="005354E9" w:rsidRPr="00857F79">
              <w:rPr>
                <w:sz w:val="22"/>
              </w:rPr>
              <w:t>e</w:t>
            </w:r>
            <w:r w:rsidR="005354E9" w:rsidRPr="00857F79">
              <w:rPr>
                <w:sz w:val="22"/>
              </w:rPr>
              <w:t>sen 8,50 EUR</w:t>
            </w:r>
          </w:p>
        </w:tc>
      </w:tr>
    </w:tbl>
    <w:p w14:paraId="31E38C52" w14:textId="77777777" w:rsidR="00F17786" w:rsidRPr="00F17786" w:rsidRDefault="00F17786" w:rsidP="00F17786">
      <w:pPr>
        <w:rPr>
          <w:sz w:val="22"/>
          <w:szCs w:val="22"/>
        </w:rPr>
      </w:pPr>
    </w:p>
    <w:p w14:paraId="5A0137C2" w14:textId="77777777" w:rsidR="00E54306" w:rsidRDefault="00E54306">
      <w:pPr>
        <w:rPr>
          <w:sz w:val="22"/>
          <w:szCs w:val="22"/>
        </w:rPr>
      </w:pPr>
      <w:r>
        <w:rPr>
          <w:sz w:val="22"/>
          <w:szCs w:val="22"/>
        </w:rPr>
        <w:br w:type="page"/>
      </w:r>
    </w:p>
    <w:p w14:paraId="656A0EA8" w14:textId="59DD304F" w:rsidR="00851A77" w:rsidRPr="00E54306" w:rsidRDefault="00FA5209" w:rsidP="005F28FE">
      <w:pPr>
        <w:spacing w:line="276" w:lineRule="auto"/>
        <w:rPr>
          <w:b/>
          <w:sz w:val="22"/>
          <w:szCs w:val="22"/>
        </w:rPr>
      </w:pPr>
      <w:r w:rsidRPr="00FA5209">
        <w:rPr>
          <w:b/>
          <w:sz w:val="22"/>
          <w:highlight w:val="lightGray"/>
        </w:rPr>
        <w:t>Arbeitsaufgabe</w:t>
      </w:r>
      <w:r w:rsidR="00E54306" w:rsidRPr="00FA5209">
        <w:rPr>
          <w:b/>
          <w:sz w:val="22"/>
          <w:szCs w:val="22"/>
          <w:highlight w:val="lightGray"/>
        </w:rPr>
        <w:t xml:space="preserve"> 3: Probleme beim Kaufvertrag lösen</w:t>
      </w:r>
    </w:p>
    <w:p w14:paraId="4AC5D7C3" w14:textId="77777777" w:rsidR="00E54306" w:rsidRDefault="00E54306" w:rsidP="005F28FE">
      <w:pPr>
        <w:spacing w:line="276" w:lineRule="auto"/>
        <w:rPr>
          <w:sz w:val="22"/>
          <w:szCs w:val="22"/>
        </w:rPr>
      </w:pPr>
    </w:p>
    <w:p w14:paraId="6942BA51" w14:textId="67AF5D2B" w:rsidR="00E54306" w:rsidRDefault="002D5B49" w:rsidP="005F28FE">
      <w:pPr>
        <w:spacing w:line="276" w:lineRule="auto"/>
        <w:rPr>
          <w:sz w:val="22"/>
          <w:szCs w:val="22"/>
        </w:rPr>
      </w:pPr>
      <w:r>
        <w:rPr>
          <w:sz w:val="22"/>
          <w:szCs w:val="22"/>
        </w:rPr>
        <w:t>Die Family Entertainment GmbH bezieht einen Großteil der Lebensmittel aus der Region. Artikel für den Souvenirshop kommen aus der ganzen Welt. Seit zwei Jahren</w:t>
      </w:r>
      <w:r w:rsidR="00727B97">
        <w:rPr>
          <w:sz w:val="22"/>
          <w:szCs w:val="22"/>
        </w:rPr>
        <w:t xml:space="preserve"> gibt es auch eine Vinothek, in der hauptsächlich Weine aus der Steie</w:t>
      </w:r>
      <w:r w:rsidR="00727B97">
        <w:rPr>
          <w:sz w:val="22"/>
          <w:szCs w:val="22"/>
        </w:rPr>
        <w:t>r</w:t>
      </w:r>
      <w:r w:rsidR="00727B97">
        <w:rPr>
          <w:sz w:val="22"/>
          <w:szCs w:val="22"/>
        </w:rPr>
        <w:t xml:space="preserve">mark </w:t>
      </w:r>
      <w:r>
        <w:rPr>
          <w:sz w:val="22"/>
          <w:szCs w:val="22"/>
        </w:rPr>
        <w:t xml:space="preserve">– auch in die ganze Welt – </w:t>
      </w:r>
      <w:r w:rsidR="00727B97">
        <w:rPr>
          <w:sz w:val="22"/>
          <w:szCs w:val="22"/>
        </w:rPr>
        <w:t>ver</w:t>
      </w:r>
      <w:r>
        <w:rPr>
          <w:sz w:val="22"/>
          <w:szCs w:val="22"/>
        </w:rPr>
        <w:t>kauft werden.</w:t>
      </w:r>
    </w:p>
    <w:p w14:paraId="6681A1B8" w14:textId="77777777" w:rsidR="00520634" w:rsidRDefault="00520634" w:rsidP="005F28FE">
      <w:pPr>
        <w:spacing w:line="276" w:lineRule="auto"/>
        <w:rPr>
          <w:sz w:val="22"/>
          <w:szCs w:val="22"/>
        </w:rPr>
      </w:pPr>
    </w:p>
    <w:p w14:paraId="6C0DA7F9" w14:textId="63BEBDAF" w:rsidR="00851A77" w:rsidRPr="000924CD" w:rsidRDefault="000924CD" w:rsidP="005F28FE">
      <w:pPr>
        <w:pStyle w:val="Listenabsatz"/>
        <w:numPr>
          <w:ilvl w:val="0"/>
          <w:numId w:val="21"/>
        </w:numPr>
        <w:spacing w:line="276" w:lineRule="auto"/>
        <w:rPr>
          <w:sz w:val="22"/>
          <w:szCs w:val="22"/>
        </w:rPr>
      </w:pPr>
      <w:r w:rsidRPr="000924CD">
        <w:rPr>
          <w:sz w:val="22"/>
          <w:szCs w:val="22"/>
        </w:rPr>
        <w:t>Bei jedem Geschäft mit Kunden und Lieferanten spielen Lieferbedingungen eine wichtige Rolle. Wovon hängt es grundsätzlich aus Ihrer Sicht ab, welche Lieferbedingen vereinbart werden. Führen Sie zwei Punkte an.</w:t>
      </w:r>
      <w:r w:rsidR="001F3DC2">
        <w:rPr>
          <w:sz w:val="22"/>
          <w:szCs w:val="22"/>
        </w:rPr>
        <w:t xml:space="preserve"> /2</w:t>
      </w:r>
    </w:p>
    <w:p w14:paraId="79DED7BA" w14:textId="77777777" w:rsidR="000924CD" w:rsidRPr="000924CD" w:rsidRDefault="000924CD" w:rsidP="005F28FE">
      <w:pPr>
        <w:spacing w:line="276" w:lineRule="auto"/>
        <w:rPr>
          <w:sz w:val="22"/>
          <w:szCs w:val="22"/>
        </w:rPr>
      </w:pPr>
    </w:p>
    <w:p w14:paraId="26BA080C" w14:textId="277FC3AF" w:rsidR="000924CD" w:rsidRDefault="000924CD" w:rsidP="005F28FE">
      <w:pPr>
        <w:pStyle w:val="Listenabsatz"/>
        <w:numPr>
          <w:ilvl w:val="0"/>
          <w:numId w:val="21"/>
        </w:numPr>
        <w:spacing w:line="276" w:lineRule="auto"/>
        <w:rPr>
          <w:sz w:val="22"/>
          <w:szCs w:val="22"/>
        </w:rPr>
      </w:pPr>
      <w:r w:rsidRPr="00520634">
        <w:rPr>
          <w:sz w:val="22"/>
          <w:szCs w:val="22"/>
        </w:rPr>
        <w:t>Zeigen Sie systematisch Chancen und Risiken auf, die mit dem Verkauf von Weinen ins Ausland verbunden sind.</w:t>
      </w:r>
      <w:r>
        <w:rPr>
          <w:sz w:val="22"/>
          <w:szCs w:val="22"/>
        </w:rPr>
        <w:t xml:space="preserve"> Führen Sie jeweils drei Chancen und R</w:t>
      </w:r>
      <w:r>
        <w:rPr>
          <w:sz w:val="22"/>
          <w:szCs w:val="22"/>
        </w:rPr>
        <w:t>i</w:t>
      </w:r>
      <w:r>
        <w:rPr>
          <w:sz w:val="22"/>
          <w:szCs w:val="22"/>
        </w:rPr>
        <w:t>siken an.</w:t>
      </w:r>
      <w:r w:rsidR="001F3DC2">
        <w:rPr>
          <w:sz w:val="22"/>
          <w:szCs w:val="22"/>
        </w:rPr>
        <w:t xml:space="preserve"> /6</w:t>
      </w:r>
    </w:p>
    <w:p w14:paraId="1581DBF7" w14:textId="77777777" w:rsidR="000924CD" w:rsidRPr="000924CD" w:rsidRDefault="000924CD" w:rsidP="005F28FE">
      <w:pPr>
        <w:spacing w:line="276" w:lineRule="auto"/>
        <w:rPr>
          <w:sz w:val="22"/>
          <w:szCs w:val="22"/>
        </w:rPr>
      </w:pPr>
    </w:p>
    <w:p w14:paraId="148DD542" w14:textId="7F31A381" w:rsidR="000924CD" w:rsidRDefault="00F347F7" w:rsidP="005F28FE">
      <w:pPr>
        <w:pStyle w:val="Listenabsatz"/>
        <w:numPr>
          <w:ilvl w:val="0"/>
          <w:numId w:val="21"/>
        </w:numPr>
        <w:spacing w:line="276" w:lineRule="auto"/>
        <w:rPr>
          <w:sz w:val="22"/>
          <w:szCs w:val="22"/>
        </w:rPr>
      </w:pPr>
      <w:r>
        <w:rPr>
          <w:noProof/>
          <w:sz w:val="22"/>
          <w:szCs w:val="22"/>
        </w:rPr>
        <w:drawing>
          <wp:anchor distT="0" distB="0" distL="114300" distR="114300" simplePos="0" relativeHeight="251689984" behindDoc="0" locked="0" layoutInCell="1" allowOverlap="1" wp14:anchorId="0475CC79" wp14:editId="47606302">
            <wp:simplePos x="0" y="0"/>
            <wp:positionH relativeFrom="column">
              <wp:posOffset>4016375</wp:posOffset>
            </wp:positionH>
            <wp:positionV relativeFrom="paragraph">
              <wp:posOffset>52705</wp:posOffset>
            </wp:positionV>
            <wp:extent cx="1680210" cy="1344295"/>
            <wp:effectExtent l="0" t="0" r="0" b="0"/>
            <wp:wrapTight wrapText="bothSides">
              <wp:wrapPolygon edited="0">
                <wp:start x="0" y="0"/>
                <wp:lineTo x="0" y="21222"/>
                <wp:lineTo x="21224" y="21222"/>
                <wp:lineTo x="21224"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19">
                      <a:extLst>
                        <a:ext uri="{28A0092B-C50C-407E-A947-70E740481C1C}">
                          <a14:useLocalDpi xmlns:a14="http://schemas.microsoft.com/office/drawing/2010/main" val="0"/>
                        </a:ext>
                      </a:extLst>
                    </a:blip>
                    <a:stretch>
                      <a:fillRect/>
                    </a:stretch>
                  </pic:blipFill>
                  <pic:spPr>
                    <a:xfrm>
                      <a:off x="0" y="0"/>
                      <a:ext cx="1680210" cy="1344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175D">
        <w:rPr>
          <w:sz w:val="22"/>
          <w:szCs w:val="22"/>
        </w:rPr>
        <w:t>Die Family Entertainment GmbH hat Wein an einen ägyptischen Kunden verkauft. Dabei wurde folge</w:t>
      </w:r>
      <w:r w:rsidR="0019175D">
        <w:rPr>
          <w:sz w:val="22"/>
          <w:szCs w:val="22"/>
        </w:rPr>
        <w:t>n</w:t>
      </w:r>
      <w:r w:rsidR="0019175D">
        <w:rPr>
          <w:sz w:val="22"/>
          <w:szCs w:val="22"/>
        </w:rPr>
        <w:t xml:space="preserve">de Lieferbedingung vereinbart: </w:t>
      </w:r>
      <w:r w:rsidR="00C44396">
        <w:rPr>
          <w:sz w:val="22"/>
          <w:szCs w:val="22"/>
        </w:rPr>
        <w:t>CIF</w:t>
      </w:r>
      <w:r w:rsidR="0019175D">
        <w:rPr>
          <w:sz w:val="22"/>
          <w:szCs w:val="22"/>
        </w:rPr>
        <w:t xml:space="preserve"> (Incoterms 2010) Port of Alexandria.</w:t>
      </w:r>
      <w:r w:rsidR="00C44396">
        <w:rPr>
          <w:sz w:val="22"/>
          <w:szCs w:val="22"/>
        </w:rPr>
        <w:t xml:space="preserve"> Die Ware wird dabei mit einem LKW bis zum Hafen Genua transportiert, von dort mit dem Schiff nach Alexandria.</w:t>
      </w:r>
    </w:p>
    <w:p w14:paraId="60F14D9A" w14:textId="77777777" w:rsidR="00C44396" w:rsidRPr="00C44396" w:rsidRDefault="00C44396" w:rsidP="005F28FE">
      <w:pPr>
        <w:spacing w:line="276" w:lineRule="auto"/>
        <w:rPr>
          <w:sz w:val="22"/>
          <w:szCs w:val="22"/>
        </w:rPr>
      </w:pPr>
    </w:p>
    <w:p w14:paraId="25A532E9" w14:textId="6B82D3A2" w:rsidR="00C44396" w:rsidRDefault="00C44396" w:rsidP="005F28FE">
      <w:pPr>
        <w:pStyle w:val="Listenabsatz"/>
        <w:spacing w:line="276" w:lineRule="auto"/>
        <w:ind w:left="360"/>
        <w:rPr>
          <w:sz w:val="22"/>
          <w:szCs w:val="22"/>
        </w:rPr>
      </w:pPr>
      <w:r>
        <w:rPr>
          <w:sz w:val="22"/>
          <w:szCs w:val="22"/>
        </w:rPr>
        <w:t>Wie beurteilen Sie die vereinbarte Lieferklausel aus der Sicht des Verkäufers und des Käufers? Geben Sie bitte an, wer bis wohin Kosten bzw. Risiko trägt.</w:t>
      </w:r>
      <w:r w:rsidR="001F3DC2">
        <w:rPr>
          <w:sz w:val="22"/>
          <w:szCs w:val="22"/>
        </w:rPr>
        <w:t xml:space="preserve"> /4</w:t>
      </w:r>
    </w:p>
    <w:p w14:paraId="5735E1C9" w14:textId="77777777" w:rsidR="00F8115A" w:rsidRDefault="00F8115A" w:rsidP="005F28FE">
      <w:pPr>
        <w:spacing w:line="276" w:lineRule="auto"/>
        <w:rPr>
          <w:sz w:val="22"/>
          <w:szCs w:val="22"/>
        </w:rPr>
      </w:pPr>
    </w:p>
    <w:p w14:paraId="104BAFDE" w14:textId="77777777" w:rsidR="00B11AF6" w:rsidRDefault="00F8115A" w:rsidP="005F28FE">
      <w:pPr>
        <w:pStyle w:val="Listenabsatz"/>
        <w:numPr>
          <w:ilvl w:val="0"/>
          <w:numId w:val="21"/>
        </w:numPr>
        <w:spacing w:line="276" w:lineRule="auto"/>
        <w:rPr>
          <w:sz w:val="22"/>
          <w:szCs w:val="22"/>
        </w:rPr>
      </w:pPr>
      <w:r w:rsidRPr="00F8115A">
        <w:rPr>
          <w:sz w:val="22"/>
          <w:szCs w:val="22"/>
        </w:rPr>
        <w:t>In der Regel zahlen die Kundinnen und Kunden der Family Entertainment GmbH ihre Rechnungen pünktlich. Ist das einmal nicht der Fall, wird kons</w:t>
      </w:r>
      <w:r w:rsidRPr="00F8115A">
        <w:rPr>
          <w:sz w:val="22"/>
          <w:szCs w:val="22"/>
        </w:rPr>
        <w:t>e</w:t>
      </w:r>
      <w:r w:rsidRPr="00F8115A">
        <w:rPr>
          <w:sz w:val="22"/>
          <w:szCs w:val="22"/>
        </w:rPr>
        <w:t xml:space="preserve">quent laut Mahnplan </w:t>
      </w:r>
      <w:r w:rsidR="00B11AF6">
        <w:rPr>
          <w:sz w:val="22"/>
          <w:szCs w:val="22"/>
        </w:rPr>
        <w:t xml:space="preserve">(3-stufig) </w:t>
      </w:r>
      <w:r w:rsidRPr="00F8115A">
        <w:rPr>
          <w:sz w:val="22"/>
          <w:szCs w:val="22"/>
        </w:rPr>
        <w:t xml:space="preserve">gemahnt. </w:t>
      </w:r>
    </w:p>
    <w:p w14:paraId="0BD7C96B" w14:textId="77777777" w:rsidR="00B11AF6" w:rsidRDefault="00B11AF6" w:rsidP="005F28FE">
      <w:pPr>
        <w:pStyle w:val="Listenabsatz"/>
        <w:spacing w:line="276" w:lineRule="auto"/>
        <w:ind w:left="360"/>
        <w:rPr>
          <w:sz w:val="22"/>
          <w:szCs w:val="22"/>
        </w:rPr>
      </w:pPr>
    </w:p>
    <w:p w14:paraId="79212B03" w14:textId="4D04B0D4" w:rsidR="00F8115A" w:rsidRPr="00F8115A" w:rsidRDefault="00F8115A" w:rsidP="005F28FE">
      <w:pPr>
        <w:pStyle w:val="Listenabsatz"/>
        <w:spacing w:line="276" w:lineRule="auto"/>
        <w:ind w:left="360"/>
        <w:rPr>
          <w:sz w:val="22"/>
          <w:szCs w:val="22"/>
        </w:rPr>
      </w:pPr>
      <w:r w:rsidRPr="00F8115A">
        <w:rPr>
          <w:sz w:val="22"/>
          <w:szCs w:val="22"/>
        </w:rPr>
        <w:t>Bei Simon Zoller handelt es sich leider um eine Ausnahme – er hat die Rec</w:t>
      </w:r>
      <w:r w:rsidRPr="00F8115A">
        <w:rPr>
          <w:sz w:val="22"/>
          <w:szCs w:val="22"/>
        </w:rPr>
        <w:t>h</w:t>
      </w:r>
      <w:r w:rsidRPr="00F8115A">
        <w:rPr>
          <w:sz w:val="22"/>
          <w:szCs w:val="22"/>
        </w:rPr>
        <w:t>nung mit der Nummer 29392</w:t>
      </w:r>
      <w:r w:rsidR="00B11AF6">
        <w:rPr>
          <w:sz w:val="22"/>
          <w:szCs w:val="22"/>
        </w:rPr>
        <w:t xml:space="preserve"> vom 14.10.20..</w:t>
      </w:r>
      <w:r w:rsidRPr="00F8115A">
        <w:rPr>
          <w:sz w:val="22"/>
          <w:szCs w:val="22"/>
        </w:rPr>
        <w:t xml:space="preserve">, die am 14.11.20.. fällig war, noch immer nicht bezahlt. </w:t>
      </w:r>
    </w:p>
    <w:p w14:paraId="2DA8B997" w14:textId="77777777" w:rsidR="00F8115A" w:rsidRDefault="00F8115A" w:rsidP="005F28FE">
      <w:pPr>
        <w:pStyle w:val="Listenabsatz"/>
        <w:spacing w:line="276" w:lineRule="auto"/>
        <w:ind w:left="360"/>
        <w:rPr>
          <w:sz w:val="22"/>
          <w:szCs w:val="22"/>
        </w:rPr>
      </w:pPr>
    </w:p>
    <w:p w14:paraId="474398DE" w14:textId="37670A16" w:rsidR="00F8115A" w:rsidRDefault="00F8115A" w:rsidP="005F28FE">
      <w:pPr>
        <w:pStyle w:val="Listenabsatz"/>
        <w:spacing w:line="276" w:lineRule="auto"/>
        <w:ind w:left="360"/>
        <w:rPr>
          <w:sz w:val="22"/>
          <w:szCs w:val="22"/>
        </w:rPr>
      </w:pPr>
      <w:r>
        <w:rPr>
          <w:sz w:val="22"/>
          <w:szCs w:val="22"/>
        </w:rPr>
        <w:t xml:space="preserve">Verfassen Sie </w:t>
      </w:r>
      <w:r w:rsidR="00CB4B0D">
        <w:rPr>
          <w:sz w:val="22"/>
          <w:szCs w:val="22"/>
        </w:rPr>
        <w:t>am</w:t>
      </w:r>
      <w:r w:rsidR="00285388">
        <w:rPr>
          <w:sz w:val="22"/>
          <w:szCs w:val="22"/>
        </w:rPr>
        <w:t xml:space="preserve"> 20.11. 20.. </w:t>
      </w:r>
      <w:r w:rsidR="00447509">
        <w:rPr>
          <w:sz w:val="22"/>
          <w:szCs w:val="22"/>
        </w:rPr>
        <w:t xml:space="preserve">im Lösungsteil </w:t>
      </w:r>
      <w:r>
        <w:rPr>
          <w:sz w:val="22"/>
          <w:szCs w:val="22"/>
        </w:rPr>
        <w:t>ein</w:t>
      </w:r>
      <w:r w:rsidR="00B11AF6">
        <w:rPr>
          <w:sz w:val="22"/>
          <w:szCs w:val="22"/>
        </w:rPr>
        <w:t>e</w:t>
      </w:r>
      <w:r>
        <w:rPr>
          <w:sz w:val="22"/>
          <w:szCs w:val="22"/>
        </w:rPr>
        <w:t xml:space="preserve"> inhaltlich einwandfreie </w:t>
      </w:r>
      <w:r w:rsidR="00B11AF6">
        <w:rPr>
          <w:sz w:val="22"/>
          <w:szCs w:val="22"/>
        </w:rPr>
        <w:t>Za</w:t>
      </w:r>
      <w:r w:rsidR="00B11AF6">
        <w:rPr>
          <w:sz w:val="22"/>
          <w:szCs w:val="22"/>
        </w:rPr>
        <w:t>h</w:t>
      </w:r>
      <w:r w:rsidR="00B11AF6">
        <w:rPr>
          <w:sz w:val="22"/>
          <w:szCs w:val="22"/>
        </w:rPr>
        <w:t>lungserinnerung, die per E-Mail verschickt werden soll.</w:t>
      </w:r>
      <w:r w:rsidR="001F3DC2">
        <w:rPr>
          <w:sz w:val="22"/>
          <w:szCs w:val="22"/>
        </w:rPr>
        <w:t xml:space="preserve"> /5</w:t>
      </w:r>
    </w:p>
    <w:p w14:paraId="0E8800C6" w14:textId="77777777" w:rsidR="00B11AF6" w:rsidRDefault="00B11AF6" w:rsidP="005F28FE">
      <w:pPr>
        <w:spacing w:line="276" w:lineRule="auto"/>
        <w:rPr>
          <w:sz w:val="22"/>
          <w:szCs w:val="22"/>
        </w:rPr>
      </w:pPr>
    </w:p>
    <w:p w14:paraId="2B917C66" w14:textId="03F37C09" w:rsidR="00B11AF6" w:rsidRDefault="00447509" w:rsidP="005F28FE">
      <w:pPr>
        <w:spacing w:line="276" w:lineRule="auto"/>
        <w:rPr>
          <w:sz w:val="22"/>
          <w:szCs w:val="22"/>
        </w:rPr>
      </w:pPr>
      <w:r>
        <w:rPr>
          <w:sz w:val="22"/>
          <w:szCs w:val="22"/>
        </w:rPr>
        <w:t xml:space="preserve">Das Restaurant </w:t>
      </w:r>
      <w:r w:rsidR="00B46E91">
        <w:rPr>
          <w:sz w:val="22"/>
          <w:szCs w:val="22"/>
        </w:rPr>
        <w:t xml:space="preserve">„Dino Palace“ hat vor </w:t>
      </w:r>
      <w:r w:rsidR="00900253">
        <w:rPr>
          <w:sz w:val="22"/>
          <w:szCs w:val="22"/>
        </w:rPr>
        <w:t>9</w:t>
      </w:r>
      <w:r w:rsidR="00B46E91">
        <w:rPr>
          <w:sz w:val="22"/>
          <w:szCs w:val="22"/>
        </w:rPr>
        <w:t xml:space="preserve"> Monaten eine neue Kaffeemaschine g</w:t>
      </w:r>
      <w:r w:rsidR="00B46E91">
        <w:rPr>
          <w:sz w:val="22"/>
          <w:szCs w:val="22"/>
        </w:rPr>
        <w:t>e</w:t>
      </w:r>
      <w:r w:rsidR="00B46E91">
        <w:rPr>
          <w:sz w:val="22"/>
          <w:szCs w:val="22"/>
        </w:rPr>
        <w:t xml:space="preserve">kauft und sofort in Betrieb genommen. </w:t>
      </w:r>
      <w:r w:rsidR="00900253">
        <w:rPr>
          <w:sz w:val="22"/>
          <w:szCs w:val="22"/>
        </w:rPr>
        <w:t xml:space="preserve">In den Garantiebestimmungen ist eine Garantiedauer von 3 Jahren zu finden. </w:t>
      </w:r>
      <w:r w:rsidR="00B46E91">
        <w:rPr>
          <w:sz w:val="22"/>
          <w:szCs w:val="22"/>
        </w:rPr>
        <w:t>Als die Mitarbeiterin Bianca Einser gerade eine Melange für einen Gast macht, bricht eine Dichtung, Dampf tritt unkontro</w:t>
      </w:r>
      <w:r w:rsidR="00B46E91">
        <w:rPr>
          <w:sz w:val="22"/>
          <w:szCs w:val="22"/>
        </w:rPr>
        <w:t>l</w:t>
      </w:r>
      <w:r w:rsidR="00B46E91">
        <w:rPr>
          <w:sz w:val="22"/>
          <w:szCs w:val="22"/>
        </w:rPr>
        <w:t>liert aus. Bianca Einser erleidet Verbrennungen 2. Grades im Gesicht.</w:t>
      </w:r>
    </w:p>
    <w:p w14:paraId="4F11EC52" w14:textId="77777777" w:rsidR="00B46E91" w:rsidRDefault="00B46E91" w:rsidP="005F28FE">
      <w:pPr>
        <w:spacing w:line="276" w:lineRule="auto"/>
        <w:rPr>
          <w:sz w:val="22"/>
          <w:szCs w:val="22"/>
        </w:rPr>
      </w:pPr>
    </w:p>
    <w:p w14:paraId="7DA3DD3A" w14:textId="6A271D7D" w:rsidR="00B46E91" w:rsidRPr="00B46E91" w:rsidRDefault="00B46E91" w:rsidP="005F28FE">
      <w:pPr>
        <w:pStyle w:val="Listenabsatz"/>
        <w:numPr>
          <w:ilvl w:val="0"/>
          <w:numId w:val="21"/>
        </w:numPr>
        <w:spacing w:line="276" w:lineRule="auto"/>
        <w:rPr>
          <w:sz w:val="22"/>
          <w:szCs w:val="22"/>
        </w:rPr>
      </w:pPr>
      <w:r w:rsidRPr="00B46E91">
        <w:rPr>
          <w:sz w:val="22"/>
          <w:szCs w:val="22"/>
        </w:rPr>
        <w:t>Erklären Sie anhand dieses Vorfalls den Unterschied zwischen Garantie, G</w:t>
      </w:r>
      <w:r w:rsidRPr="00B46E91">
        <w:rPr>
          <w:sz w:val="22"/>
          <w:szCs w:val="22"/>
        </w:rPr>
        <w:t>e</w:t>
      </w:r>
      <w:r w:rsidRPr="00B46E91">
        <w:rPr>
          <w:sz w:val="22"/>
          <w:szCs w:val="22"/>
        </w:rPr>
        <w:t>währleistung und Produkthaftung.</w:t>
      </w:r>
      <w:r w:rsidR="001F3DC2">
        <w:rPr>
          <w:sz w:val="22"/>
          <w:szCs w:val="22"/>
        </w:rPr>
        <w:t xml:space="preserve"> /3</w:t>
      </w:r>
    </w:p>
    <w:p w14:paraId="126AF94D" w14:textId="77777777" w:rsidR="00B46E91" w:rsidRDefault="00B46E91" w:rsidP="005F28FE">
      <w:pPr>
        <w:spacing w:line="276" w:lineRule="auto"/>
        <w:rPr>
          <w:sz w:val="22"/>
          <w:szCs w:val="22"/>
        </w:rPr>
      </w:pPr>
    </w:p>
    <w:p w14:paraId="18BF6009" w14:textId="79A321C5" w:rsidR="00EE6DB0" w:rsidRPr="00F347F7" w:rsidRDefault="00900253" w:rsidP="005F28FE">
      <w:pPr>
        <w:pStyle w:val="Listenabsatz"/>
        <w:numPr>
          <w:ilvl w:val="0"/>
          <w:numId w:val="21"/>
        </w:numPr>
        <w:spacing w:line="276" w:lineRule="auto"/>
        <w:rPr>
          <w:sz w:val="22"/>
          <w:szCs w:val="22"/>
        </w:rPr>
      </w:pPr>
      <w:r w:rsidRPr="00F347F7">
        <w:rPr>
          <w:sz w:val="22"/>
          <w:szCs w:val="22"/>
        </w:rPr>
        <w:t>Welche Ansprüche können unter welchen Voraussetzungen geltend gemacht werden und was bekommt man auf Basis welcher Rechtsgrundlage (hoffen</w:t>
      </w:r>
      <w:r w:rsidRPr="00F347F7">
        <w:rPr>
          <w:sz w:val="22"/>
          <w:szCs w:val="22"/>
        </w:rPr>
        <w:t>t</w:t>
      </w:r>
      <w:r w:rsidRPr="00F347F7">
        <w:rPr>
          <w:sz w:val="22"/>
          <w:szCs w:val="22"/>
        </w:rPr>
        <w:t>lich) ersetzt?</w:t>
      </w:r>
      <w:r w:rsidRPr="00F347F7">
        <w:rPr>
          <w:sz w:val="22"/>
          <w:szCs w:val="22"/>
        </w:rPr>
        <w:br/>
      </w:r>
      <w:r w:rsidRPr="00F347F7">
        <w:rPr>
          <w:sz w:val="22"/>
          <w:szCs w:val="22"/>
        </w:rPr>
        <w:br/>
        <w:t>Berücksichtigen Sie dabei auch die gesetzlichen Fristen.</w:t>
      </w:r>
      <w:r w:rsidR="001F3DC2">
        <w:rPr>
          <w:sz w:val="22"/>
          <w:szCs w:val="22"/>
        </w:rPr>
        <w:t xml:space="preserve"> /5</w:t>
      </w:r>
    </w:p>
    <w:p w14:paraId="00D3FB66" w14:textId="77777777" w:rsidR="00EE6DB0" w:rsidRPr="008D5F85" w:rsidRDefault="00EE6DB0" w:rsidP="00EE6DB0">
      <w:pPr>
        <w:rPr>
          <w:sz w:val="22"/>
          <w:szCs w:val="22"/>
        </w:rPr>
      </w:pPr>
    </w:p>
    <w:p w14:paraId="5F6023C6" w14:textId="77777777" w:rsidR="00EE6DB0" w:rsidRDefault="00EE6DB0" w:rsidP="00EE6DB0">
      <w:pPr>
        <w:rPr>
          <w:sz w:val="22"/>
          <w:szCs w:val="22"/>
        </w:rPr>
      </w:pPr>
    </w:p>
    <w:p w14:paraId="06494F78" w14:textId="77777777" w:rsidR="00EE6DB0" w:rsidRDefault="00EE6DB0" w:rsidP="00EE6DB0">
      <w:pPr>
        <w:rPr>
          <w:sz w:val="22"/>
          <w:szCs w:val="22"/>
        </w:rPr>
      </w:pPr>
    </w:p>
    <w:p w14:paraId="18E9D3F6" w14:textId="77777777" w:rsidR="0059736A" w:rsidRDefault="0059736A">
      <w:pPr>
        <w:rPr>
          <w:sz w:val="22"/>
          <w:szCs w:val="22"/>
        </w:rPr>
        <w:sectPr w:rsidR="0059736A" w:rsidSect="008B279C">
          <w:headerReference w:type="default" r:id="rId20"/>
          <w:pgSz w:w="11900" w:h="16840"/>
          <w:pgMar w:top="1135" w:right="1417" w:bottom="1134" w:left="1417" w:header="708" w:footer="708" w:gutter="0"/>
          <w:cols w:space="708"/>
          <w:docGrid w:linePitch="360"/>
        </w:sectPr>
      </w:pPr>
    </w:p>
    <w:p w14:paraId="77283167" w14:textId="43729324" w:rsidR="00AC5FCE" w:rsidRPr="00E32AB4" w:rsidRDefault="00E32AB4" w:rsidP="005F28FE">
      <w:pPr>
        <w:spacing w:line="276" w:lineRule="auto"/>
        <w:rPr>
          <w:b/>
          <w:sz w:val="32"/>
          <w:szCs w:val="22"/>
        </w:rPr>
      </w:pPr>
      <w:r w:rsidRPr="00E32AB4">
        <w:rPr>
          <w:b/>
          <w:sz w:val="28"/>
          <w:szCs w:val="22"/>
        </w:rPr>
        <w:t>Themenbereich 2: Bilanzierung, Investition und Finanzi</w:t>
      </w:r>
      <w:r w:rsidRPr="00E32AB4">
        <w:rPr>
          <w:b/>
          <w:sz w:val="28"/>
          <w:szCs w:val="22"/>
        </w:rPr>
        <w:t>e</w:t>
      </w:r>
      <w:r w:rsidRPr="00E32AB4">
        <w:rPr>
          <w:b/>
          <w:sz w:val="28"/>
          <w:szCs w:val="22"/>
        </w:rPr>
        <w:t>rung, Bilanzanalyse, Banken</w:t>
      </w:r>
      <w:r w:rsidRPr="00E32AB4">
        <w:rPr>
          <w:b/>
          <w:noProof/>
          <w:sz w:val="36"/>
        </w:rPr>
        <w:t xml:space="preserve"> </w:t>
      </w:r>
    </w:p>
    <w:p w14:paraId="7B032A16" w14:textId="77777777" w:rsidR="00E32AB4" w:rsidRDefault="00E32AB4" w:rsidP="005F28FE">
      <w:pPr>
        <w:spacing w:line="276" w:lineRule="auto"/>
        <w:jc w:val="both"/>
        <w:rPr>
          <w:sz w:val="22"/>
        </w:rPr>
      </w:pPr>
    </w:p>
    <w:p w14:paraId="7A24F7C1" w14:textId="77777777" w:rsidR="00E32AB4" w:rsidRPr="00512BFF" w:rsidRDefault="00E32AB4" w:rsidP="005F28FE">
      <w:pPr>
        <w:shd w:val="clear" w:color="auto" w:fill="E0E0E0"/>
        <w:spacing w:line="276" w:lineRule="auto"/>
        <w:rPr>
          <w:b/>
          <w:sz w:val="22"/>
          <w:szCs w:val="22"/>
        </w:rPr>
      </w:pPr>
      <w:r w:rsidRPr="00512BFF">
        <w:rPr>
          <w:b/>
          <w:sz w:val="22"/>
          <w:szCs w:val="22"/>
        </w:rPr>
        <w:t>Kompetenzen:</w:t>
      </w:r>
    </w:p>
    <w:p w14:paraId="7741AA76" w14:textId="77777777" w:rsidR="00E32AB4" w:rsidRDefault="00E32AB4" w:rsidP="005F28FE">
      <w:pPr>
        <w:shd w:val="clear" w:color="auto" w:fill="E0E0E0"/>
        <w:spacing w:line="276" w:lineRule="auto"/>
        <w:rPr>
          <w:sz w:val="22"/>
          <w:szCs w:val="22"/>
        </w:rPr>
      </w:pPr>
    </w:p>
    <w:p w14:paraId="2D355ABE" w14:textId="22B1CFEC" w:rsidR="00E32AB4" w:rsidRDefault="00E32AB4" w:rsidP="005F28FE">
      <w:pPr>
        <w:pStyle w:val="Listenabsatz"/>
        <w:numPr>
          <w:ilvl w:val="0"/>
          <w:numId w:val="19"/>
        </w:numPr>
        <w:shd w:val="clear" w:color="auto" w:fill="E0E0E0"/>
        <w:spacing w:line="276" w:lineRule="auto"/>
        <w:rPr>
          <w:sz w:val="22"/>
          <w:szCs w:val="22"/>
        </w:rPr>
      </w:pPr>
      <w:r>
        <w:rPr>
          <w:sz w:val="22"/>
          <w:szCs w:val="22"/>
        </w:rPr>
        <w:t>Um- und Nachbuchungen im Zusammenhang mit dem Jahresabschluss ko</w:t>
      </w:r>
      <w:r>
        <w:rPr>
          <w:sz w:val="22"/>
          <w:szCs w:val="22"/>
        </w:rPr>
        <w:t>r</w:t>
      </w:r>
      <w:r>
        <w:rPr>
          <w:sz w:val="22"/>
          <w:szCs w:val="22"/>
        </w:rPr>
        <w:t>rekt durchführen können</w:t>
      </w:r>
    </w:p>
    <w:p w14:paraId="30C578A3" w14:textId="1A8247E2" w:rsidR="00E32AB4" w:rsidRPr="00512BFF" w:rsidRDefault="00E32AB4" w:rsidP="005F28FE">
      <w:pPr>
        <w:pStyle w:val="Listenabsatz"/>
        <w:numPr>
          <w:ilvl w:val="0"/>
          <w:numId w:val="19"/>
        </w:numPr>
        <w:shd w:val="clear" w:color="auto" w:fill="E0E0E0"/>
        <w:spacing w:line="276" w:lineRule="auto"/>
        <w:rPr>
          <w:sz w:val="22"/>
          <w:szCs w:val="22"/>
        </w:rPr>
      </w:pPr>
      <w:r>
        <w:rPr>
          <w:sz w:val="22"/>
          <w:szCs w:val="22"/>
        </w:rPr>
        <w:t>Kriterien für die Entscheidung für eine Investitionsalternative finden können</w:t>
      </w:r>
    </w:p>
    <w:p w14:paraId="72E6F7D2" w14:textId="5C1F015D" w:rsidR="00E32AB4" w:rsidRPr="00512BFF" w:rsidRDefault="00E32AB4" w:rsidP="005F28FE">
      <w:pPr>
        <w:pStyle w:val="Listenabsatz"/>
        <w:numPr>
          <w:ilvl w:val="0"/>
          <w:numId w:val="19"/>
        </w:numPr>
        <w:shd w:val="clear" w:color="auto" w:fill="E0E0E0"/>
        <w:spacing w:line="276" w:lineRule="auto"/>
        <w:rPr>
          <w:sz w:val="22"/>
          <w:szCs w:val="22"/>
        </w:rPr>
      </w:pPr>
      <w:r>
        <w:rPr>
          <w:sz w:val="22"/>
          <w:szCs w:val="22"/>
        </w:rPr>
        <w:t>sinnvolle Finanzierungsmöglichkeiten auswählen können</w:t>
      </w:r>
    </w:p>
    <w:p w14:paraId="21BE3A76" w14:textId="68C9EBC1" w:rsidR="00E32AB4" w:rsidRPr="00512BFF" w:rsidRDefault="00E32AB4" w:rsidP="005F28FE">
      <w:pPr>
        <w:pStyle w:val="Listenabsatz"/>
        <w:numPr>
          <w:ilvl w:val="0"/>
          <w:numId w:val="19"/>
        </w:numPr>
        <w:shd w:val="clear" w:color="auto" w:fill="E0E0E0"/>
        <w:spacing w:line="276" w:lineRule="auto"/>
        <w:rPr>
          <w:sz w:val="22"/>
          <w:szCs w:val="22"/>
        </w:rPr>
      </w:pPr>
      <w:r>
        <w:rPr>
          <w:sz w:val="22"/>
          <w:szCs w:val="22"/>
        </w:rPr>
        <w:t>Informationen für ein Gespräch bei der Bank aufbereiten können</w:t>
      </w:r>
    </w:p>
    <w:p w14:paraId="114B17F9" w14:textId="77777777" w:rsidR="00E32AB4" w:rsidRDefault="00E32AB4" w:rsidP="005F28FE">
      <w:pPr>
        <w:spacing w:line="276" w:lineRule="auto"/>
        <w:jc w:val="both"/>
        <w:rPr>
          <w:sz w:val="22"/>
        </w:rPr>
      </w:pPr>
    </w:p>
    <w:p w14:paraId="08E36E86" w14:textId="77777777" w:rsidR="00E32AB4" w:rsidRDefault="00E32AB4" w:rsidP="005F28FE">
      <w:pPr>
        <w:spacing w:line="276" w:lineRule="auto"/>
        <w:jc w:val="both"/>
        <w:rPr>
          <w:sz w:val="22"/>
        </w:rPr>
      </w:pPr>
    </w:p>
    <w:p w14:paraId="7F6DB6AF" w14:textId="0ADAA6A6" w:rsidR="00655EED" w:rsidRPr="00655EED" w:rsidRDefault="00FA5209" w:rsidP="005F28FE">
      <w:pPr>
        <w:spacing w:line="276" w:lineRule="auto"/>
        <w:jc w:val="both"/>
        <w:rPr>
          <w:b/>
          <w:sz w:val="22"/>
        </w:rPr>
      </w:pPr>
      <w:r>
        <w:rPr>
          <w:b/>
          <w:sz w:val="22"/>
          <w:highlight w:val="lightGray"/>
        </w:rPr>
        <w:t>Arbeitsaufgabe</w:t>
      </w:r>
      <w:r w:rsidR="00655EED" w:rsidRPr="00655EED">
        <w:rPr>
          <w:b/>
          <w:sz w:val="22"/>
          <w:highlight w:val="lightGray"/>
        </w:rPr>
        <w:t xml:space="preserve"> 1: Um- und Nachbuchungen durchführen</w:t>
      </w:r>
    </w:p>
    <w:p w14:paraId="2F0641D3" w14:textId="77777777" w:rsidR="00655EED" w:rsidRDefault="00655EED" w:rsidP="005F28FE">
      <w:pPr>
        <w:spacing w:line="276" w:lineRule="auto"/>
        <w:jc w:val="both"/>
        <w:rPr>
          <w:sz w:val="22"/>
        </w:rPr>
      </w:pPr>
    </w:p>
    <w:p w14:paraId="5BFC2DB5" w14:textId="2C18F767" w:rsidR="0059736A" w:rsidRPr="00191AB3" w:rsidRDefault="0059736A" w:rsidP="005F28FE">
      <w:pPr>
        <w:spacing w:line="276" w:lineRule="auto"/>
        <w:jc w:val="both"/>
        <w:rPr>
          <w:sz w:val="22"/>
        </w:rPr>
      </w:pPr>
      <w:r w:rsidRPr="00191AB3">
        <w:rPr>
          <w:sz w:val="22"/>
        </w:rPr>
        <w:t xml:space="preserve">Für den Jahresabschluss </w:t>
      </w:r>
      <w:r w:rsidR="00B56F29">
        <w:rPr>
          <w:sz w:val="22"/>
        </w:rPr>
        <w:t>der Family Entertainment GmbH</w:t>
      </w:r>
      <w:r w:rsidRPr="00191AB3">
        <w:rPr>
          <w:sz w:val="22"/>
        </w:rPr>
        <w:t xml:space="preserve"> stehen Ihnen die unten angeführten Informationen zur Verfügung:</w:t>
      </w:r>
    </w:p>
    <w:p w14:paraId="74726B2B" w14:textId="77777777" w:rsidR="00307AAD" w:rsidRPr="00191AB3" w:rsidRDefault="00307AAD" w:rsidP="005F28FE">
      <w:pPr>
        <w:spacing w:line="276" w:lineRule="auto"/>
        <w:rPr>
          <w:sz w:val="22"/>
        </w:rPr>
      </w:pPr>
    </w:p>
    <w:p w14:paraId="64863878" w14:textId="1F68BAB0" w:rsidR="0059736A" w:rsidRDefault="00B56F29" w:rsidP="005F28FE">
      <w:pPr>
        <w:spacing w:line="276" w:lineRule="auto"/>
        <w:rPr>
          <w:b/>
          <w:sz w:val="22"/>
          <w:u w:val="single"/>
        </w:rPr>
      </w:pPr>
      <w:r>
        <w:rPr>
          <w:b/>
          <w:sz w:val="22"/>
          <w:u w:val="single"/>
        </w:rPr>
        <w:t>Hinweise:</w:t>
      </w:r>
    </w:p>
    <w:p w14:paraId="7B484AC1" w14:textId="77777777" w:rsidR="00B56F29" w:rsidRPr="00191AB3" w:rsidRDefault="00B56F29" w:rsidP="005F28FE">
      <w:pPr>
        <w:spacing w:line="276" w:lineRule="auto"/>
        <w:rPr>
          <w:sz w:val="22"/>
        </w:rPr>
      </w:pPr>
    </w:p>
    <w:p w14:paraId="5A041AD1" w14:textId="77777777" w:rsidR="0059736A" w:rsidRPr="00191AB3" w:rsidRDefault="0059736A" w:rsidP="005F28FE">
      <w:pPr>
        <w:pStyle w:val="Listenabsatz"/>
        <w:numPr>
          <w:ilvl w:val="0"/>
          <w:numId w:val="7"/>
        </w:numPr>
        <w:spacing w:after="200" w:line="276" w:lineRule="auto"/>
        <w:rPr>
          <w:sz w:val="22"/>
        </w:rPr>
      </w:pPr>
      <w:r w:rsidRPr="00191AB3">
        <w:rPr>
          <w:sz w:val="22"/>
        </w:rPr>
        <w:t>Führen Sie die Nebenrechnungen so an, dass Ihre Lösungen nachvollzie</w:t>
      </w:r>
      <w:r w:rsidRPr="00191AB3">
        <w:rPr>
          <w:sz w:val="22"/>
        </w:rPr>
        <w:t>h</w:t>
      </w:r>
      <w:r w:rsidRPr="00191AB3">
        <w:rPr>
          <w:sz w:val="22"/>
        </w:rPr>
        <w:t xml:space="preserve">bar sind. </w:t>
      </w:r>
    </w:p>
    <w:p w14:paraId="6A85A99A" w14:textId="77777777" w:rsidR="0059736A" w:rsidRPr="00191AB3" w:rsidRDefault="0059736A" w:rsidP="005F28FE">
      <w:pPr>
        <w:pStyle w:val="Listenabsatz"/>
        <w:numPr>
          <w:ilvl w:val="0"/>
          <w:numId w:val="7"/>
        </w:numPr>
        <w:spacing w:after="200" w:line="276" w:lineRule="auto"/>
        <w:rPr>
          <w:sz w:val="22"/>
        </w:rPr>
      </w:pPr>
      <w:r w:rsidRPr="00191AB3">
        <w:rPr>
          <w:sz w:val="22"/>
        </w:rPr>
        <w:t>Sämtliche Beträge sind auf 2 Dezimalstellen zu runden.</w:t>
      </w:r>
    </w:p>
    <w:p w14:paraId="24C86572" w14:textId="77777777" w:rsidR="0059736A" w:rsidRPr="00191AB3" w:rsidRDefault="0059736A" w:rsidP="005F28FE">
      <w:pPr>
        <w:pStyle w:val="Listenabsatz"/>
        <w:numPr>
          <w:ilvl w:val="0"/>
          <w:numId w:val="7"/>
        </w:numPr>
        <w:spacing w:after="200" w:line="276" w:lineRule="auto"/>
        <w:rPr>
          <w:sz w:val="22"/>
        </w:rPr>
      </w:pPr>
      <w:r w:rsidRPr="00191AB3">
        <w:rPr>
          <w:sz w:val="22"/>
        </w:rPr>
        <w:t>Geringwertige Wirtschaftsgüter sind sofort beim Kauf abzuschreiben.</w:t>
      </w:r>
    </w:p>
    <w:p w14:paraId="36E87A7D" w14:textId="77777777" w:rsidR="0059736A" w:rsidRPr="00191AB3" w:rsidRDefault="0059736A" w:rsidP="005F28FE">
      <w:pPr>
        <w:pStyle w:val="Listenabsatz"/>
        <w:numPr>
          <w:ilvl w:val="0"/>
          <w:numId w:val="7"/>
        </w:numPr>
        <w:spacing w:after="200" w:line="276" w:lineRule="auto"/>
        <w:rPr>
          <w:sz w:val="22"/>
        </w:rPr>
      </w:pPr>
      <w:r w:rsidRPr="00191AB3">
        <w:rPr>
          <w:sz w:val="22"/>
        </w:rPr>
        <w:t xml:space="preserve">Abschreibungen werden direkt verbucht. </w:t>
      </w:r>
    </w:p>
    <w:p w14:paraId="0FAFF078" w14:textId="77777777" w:rsidR="0059736A" w:rsidRPr="00191AB3" w:rsidRDefault="0059736A" w:rsidP="005F28FE">
      <w:pPr>
        <w:pStyle w:val="Listenabsatz"/>
        <w:numPr>
          <w:ilvl w:val="0"/>
          <w:numId w:val="7"/>
        </w:numPr>
        <w:spacing w:after="200" w:line="276" w:lineRule="auto"/>
        <w:rPr>
          <w:sz w:val="22"/>
        </w:rPr>
      </w:pPr>
      <w:r w:rsidRPr="00191AB3">
        <w:rPr>
          <w:sz w:val="22"/>
        </w:rPr>
        <w:t>Saldierungsbuchungen sind nicht erforderlich!</w:t>
      </w:r>
    </w:p>
    <w:p w14:paraId="6BA8E403" w14:textId="77777777" w:rsidR="0059736A" w:rsidRDefault="0059736A" w:rsidP="005F28FE">
      <w:pPr>
        <w:pStyle w:val="Listenabsatz"/>
        <w:numPr>
          <w:ilvl w:val="0"/>
          <w:numId w:val="7"/>
        </w:numPr>
        <w:spacing w:after="200" w:line="276" w:lineRule="auto"/>
        <w:rPr>
          <w:sz w:val="22"/>
        </w:rPr>
      </w:pPr>
      <w:r w:rsidRPr="00191AB3">
        <w:rPr>
          <w:sz w:val="22"/>
        </w:rPr>
        <w:t>Im Betrieb verbleibende Anlagegüter sind bis auf den Erinnerungseuro a</w:t>
      </w:r>
      <w:r w:rsidRPr="00191AB3">
        <w:rPr>
          <w:sz w:val="22"/>
        </w:rPr>
        <w:t>b</w:t>
      </w:r>
      <w:r w:rsidRPr="00191AB3">
        <w:rPr>
          <w:sz w:val="22"/>
        </w:rPr>
        <w:t>zuschreiben!</w:t>
      </w:r>
    </w:p>
    <w:p w14:paraId="195FC552" w14:textId="59904B2F" w:rsidR="00B56F29" w:rsidRPr="00D75299" w:rsidRDefault="00B56F29" w:rsidP="005F28FE">
      <w:pPr>
        <w:spacing w:after="200" w:line="276" w:lineRule="auto"/>
        <w:rPr>
          <w:b/>
          <w:sz w:val="22"/>
        </w:rPr>
      </w:pPr>
      <w:r w:rsidRPr="00D75299">
        <w:rPr>
          <w:b/>
          <w:sz w:val="22"/>
        </w:rPr>
        <w:t xml:space="preserve">Bilden Sie sämtliche Buchungen, die per 31.12.20.. erforderlich sind. </w:t>
      </w:r>
    </w:p>
    <w:p w14:paraId="49403EAD" w14:textId="33A0DD0B" w:rsidR="0059736A" w:rsidRPr="00191AB3" w:rsidRDefault="0059736A" w:rsidP="005F28FE">
      <w:pPr>
        <w:spacing w:line="276" w:lineRule="auto"/>
        <w:rPr>
          <w:sz w:val="22"/>
        </w:rPr>
      </w:pPr>
      <w:r w:rsidRPr="00191AB3">
        <w:rPr>
          <w:sz w:val="22"/>
          <w:u w:val="single"/>
        </w:rPr>
        <w:t>Auszug aus der Saldenbilanz per 31. Dezember 20</w:t>
      </w:r>
      <w:r w:rsidR="00B56F29">
        <w:rPr>
          <w:sz w:val="22"/>
          <w:u w:val="single"/>
        </w:rPr>
        <w:t>..</w:t>
      </w:r>
      <w:r w:rsidRPr="00191AB3">
        <w:rPr>
          <w:sz w:val="22"/>
          <w:u w:val="single"/>
        </w:rPr>
        <w:t xml:space="preserve">: </w:t>
      </w:r>
      <w:r w:rsidRPr="00191AB3">
        <w:rPr>
          <w:sz w:val="22"/>
          <w:u w:val="single"/>
        </w:rPr>
        <w:br/>
      </w:r>
      <w:r w:rsidRPr="00191AB3">
        <w:rPr>
          <w:sz w:val="22"/>
        </w:rPr>
        <w:t>(Die Beträge sind in EUR angegeben)</w:t>
      </w:r>
    </w:p>
    <w:p w14:paraId="40B148CA" w14:textId="77777777" w:rsidR="00307AAD" w:rsidRPr="00191AB3" w:rsidRDefault="00307AAD" w:rsidP="005F28FE">
      <w:pPr>
        <w:spacing w:line="276" w:lineRule="auto"/>
        <w:rPr>
          <w:sz w:val="22"/>
        </w:rPr>
      </w:pPr>
    </w:p>
    <w:tbl>
      <w:tblPr>
        <w:tblStyle w:val="Tabellenraster"/>
        <w:tblW w:w="0" w:type="auto"/>
        <w:tblLook w:val="04A0" w:firstRow="1" w:lastRow="0" w:firstColumn="1" w:lastColumn="0" w:noHBand="0" w:noVBand="1"/>
      </w:tblPr>
      <w:tblGrid>
        <w:gridCol w:w="1281"/>
        <w:gridCol w:w="3632"/>
        <w:gridCol w:w="2212"/>
        <w:gridCol w:w="2157"/>
      </w:tblGrid>
      <w:tr w:rsidR="0059736A" w:rsidRPr="00191AB3" w14:paraId="7EF206B2" w14:textId="77777777" w:rsidTr="002350EE">
        <w:tc>
          <w:tcPr>
            <w:tcW w:w="1026" w:type="dxa"/>
            <w:shd w:val="clear" w:color="auto" w:fill="D9D9D9" w:themeFill="background1" w:themeFillShade="D9"/>
          </w:tcPr>
          <w:p w14:paraId="6C425455" w14:textId="77777777" w:rsidR="0059736A" w:rsidRPr="00191AB3" w:rsidRDefault="0059736A" w:rsidP="002350EE">
            <w:pPr>
              <w:rPr>
                <w:b/>
                <w:sz w:val="22"/>
              </w:rPr>
            </w:pPr>
            <w:r w:rsidRPr="00191AB3">
              <w:rPr>
                <w:b/>
                <w:sz w:val="22"/>
              </w:rPr>
              <w:t>Nummer</w:t>
            </w:r>
          </w:p>
        </w:tc>
        <w:tc>
          <w:tcPr>
            <w:tcW w:w="3647" w:type="dxa"/>
            <w:shd w:val="clear" w:color="auto" w:fill="D9D9D9" w:themeFill="background1" w:themeFillShade="D9"/>
          </w:tcPr>
          <w:p w14:paraId="47AA30BF" w14:textId="77777777" w:rsidR="0059736A" w:rsidRPr="00191AB3" w:rsidRDefault="0059736A" w:rsidP="002350EE">
            <w:pPr>
              <w:rPr>
                <w:b/>
                <w:sz w:val="22"/>
              </w:rPr>
            </w:pPr>
            <w:r w:rsidRPr="00191AB3">
              <w:rPr>
                <w:b/>
                <w:sz w:val="22"/>
              </w:rPr>
              <w:t>Kontobezeichnung</w:t>
            </w:r>
          </w:p>
        </w:tc>
        <w:tc>
          <w:tcPr>
            <w:tcW w:w="2303" w:type="dxa"/>
            <w:shd w:val="clear" w:color="auto" w:fill="D9D9D9" w:themeFill="background1" w:themeFillShade="D9"/>
          </w:tcPr>
          <w:p w14:paraId="671CF091" w14:textId="77777777" w:rsidR="0059736A" w:rsidRPr="00191AB3" w:rsidRDefault="0059736A" w:rsidP="002350EE">
            <w:pPr>
              <w:rPr>
                <w:b/>
                <w:sz w:val="22"/>
              </w:rPr>
            </w:pPr>
            <w:r w:rsidRPr="00191AB3">
              <w:rPr>
                <w:b/>
                <w:sz w:val="22"/>
              </w:rPr>
              <w:t>Soll</w:t>
            </w:r>
          </w:p>
        </w:tc>
        <w:tc>
          <w:tcPr>
            <w:tcW w:w="2303" w:type="dxa"/>
            <w:shd w:val="clear" w:color="auto" w:fill="D9D9D9" w:themeFill="background1" w:themeFillShade="D9"/>
          </w:tcPr>
          <w:p w14:paraId="5C45DB11" w14:textId="77777777" w:rsidR="0059736A" w:rsidRPr="00191AB3" w:rsidRDefault="0059736A" w:rsidP="002350EE">
            <w:pPr>
              <w:rPr>
                <w:b/>
                <w:sz w:val="22"/>
              </w:rPr>
            </w:pPr>
            <w:r w:rsidRPr="00191AB3">
              <w:rPr>
                <w:b/>
                <w:sz w:val="22"/>
              </w:rPr>
              <w:t>Haben</w:t>
            </w:r>
          </w:p>
        </w:tc>
      </w:tr>
      <w:tr w:rsidR="0059736A" w:rsidRPr="00191AB3" w14:paraId="64E10808" w14:textId="77777777" w:rsidTr="002350EE">
        <w:tc>
          <w:tcPr>
            <w:tcW w:w="1026" w:type="dxa"/>
          </w:tcPr>
          <w:p w14:paraId="25F7CD9B" w14:textId="77777777" w:rsidR="0059736A" w:rsidRPr="00191AB3" w:rsidRDefault="0059736A" w:rsidP="002350EE">
            <w:pPr>
              <w:rPr>
                <w:sz w:val="22"/>
              </w:rPr>
            </w:pPr>
            <w:r w:rsidRPr="00191AB3">
              <w:rPr>
                <w:sz w:val="22"/>
              </w:rPr>
              <w:t>0400</w:t>
            </w:r>
          </w:p>
        </w:tc>
        <w:tc>
          <w:tcPr>
            <w:tcW w:w="3647" w:type="dxa"/>
          </w:tcPr>
          <w:p w14:paraId="2E977F5D" w14:textId="77777777" w:rsidR="0059736A" w:rsidRPr="00191AB3" w:rsidRDefault="0059736A" w:rsidP="002350EE">
            <w:pPr>
              <w:rPr>
                <w:sz w:val="22"/>
              </w:rPr>
            </w:pPr>
            <w:r w:rsidRPr="00191AB3">
              <w:rPr>
                <w:sz w:val="22"/>
              </w:rPr>
              <w:t>Maschinen</w:t>
            </w:r>
          </w:p>
        </w:tc>
        <w:tc>
          <w:tcPr>
            <w:tcW w:w="2303" w:type="dxa"/>
          </w:tcPr>
          <w:p w14:paraId="04FDD447" w14:textId="77777777" w:rsidR="0059736A" w:rsidRPr="00191AB3" w:rsidRDefault="0059736A" w:rsidP="002350EE">
            <w:pPr>
              <w:jc w:val="right"/>
              <w:rPr>
                <w:sz w:val="22"/>
              </w:rPr>
            </w:pPr>
            <w:r w:rsidRPr="00191AB3">
              <w:rPr>
                <w:sz w:val="22"/>
              </w:rPr>
              <w:t>5.270.000</w:t>
            </w:r>
            <w:r w:rsidR="008D658E">
              <w:rPr>
                <w:sz w:val="22"/>
              </w:rPr>
              <w:t>,00</w:t>
            </w:r>
          </w:p>
        </w:tc>
        <w:tc>
          <w:tcPr>
            <w:tcW w:w="2303" w:type="dxa"/>
          </w:tcPr>
          <w:p w14:paraId="18C551D5" w14:textId="77777777" w:rsidR="0059736A" w:rsidRPr="00191AB3" w:rsidRDefault="0059736A" w:rsidP="002350EE">
            <w:pPr>
              <w:jc w:val="right"/>
              <w:rPr>
                <w:sz w:val="22"/>
              </w:rPr>
            </w:pPr>
          </w:p>
        </w:tc>
      </w:tr>
      <w:tr w:rsidR="0059736A" w:rsidRPr="00191AB3" w14:paraId="43E36E86" w14:textId="77777777" w:rsidTr="002350EE">
        <w:tc>
          <w:tcPr>
            <w:tcW w:w="1026" w:type="dxa"/>
          </w:tcPr>
          <w:p w14:paraId="27FE08D4" w14:textId="77777777" w:rsidR="0059736A" w:rsidRPr="00191AB3" w:rsidRDefault="0059736A" w:rsidP="002350EE">
            <w:pPr>
              <w:rPr>
                <w:sz w:val="22"/>
              </w:rPr>
            </w:pPr>
            <w:r w:rsidRPr="00191AB3">
              <w:rPr>
                <w:sz w:val="22"/>
              </w:rPr>
              <w:t>0640</w:t>
            </w:r>
          </w:p>
        </w:tc>
        <w:tc>
          <w:tcPr>
            <w:tcW w:w="3647" w:type="dxa"/>
          </w:tcPr>
          <w:p w14:paraId="57A57266" w14:textId="77777777" w:rsidR="0059736A" w:rsidRPr="00191AB3" w:rsidRDefault="0059736A" w:rsidP="002350EE">
            <w:pPr>
              <w:rPr>
                <w:sz w:val="22"/>
              </w:rPr>
            </w:pPr>
            <w:r w:rsidRPr="00191AB3">
              <w:rPr>
                <w:sz w:val="22"/>
              </w:rPr>
              <w:t>LKW</w:t>
            </w:r>
          </w:p>
        </w:tc>
        <w:tc>
          <w:tcPr>
            <w:tcW w:w="2303" w:type="dxa"/>
          </w:tcPr>
          <w:p w14:paraId="0122948A" w14:textId="77777777" w:rsidR="0059736A" w:rsidRPr="00191AB3" w:rsidRDefault="0059736A" w:rsidP="002350EE">
            <w:pPr>
              <w:jc w:val="right"/>
              <w:rPr>
                <w:sz w:val="22"/>
              </w:rPr>
            </w:pPr>
            <w:r w:rsidRPr="00191AB3">
              <w:rPr>
                <w:sz w:val="22"/>
              </w:rPr>
              <w:t>35.750</w:t>
            </w:r>
            <w:r w:rsidR="008D658E">
              <w:rPr>
                <w:sz w:val="22"/>
              </w:rPr>
              <w:t>,00</w:t>
            </w:r>
          </w:p>
        </w:tc>
        <w:tc>
          <w:tcPr>
            <w:tcW w:w="2303" w:type="dxa"/>
          </w:tcPr>
          <w:p w14:paraId="26A931AD" w14:textId="77777777" w:rsidR="0059736A" w:rsidRPr="00191AB3" w:rsidRDefault="0059736A" w:rsidP="002350EE">
            <w:pPr>
              <w:jc w:val="right"/>
              <w:rPr>
                <w:sz w:val="22"/>
              </w:rPr>
            </w:pPr>
          </w:p>
        </w:tc>
      </w:tr>
      <w:tr w:rsidR="0059736A" w:rsidRPr="00191AB3" w14:paraId="5ACA4863" w14:textId="77777777" w:rsidTr="002350EE">
        <w:tc>
          <w:tcPr>
            <w:tcW w:w="1026" w:type="dxa"/>
          </w:tcPr>
          <w:p w14:paraId="0713E443" w14:textId="77777777" w:rsidR="0059736A" w:rsidRPr="00191AB3" w:rsidRDefault="0059736A" w:rsidP="002350EE">
            <w:pPr>
              <w:rPr>
                <w:sz w:val="22"/>
              </w:rPr>
            </w:pPr>
            <w:r w:rsidRPr="00191AB3">
              <w:rPr>
                <w:sz w:val="22"/>
              </w:rPr>
              <w:t>0660</w:t>
            </w:r>
          </w:p>
        </w:tc>
        <w:tc>
          <w:tcPr>
            <w:tcW w:w="3647" w:type="dxa"/>
          </w:tcPr>
          <w:p w14:paraId="21288468" w14:textId="77777777" w:rsidR="0059736A" w:rsidRPr="00191AB3" w:rsidRDefault="0059736A" w:rsidP="002350EE">
            <w:pPr>
              <w:rPr>
                <w:sz w:val="22"/>
              </w:rPr>
            </w:pPr>
            <w:r w:rsidRPr="00191AB3">
              <w:rPr>
                <w:sz w:val="22"/>
              </w:rPr>
              <w:t>Betriebs- und Geschäftsau</w:t>
            </w:r>
            <w:r w:rsidRPr="00191AB3">
              <w:rPr>
                <w:sz w:val="22"/>
              </w:rPr>
              <w:t>s</w:t>
            </w:r>
            <w:r w:rsidRPr="00191AB3">
              <w:rPr>
                <w:sz w:val="22"/>
              </w:rPr>
              <w:t>stattung</w:t>
            </w:r>
          </w:p>
        </w:tc>
        <w:tc>
          <w:tcPr>
            <w:tcW w:w="2303" w:type="dxa"/>
          </w:tcPr>
          <w:p w14:paraId="2A6C47C0" w14:textId="77777777" w:rsidR="0059736A" w:rsidRPr="00191AB3" w:rsidRDefault="0059736A" w:rsidP="002350EE">
            <w:pPr>
              <w:jc w:val="right"/>
              <w:rPr>
                <w:sz w:val="22"/>
              </w:rPr>
            </w:pPr>
            <w:r w:rsidRPr="00191AB3">
              <w:rPr>
                <w:sz w:val="22"/>
              </w:rPr>
              <w:t>18.350</w:t>
            </w:r>
            <w:r w:rsidR="008D658E">
              <w:rPr>
                <w:sz w:val="22"/>
              </w:rPr>
              <w:t>,00</w:t>
            </w:r>
          </w:p>
        </w:tc>
        <w:tc>
          <w:tcPr>
            <w:tcW w:w="2303" w:type="dxa"/>
          </w:tcPr>
          <w:p w14:paraId="17094C8C" w14:textId="77777777" w:rsidR="0059736A" w:rsidRPr="00191AB3" w:rsidRDefault="0059736A" w:rsidP="002350EE">
            <w:pPr>
              <w:jc w:val="right"/>
              <w:rPr>
                <w:sz w:val="22"/>
              </w:rPr>
            </w:pPr>
          </w:p>
        </w:tc>
      </w:tr>
      <w:tr w:rsidR="0059736A" w:rsidRPr="00191AB3" w14:paraId="7B4B230D" w14:textId="77777777" w:rsidTr="002350EE">
        <w:tc>
          <w:tcPr>
            <w:tcW w:w="1026" w:type="dxa"/>
          </w:tcPr>
          <w:p w14:paraId="1D47DA47" w14:textId="77777777" w:rsidR="0059736A" w:rsidRPr="00191AB3" w:rsidRDefault="0059736A" w:rsidP="002350EE">
            <w:pPr>
              <w:rPr>
                <w:sz w:val="22"/>
              </w:rPr>
            </w:pPr>
            <w:r w:rsidRPr="00191AB3">
              <w:rPr>
                <w:sz w:val="22"/>
              </w:rPr>
              <w:t>1602</w:t>
            </w:r>
          </w:p>
        </w:tc>
        <w:tc>
          <w:tcPr>
            <w:tcW w:w="3647" w:type="dxa"/>
          </w:tcPr>
          <w:p w14:paraId="688DA73D" w14:textId="77777777" w:rsidR="0059736A" w:rsidRPr="00191AB3" w:rsidRDefault="0059736A" w:rsidP="002350EE">
            <w:pPr>
              <w:rPr>
                <w:sz w:val="22"/>
              </w:rPr>
            </w:pPr>
            <w:r w:rsidRPr="00191AB3">
              <w:rPr>
                <w:sz w:val="22"/>
              </w:rPr>
              <w:t>Warenvorrat Plüschtier</w:t>
            </w:r>
          </w:p>
        </w:tc>
        <w:tc>
          <w:tcPr>
            <w:tcW w:w="2303" w:type="dxa"/>
          </w:tcPr>
          <w:p w14:paraId="1D55BA03" w14:textId="77777777" w:rsidR="0059736A" w:rsidRPr="00191AB3" w:rsidRDefault="0059736A" w:rsidP="002350EE">
            <w:pPr>
              <w:jc w:val="right"/>
              <w:rPr>
                <w:sz w:val="22"/>
              </w:rPr>
            </w:pPr>
            <w:r w:rsidRPr="00191AB3">
              <w:rPr>
                <w:sz w:val="22"/>
              </w:rPr>
              <w:t>12.000</w:t>
            </w:r>
            <w:r w:rsidR="008D658E">
              <w:rPr>
                <w:sz w:val="22"/>
              </w:rPr>
              <w:t>,00</w:t>
            </w:r>
          </w:p>
        </w:tc>
        <w:tc>
          <w:tcPr>
            <w:tcW w:w="2303" w:type="dxa"/>
          </w:tcPr>
          <w:p w14:paraId="7CCDB950" w14:textId="77777777" w:rsidR="0059736A" w:rsidRPr="00191AB3" w:rsidRDefault="0059736A" w:rsidP="002350EE">
            <w:pPr>
              <w:jc w:val="right"/>
              <w:rPr>
                <w:sz w:val="22"/>
              </w:rPr>
            </w:pPr>
          </w:p>
        </w:tc>
      </w:tr>
      <w:tr w:rsidR="0059736A" w:rsidRPr="00191AB3" w14:paraId="4350B03A" w14:textId="77777777" w:rsidTr="002350EE">
        <w:tc>
          <w:tcPr>
            <w:tcW w:w="1026" w:type="dxa"/>
          </w:tcPr>
          <w:p w14:paraId="0C8CA6A2" w14:textId="77777777" w:rsidR="0059736A" w:rsidRPr="00191AB3" w:rsidRDefault="0059736A" w:rsidP="002350EE">
            <w:pPr>
              <w:rPr>
                <w:sz w:val="22"/>
              </w:rPr>
            </w:pPr>
            <w:r w:rsidRPr="00191AB3">
              <w:rPr>
                <w:sz w:val="22"/>
              </w:rPr>
              <w:t>2080</w:t>
            </w:r>
          </w:p>
        </w:tc>
        <w:tc>
          <w:tcPr>
            <w:tcW w:w="3647" w:type="dxa"/>
          </w:tcPr>
          <w:p w14:paraId="0AE1408A" w14:textId="77777777" w:rsidR="0059736A" w:rsidRPr="00191AB3" w:rsidRDefault="0059736A" w:rsidP="002350EE">
            <w:pPr>
              <w:rPr>
                <w:sz w:val="22"/>
              </w:rPr>
            </w:pPr>
            <w:r w:rsidRPr="00191AB3">
              <w:rPr>
                <w:sz w:val="22"/>
              </w:rPr>
              <w:t>Einzelwertberichtigungen</w:t>
            </w:r>
          </w:p>
        </w:tc>
        <w:tc>
          <w:tcPr>
            <w:tcW w:w="2303" w:type="dxa"/>
          </w:tcPr>
          <w:p w14:paraId="7E759DA2" w14:textId="77777777" w:rsidR="0059736A" w:rsidRPr="00191AB3" w:rsidRDefault="0059736A" w:rsidP="002350EE">
            <w:pPr>
              <w:jc w:val="right"/>
              <w:rPr>
                <w:sz w:val="22"/>
              </w:rPr>
            </w:pPr>
          </w:p>
        </w:tc>
        <w:tc>
          <w:tcPr>
            <w:tcW w:w="2303" w:type="dxa"/>
          </w:tcPr>
          <w:p w14:paraId="012D5634" w14:textId="77777777" w:rsidR="0059736A" w:rsidRPr="00191AB3" w:rsidRDefault="0059736A" w:rsidP="002350EE">
            <w:pPr>
              <w:jc w:val="right"/>
              <w:rPr>
                <w:sz w:val="22"/>
              </w:rPr>
            </w:pPr>
            <w:r w:rsidRPr="00191AB3">
              <w:rPr>
                <w:sz w:val="22"/>
              </w:rPr>
              <w:t>4.000</w:t>
            </w:r>
            <w:r w:rsidR="008D658E">
              <w:rPr>
                <w:sz w:val="22"/>
              </w:rPr>
              <w:t>,00</w:t>
            </w:r>
          </w:p>
        </w:tc>
      </w:tr>
      <w:tr w:rsidR="0059736A" w:rsidRPr="00191AB3" w14:paraId="0738F836" w14:textId="77777777" w:rsidTr="002350EE">
        <w:tc>
          <w:tcPr>
            <w:tcW w:w="1026" w:type="dxa"/>
          </w:tcPr>
          <w:p w14:paraId="098588C7" w14:textId="77777777" w:rsidR="0059736A" w:rsidRPr="00191AB3" w:rsidRDefault="0059736A" w:rsidP="002350EE">
            <w:pPr>
              <w:rPr>
                <w:sz w:val="22"/>
              </w:rPr>
            </w:pPr>
            <w:r w:rsidRPr="00191AB3">
              <w:rPr>
                <w:sz w:val="22"/>
              </w:rPr>
              <w:t>2090</w:t>
            </w:r>
          </w:p>
        </w:tc>
        <w:tc>
          <w:tcPr>
            <w:tcW w:w="3647" w:type="dxa"/>
          </w:tcPr>
          <w:p w14:paraId="62DCE1DA" w14:textId="77777777" w:rsidR="0059736A" w:rsidRPr="00191AB3" w:rsidRDefault="0059736A" w:rsidP="002350EE">
            <w:pPr>
              <w:rPr>
                <w:sz w:val="22"/>
              </w:rPr>
            </w:pPr>
            <w:r w:rsidRPr="00191AB3">
              <w:rPr>
                <w:sz w:val="22"/>
              </w:rPr>
              <w:t>Pauschalwertberichtigungen</w:t>
            </w:r>
          </w:p>
        </w:tc>
        <w:tc>
          <w:tcPr>
            <w:tcW w:w="2303" w:type="dxa"/>
          </w:tcPr>
          <w:p w14:paraId="4ED164CD" w14:textId="77777777" w:rsidR="0059736A" w:rsidRPr="00191AB3" w:rsidRDefault="0059736A" w:rsidP="002350EE">
            <w:pPr>
              <w:jc w:val="right"/>
              <w:rPr>
                <w:sz w:val="22"/>
              </w:rPr>
            </w:pPr>
          </w:p>
        </w:tc>
        <w:tc>
          <w:tcPr>
            <w:tcW w:w="2303" w:type="dxa"/>
          </w:tcPr>
          <w:p w14:paraId="5214E8EF" w14:textId="77777777" w:rsidR="0059736A" w:rsidRPr="00191AB3" w:rsidRDefault="0059736A" w:rsidP="002350EE">
            <w:pPr>
              <w:jc w:val="right"/>
              <w:rPr>
                <w:sz w:val="22"/>
              </w:rPr>
            </w:pPr>
            <w:r w:rsidRPr="00191AB3">
              <w:rPr>
                <w:sz w:val="22"/>
              </w:rPr>
              <w:t>7.000</w:t>
            </w:r>
            <w:r w:rsidR="008D658E">
              <w:rPr>
                <w:sz w:val="22"/>
              </w:rPr>
              <w:t>,00</w:t>
            </w:r>
          </w:p>
        </w:tc>
      </w:tr>
      <w:tr w:rsidR="0059736A" w:rsidRPr="00191AB3" w14:paraId="6664CB76" w14:textId="77777777" w:rsidTr="002350EE">
        <w:tc>
          <w:tcPr>
            <w:tcW w:w="1026" w:type="dxa"/>
          </w:tcPr>
          <w:p w14:paraId="2F96EBDC" w14:textId="77777777" w:rsidR="0059736A" w:rsidRPr="00191AB3" w:rsidRDefault="0059736A" w:rsidP="002350EE">
            <w:pPr>
              <w:rPr>
                <w:sz w:val="22"/>
              </w:rPr>
            </w:pPr>
            <w:r w:rsidRPr="00191AB3">
              <w:rPr>
                <w:sz w:val="22"/>
              </w:rPr>
              <w:t>2300</w:t>
            </w:r>
          </w:p>
        </w:tc>
        <w:tc>
          <w:tcPr>
            <w:tcW w:w="3647" w:type="dxa"/>
          </w:tcPr>
          <w:p w14:paraId="4BE33242" w14:textId="77777777" w:rsidR="0059736A" w:rsidRPr="00191AB3" w:rsidRDefault="0059736A" w:rsidP="002350EE">
            <w:pPr>
              <w:rPr>
                <w:sz w:val="22"/>
              </w:rPr>
            </w:pPr>
            <w:r w:rsidRPr="00191AB3">
              <w:rPr>
                <w:sz w:val="22"/>
              </w:rPr>
              <w:t>Forderungen aus Lieferungen und Leistungen</w:t>
            </w:r>
          </w:p>
        </w:tc>
        <w:tc>
          <w:tcPr>
            <w:tcW w:w="2303" w:type="dxa"/>
          </w:tcPr>
          <w:p w14:paraId="660BF7EC" w14:textId="77777777" w:rsidR="0059736A" w:rsidRPr="00191AB3" w:rsidRDefault="0059736A" w:rsidP="002350EE">
            <w:pPr>
              <w:jc w:val="right"/>
              <w:rPr>
                <w:sz w:val="22"/>
              </w:rPr>
            </w:pPr>
            <w:r w:rsidRPr="00191AB3">
              <w:rPr>
                <w:sz w:val="22"/>
              </w:rPr>
              <w:t>1.543.400</w:t>
            </w:r>
            <w:r w:rsidR="008D658E">
              <w:rPr>
                <w:sz w:val="22"/>
              </w:rPr>
              <w:t>,00</w:t>
            </w:r>
          </w:p>
        </w:tc>
        <w:tc>
          <w:tcPr>
            <w:tcW w:w="2303" w:type="dxa"/>
          </w:tcPr>
          <w:p w14:paraId="743312CA" w14:textId="77777777" w:rsidR="0059736A" w:rsidRPr="00191AB3" w:rsidRDefault="0059736A" w:rsidP="002350EE">
            <w:pPr>
              <w:jc w:val="right"/>
              <w:rPr>
                <w:sz w:val="22"/>
              </w:rPr>
            </w:pPr>
          </w:p>
        </w:tc>
      </w:tr>
      <w:tr w:rsidR="0059736A" w:rsidRPr="00191AB3" w14:paraId="03CDE567" w14:textId="77777777" w:rsidTr="002350EE">
        <w:tc>
          <w:tcPr>
            <w:tcW w:w="1026" w:type="dxa"/>
          </w:tcPr>
          <w:p w14:paraId="43DE6647" w14:textId="77777777" w:rsidR="0059736A" w:rsidRPr="00191AB3" w:rsidRDefault="0059736A" w:rsidP="002350EE">
            <w:pPr>
              <w:rPr>
                <w:sz w:val="22"/>
              </w:rPr>
            </w:pPr>
            <w:r w:rsidRPr="00191AB3">
              <w:rPr>
                <w:sz w:val="22"/>
              </w:rPr>
              <w:t>3060</w:t>
            </w:r>
          </w:p>
        </w:tc>
        <w:tc>
          <w:tcPr>
            <w:tcW w:w="3647" w:type="dxa"/>
          </w:tcPr>
          <w:p w14:paraId="460687A9" w14:textId="77777777" w:rsidR="0059736A" w:rsidRPr="00191AB3" w:rsidRDefault="0059736A" w:rsidP="002350EE">
            <w:pPr>
              <w:rPr>
                <w:sz w:val="22"/>
              </w:rPr>
            </w:pPr>
            <w:r w:rsidRPr="00191AB3">
              <w:rPr>
                <w:sz w:val="22"/>
              </w:rPr>
              <w:t>Rückstellungen für Schade</w:t>
            </w:r>
            <w:r w:rsidRPr="00191AB3">
              <w:rPr>
                <w:sz w:val="22"/>
              </w:rPr>
              <w:t>n</w:t>
            </w:r>
            <w:r w:rsidRPr="00191AB3">
              <w:rPr>
                <w:sz w:val="22"/>
              </w:rPr>
              <w:t>ersatzverpflichtungen</w:t>
            </w:r>
          </w:p>
        </w:tc>
        <w:tc>
          <w:tcPr>
            <w:tcW w:w="2303" w:type="dxa"/>
          </w:tcPr>
          <w:p w14:paraId="038F3E62" w14:textId="77777777" w:rsidR="0059736A" w:rsidRPr="00191AB3" w:rsidRDefault="0059736A" w:rsidP="002350EE">
            <w:pPr>
              <w:jc w:val="right"/>
              <w:rPr>
                <w:sz w:val="22"/>
              </w:rPr>
            </w:pPr>
          </w:p>
        </w:tc>
        <w:tc>
          <w:tcPr>
            <w:tcW w:w="2303" w:type="dxa"/>
          </w:tcPr>
          <w:p w14:paraId="2958DCDE" w14:textId="77777777" w:rsidR="0059736A" w:rsidRPr="00191AB3" w:rsidRDefault="0059736A" w:rsidP="002350EE">
            <w:pPr>
              <w:jc w:val="right"/>
              <w:rPr>
                <w:sz w:val="22"/>
              </w:rPr>
            </w:pPr>
            <w:r w:rsidRPr="00191AB3">
              <w:rPr>
                <w:sz w:val="22"/>
              </w:rPr>
              <w:t>6.000</w:t>
            </w:r>
            <w:r w:rsidR="008D658E">
              <w:rPr>
                <w:sz w:val="22"/>
              </w:rPr>
              <w:t>,00</w:t>
            </w:r>
          </w:p>
          <w:p w14:paraId="511DEB04" w14:textId="77777777" w:rsidR="0059736A" w:rsidRPr="00191AB3" w:rsidRDefault="0059736A" w:rsidP="002350EE">
            <w:pPr>
              <w:jc w:val="right"/>
              <w:rPr>
                <w:sz w:val="22"/>
              </w:rPr>
            </w:pPr>
          </w:p>
        </w:tc>
      </w:tr>
      <w:tr w:rsidR="0059736A" w:rsidRPr="00191AB3" w14:paraId="21303D74" w14:textId="77777777" w:rsidTr="002350EE">
        <w:tc>
          <w:tcPr>
            <w:tcW w:w="1026" w:type="dxa"/>
          </w:tcPr>
          <w:p w14:paraId="0CE657F1" w14:textId="77777777" w:rsidR="0059736A" w:rsidRPr="00191AB3" w:rsidRDefault="0059736A" w:rsidP="002350EE">
            <w:pPr>
              <w:rPr>
                <w:sz w:val="22"/>
              </w:rPr>
            </w:pPr>
            <w:r w:rsidRPr="00191AB3">
              <w:rPr>
                <w:sz w:val="22"/>
              </w:rPr>
              <w:t>3115</w:t>
            </w:r>
          </w:p>
        </w:tc>
        <w:tc>
          <w:tcPr>
            <w:tcW w:w="3647" w:type="dxa"/>
          </w:tcPr>
          <w:p w14:paraId="7BC882E0" w14:textId="77777777" w:rsidR="0059736A" w:rsidRPr="00191AB3" w:rsidRDefault="0059736A" w:rsidP="002350EE">
            <w:pPr>
              <w:rPr>
                <w:sz w:val="22"/>
              </w:rPr>
            </w:pPr>
            <w:r w:rsidRPr="00191AB3">
              <w:rPr>
                <w:sz w:val="22"/>
              </w:rPr>
              <w:t>PSK Darlehen</w:t>
            </w:r>
          </w:p>
        </w:tc>
        <w:tc>
          <w:tcPr>
            <w:tcW w:w="2303" w:type="dxa"/>
          </w:tcPr>
          <w:p w14:paraId="5651D2C5" w14:textId="77777777" w:rsidR="0059736A" w:rsidRPr="00191AB3" w:rsidRDefault="0059736A" w:rsidP="002350EE">
            <w:pPr>
              <w:jc w:val="right"/>
              <w:rPr>
                <w:sz w:val="22"/>
              </w:rPr>
            </w:pPr>
          </w:p>
        </w:tc>
        <w:tc>
          <w:tcPr>
            <w:tcW w:w="2303" w:type="dxa"/>
          </w:tcPr>
          <w:p w14:paraId="1C0FB21A" w14:textId="77777777" w:rsidR="0059736A" w:rsidRPr="00191AB3" w:rsidRDefault="0059736A" w:rsidP="002350EE">
            <w:pPr>
              <w:jc w:val="right"/>
              <w:rPr>
                <w:sz w:val="22"/>
              </w:rPr>
            </w:pPr>
            <w:r w:rsidRPr="00191AB3">
              <w:rPr>
                <w:sz w:val="22"/>
              </w:rPr>
              <w:t>89.000</w:t>
            </w:r>
            <w:r w:rsidR="008D658E">
              <w:rPr>
                <w:sz w:val="22"/>
              </w:rPr>
              <w:t>,00</w:t>
            </w:r>
          </w:p>
        </w:tc>
      </w:tr>
    </w:tbl>
    <w:p w14:paraId="52B252D9" w14:textId="6E3FE724" w:rsidR="00B56F29" w:rsidRDefault="00B56F29" w:rsidP="0059736A">
      <w:pPr>
        <w:rPr>
          <w:b/>
          <w:sz w:val="22"/>
        </w:rPr>
      </w:pPr>
    </w:p>
    <w:p w14:paraId="24934112" w14:textId="77777777" w:rsidR="00B56F29" w:rsidRDefault="00B56F29">
      <w:pPr>
        <w:rPr>
          <w:b/>
          <w:sz w:val="22"/>
        </w:rPr>
      </w:pPr>
      <w:r>
        <w:rPr>
          <w:b/>
          <w:sz w:val="22"/>
        </w:rPr>
        <w:br w:type="page"/>
      </w:r>
    </w:p>
    <w:p w14:paraId="1E212228" w14:textId="22CC01F2" w:rsidR="0059736A" w:rsidRPr="00B56F29" w:rsidRDefault="0059736A" w:rsidP="005F28FE">
      <w:pPr>
        <w:pStyle w:val="Listenabsatz"/>
        <w:numPr>
          <w:ilvl w:val="0"/>
          <w:numId w:val="22"/>
        </w:numPr>
        <w:spacing w:line="276" w:lineRule="auto"/>
        <w:rPr>
          <w:sz w:val="22"/>
        </w:rPr>
      </w:pPr>
      <w:r w:rsidRPr="00B56F29">
        <w:rPr>
          <w:sz w:val="22"/>
        </w:rPr>
        <w:t>Maschinen</w:t>
      </w:r>
      <w:r w:rsidR="001F3DC2">
        <w:rPr>
          <w:sz w:val="22"/>
        </w:rPr>
        <w:t xml:space="preserve"> /7</w:t>
      </w:r>
    </w:p>
    <w:p w14:paraId="78280B68" w14:textId="77777777" w:rsidR="006D5D46" w:rsidRPr="006D5D46" w:rsidRDefault="006D5D46" w:rsidP="005F28FE">
      <w:pPr>
        <w:pStyle w:val="Listenabsatz"/>
        <w:spacing w:line="276" w:lineRule="auto"/>
        <w:ind w:left="567"/>
        <w:rPr>
          <w:b/>
        </w:rPr>
      </w:pPr>
    </w:p>
    <w:p w14:paraId="334A7B6F" w14:textId="77777777" w:rsidR="0059736A" w:rsidRDefault="0059736A" w:rsidP="005F28FE">
      <w:pPr>
        <w:spacing w:line="276" w:lineRule="auto"/>
        <w:jc w:val="both"/>
        <w:rPr>
          <w:sz w:val="22"/>
        </w:rPr>
      </w:pPr>
      <w:r w:rsidRPr="00191AB3">
        <w:rPr>
          <w:sz w:val="22"/>
        </w:rPr>
        <w:t>Auch in diesem Jahr wurden wieder rund 2 Mio.</w:t>
      </w:r>
      <w:r w:rsidR="00D74BD5" w:rsidRPr="00191AB3">
        <w:rPr>
          <w:sz w:val="22"/>
        </w:rPr>
        <w:t xml:space="preserve"> EUR</w:t>
      </w:r>
      <w:r w:rsidRPr="00191AB3">
        <w:rPr>
          <w:sz w:val="22"/>
        </w:rPr>
        <w:t xml:space="preserve"> in die Sanierung und Erwe</w:t>
      </w:r>
      <w:r w:rsidRPr="00191AB3">
        <w:rPr>
          <w:sz w:val="22"/>
        </w:rPr>
        <w:t>i</w:t>
      </w:r>
      <w:r w:rsidRPr="00191AB3">
        <w:rPr>
          <w:sz w:val="22"/>
        </w:rPr>
        <w:t>terung des Freizeitparkes investiert, um alte und neue Kunden in den Freizei</w:t>
      </w:r>
      <w:r w:rsidRPr="00191AB3">
        <w:rPr>
          <w:sz w:val="22"/>
        </w:rPr>
        <w:t>t</w:t>
      </w:r>
      <w:r w:rsidRPr="00191AB3">
        <w:rPr>
          <w:sz w:val="22"/>
        </w:rPr>
        <w:t xml:space="preserve">park zu locken. </w:t>
      </w:r>
    </w:p>
    <w:p w14:paraId="7EC3554D" w14:textId="77777777" w:rsidR="00B56F29" w:rsidRPr="00191AB3" w:rsidRDefault="00B56F29" w:rsidP="005F28FE">
      <w:pPr>
        <w:spacing w:line="276" w:lineRule="auto"/>
        <w:jc w:val="both"/>
        <w:rPr>
          <w:sz w:val="22"/>
        </w:rPr>
      </w:pPr>
    </w:p>
    <w:p w14:paraId="4B6E2578" w14:textId="248A54CE" w:rsidR="0059736A" w:rsidRDefault="0059736A" w:rsidP="005F28FE">
      <w:pPr>
        <w:pStyle w:val="Listenabsatz"/>
        <w:numPr>
          <w:ilvl w:val="0"/>
          <w:numId w:val="5"/>
        </w:numPr>
        <w:spacing w:after="200" w:line="276" w:lineRule="auto"/>
        <w:jc w:val="both"/>
        <w:rPr>
          <w:sz w:val="22"/>
        </w:rPr>
      </w:pPr>
      <w:r w:rsidRPr="00191AB3">
        <w:rPr>
          <w:sz w:val="22"/>
        </w:rPr>
        <w:t>Größte Investition war die Errichtung einer neuen Attraktion "</w:t>
      </w:r>
      <w:r w:rsidRPr="00191AB3">
        <w:rPr>
          <w:b/>
          <w:sz w:val="22"/>
        </w:rPr>
        <w:t>Der fliegende Holländer</w:t>
      </w:r>
      <w:r w:rsidRPr="00191AB3">
        <w:rPr>
          <w:sz w:val="22"/>
        </w:rPr>
        <w:t xml:space="preserve">" mit einem </w:t>
      </w:r>
      <w:r w:rsidRPr="00191AB3">
        <w:rPr>
          <w:b/>
          <w:sz w:val="22"/>
        </w:rPr>
        <w:t>Anschaffungswert</w:t>
      </w:r>
      <w:r w:rsidRPr="00191AB3">
        <w:rPr>
          <w:sz w:val="22"/>
        </w:rPr>
        <w:t xml:space="preserve"> von 1,54 Mio.</w:t>
      </w:r>
      <w:r w:rsidR="00B56F29">
        <w:rPr>
          <w:sz w:val="22"/>
        </w:rPr>
        <w:t xml:space="preserve"> </w:t>
      </w:r>
      <w:r w:rsidR="000853AA" w:rsidRPr="00191AB3">
        <w:rPr>
          <w:sz w:val="22"/>
        </w:rPr>
        <w:t>EUR</w:t>
      </w:r>
      <w:r w:rsidR="000853AA">
        <w:rPr>
          <w:sz w:val="22"/>
        </w:rPr>
        <w:t>.</w:t>
      </w:r>
      <w:r w:rsidRPr="00191AB3">
        <w:rPr>
          <w:sz w:val="22"/>
        </w:rPr>
        <w:t xml:space="preserve"> Die Inbetrie</w:t>
      </w:r>
      <w:r w:rsidRPr="00191AB3">
        <w:rPr>
          <w:sz w:val="22"/>
        </w:rPr>
        <w:t>b</w:t>
      </w:r>
      <w:r w:rsidR="00B56F29">
        <w:rPr>
          <w:sz w:val="22"/>
        </w:rPr>
        <w:t>nahme erfolgte am 3.9. d</w:t>
      </w:r>
      <w:r w:rsidRPr="00191AB3">
        <w:rPr>
          <w:sz w:val="22"/>
        </w:rPr>
        <w:t>.</w:t>
      </w:r>
      <w:r w:rsidR="00B56F29">
        <w:rPr>
          <w:sz w:val="22"/>
        </w:rPr>
        <w:t xml:space="preserve"> J.</w:t>
      </w:r>
      <w:r w:rsidRPr="00191AB3">
        <w:rPr>
          <w:sz w:val="22"/>
        </w:rPr>
        <w:t xml:space="preserve"> Die Nutzungsdauer beträgt 15 Jahre. </w:t>
      </w:r>
      <w:r w:rsidR="000416B0">
        <w:rPr>
          <w:sz w:val="22"/>
        </w:rPr>
        <w:br/>
      </w:r>
      <w:r w:rsidR="000416B0">
        <w:rPr>
          <w:sz w:val="22"/>
        </w:rPr>
        <w:br/>
      </w:r>
      <w:r w:rsidRPr="00191AB3">
        <w:rPr>
          <w:sz w:val="22"/>
        </w:rPr>
        <w:t>Die Rechnung des Bau</w:t>
      </w:r>
      <w:r w:rsidR="008E5A52" w:rsidRPr="00191AB3">
        <w:rPr>
          <w:sz w:val="22"/>
        </w:rPr>
        <w:t>meisters Luggi (30232) vom 3.9.</w:t>
      </w:r>
      <w:r w:rsidRPr="00191AB3">
        <w:rPr>
          <w:sz w:val="22"/>
        </w:rPr>
        <w:t xml:space="preserve">2012 wurde </w:t>
      </w:r>
      <w:r w:rsidR="000416B0">
        <w:rPr>
          <w:sz w:val="22"/>
        </w:rPr>
        <w:t>or</w:t>
      </w:r>
      <w:r w:rsidR="000416B0">
        <w:rPr>
          <w:sz w:val="22"/>
        </w:rPr>
        <w:t>d</w:t>
      </w:r>
      <w:r w:rsidR="000416B0">
        <w:rPr>
          <w:sz w:val="22"/>
        </w:rPr>
        <w:t>nungsgemäß verbucht.</w:t>
      </w:r>
    </w:p>
    <w:p w14:paraId="5BA045C2" w14:textId="77777777" w:rsidR="00191AB3" w:rsidRPr="00191AB3" w:rsidRDefault="00191AB3" w:rsidP="005F28FE">
      <w:pPr>
        <w:pStyle w:val="Listenabsatz"/>
        <w:spacing w:after="200" w:line="276" w:lineRule="auto"/>
        <w:jc w:val="both"/>
        <w:rPr>
          <w:sz w:val="22"/>
        </w:rPr>
      </w:pPr>
    </w:p>
    <w:p w14:paraId="2EA10329" w14:textId="730155A4" w:rsidR="005662F9" w:rsidRPr="00191AB3" w:rsidRDefault="0059736A" w:rsidP="005F28FE">
      <w:pPr>
        <w:pStyle w:val="Listenabsatz"/>
        <w:numPr>
          <w:ilvl w:val="0"/>
          <w:numId w:val="5"/>
        </w:numPr>
        <w:spacing w:after="200" w:line="276" w:lineRule="auto"/>
        <w:jc w:val="both"/>
        <w:rPr>
          <w:sz w:val="22"/>
          <w:szCs w:val="22"/>
        </w:rPr>
      </w:pPr>
      <w:r w:rsidRPr="00191AB3">
        <w:rPr>
          <w:sz w:val="22"/>
          <w:szCs w:val="22"/>
        </w:rPr>
        <w:t>Eine der Lieblingsattraktionen</w:t>
      </w:r>
      <w:r w:rsidR="00D74BD5" w:rsidRPr="00191AB3">
        <w:rPr>
          <w:sz w:val="22"/>
          <w:szCs w:val="22"/>
        </w:rPr>
        <w:t>,</w:t>
      </w:r>
      <w:r w:rsidRPr="00191AB3">
        <w:rPr>
          <w:sz w:val="22"/>
          <w:szCs w:val="22"/>
        </w:rPr>
        <w:t xml:space="preserve"> "</w:t>
      </w:r>
      <w:r w:rsidRPr="00191AB3">
        <w:rPr>
          <w:b/>
          <w:sz w:val="22"/>
          <w:szCs w:val="22"/>
        </w:rPr>
        <w:t>Der Seedrache</w:t>
      </w:r>
      <w:r w:rsidRPr="00191AB3">
        <w:rPr>
          <w:sz w:val="22"/>
          <w:szCs w:val="22"/>
        </w:rPr>
        <w:t>"</w:t>
      </w:r>
      <w:r w:rsidR="00D74BD5" w:rsidRPr="00191AB3">
        <w:rPr>
          <w:sz w:val="22"/>
          <w:szCs w:val="22"/>
        </w:rPr>
        <w:t>,</w:t>
      </w:r>
      <w:r w:rsidRPr="00191AB3">
        <w:rPr>
          <w:sz w:val="22"/>
          <w:szCs w:val="22"/>
        </w:rPr>
        <w:t xml:space="preserve"> wurde rechtzeitig vor dem Saisonstart (1.4.20</w:t>
      </w:r>
      <w:r w:rsidR="000416B0">
        <w:rPr>
          <w:sz w:val="22"/>
          <w:szCs w:val="22"/>
        </w:rPr>
        <w:t>..</w:t>
      </w:r>
      <w:r w:rsidRPr="00191AB3">
        <w:rPr>
          <w:sz w:val="22"/>
          <w:szCs w:val="22"/>
        </w:rPr>
        <w:t xml:space="preserve">) um 120.000,00 </w:t>
      </w:r>
      <w:r w:rsidR="00D74BD5" w:rsidRPr="00191AB3">
        <w:rPr>
          <w:sz w:val="22"/>
          <w:szCs w:val="22"/>
        </w:rPr>
        <w:t xml:space="preserve">EUR </w:t>
      </w:r>
      <w:r w:rsidRPr="00191AB3">
        <w:rPr>
          <w:b/>
          <w:sz w:val="22"/>
          <w:szCs w:val="22"/>
        </w:rPr>
        <w:t>ausgebaut</w:t>
      </w:r>
      <w:r w:rsidRPr="00191AB3">
        <w:rPr>
          <w:sz w:val="22"/>
          <w:szCs w:val="22"/>
        </w:rPr>
        <w:t>, sodass von nun an gleichzeitig 50 anstatt von 30 Personen die Attraktion nützen können.</w:t>
      </w:r>
    </w:p>
    <w:p w14:paraId="7B2381F1" w14:textId="56486DD4" w:rsidR="0059736A" w:rsidRPr="000416B0" w:rsidRDefault="0059736A" w:rsidP="005F28FE">
      <w:pPr>
        <w:spacing w:after="200" w:line="276" w:lineRule="auto"/>
        <w:ind w:left="360"/>
        <w:jc w:val="both"/>
        <w:rPr>
          <w:sz w:val="22"/>
          <w:szCs w:val="22"/>
        </w:rPr>
      </w:pPr>
      <w:r w:rsidRPr="000416B0">
        <w:rPr>
          <w:sz w:val="22"/>
          <w:szCs w:val="22"/>
        </w:rPr>
        <w:t>Der Anschaffungswert der Attraktion "Der Seedrache" betrug 750.000,00</w:t>
      </w:r>
      <w:r w:rsidR="0032250E" w:rsidRPr="000416B0">
        <w:rPr>
          <w:sz w:val="22"/>
          <w:szCs w:val="22"/>
        </w:rPr>
        <w:t>EUR</w:t>
      </w:r>
      <w:r w:rsidR="005662F9" w:rsidRPr="000416B0">
        <w:rPr>
          <w:sz w:val="22"/>
          <w:szCs w:val="22"/>
        </w:rPr>
        <w:t>.</w:t>
      </w:r>
      <w:r w:rsidR="000416B0">
        <w:rPr>
          <w:sz w:val="22"/>
          <w:szCs w:val="22"/>
        </w:rPr>
        <w:t xml:space="preserve"> </w:t>
      </w:r>
      <w:r w:rsidRPr="000416B0">
        <w:rPr>
          <w:sz w:val="22"/>
          <w:szCs w:val="22"/>
        </w:rPr>
        <w:t>Die Nutzungsdauer beträgt 15 Jahre. Vor der Erweiterung war die Attraktion bereits 10 Jahre in Betrieb.Die Anschaffung wurde bereits verbucht.</w:t>
      </w:r>
    </w:p>
    <w:p w14:paraId="6753338D" w14:textId="77777777" w:rsidR="0059736A" w:rsidRPr="00191AB3" w:rsidRDefault="0059736A" w:rsidP="005F28FE">
      <w:pPr>
        <w:pStyle w:val="Listenabsatz"/>
        <w:numPr>
          <w:ilvl w:val="0"/>
          <w:numId w:val="5"/>
        </w:numPr>
        <w:spacing w:after="200" w:line="276" w:lineRule="auto"/>
        <w:jc w:val="both"/>
        <w:rPr>
          <w:sz w:val="22"/>
          <w:szCs w:val="22"/>
        </w:rPr>
      </w:pPr>
      <w:r w:rsidRPr="00191AB3">
        <w:rPr>
          <w:sz w:val="22"/>
          <w:szCs w:val="22"/>
        </w:rPr>
        <w:t xml:space="preserve">Die </w:t>
      </w:r>
      <w:r w:rsidRPr="00191AB3">
        <w:rPr>
          <w:b/>
          <w:sz w:val="22"/>
          <w:szCs w:val="22"/>
        </w:rPr>
        <w:t>Abschreibung der restlichen Maschinen</w:t>
      </w:r>
      <w:r w:rsidRPr="00191AB3">
        <w:rPr>
          <w:sz w:val="22"/>
          <w:szCs w:val="22"/>
        </w:rPr>
        <w:t xml:space="preserve"> beträgt 980.000,00</w:t>
      </w:r>
      <w:r w:rsidR="00D74BD5" w:rsidRPr="00191AB3">
        <w:rPr>
          <w:sz w:val="22"/>
          <w:szCs w:val="22"/>
        </w:rPr>
        <w:t xml:space="preserve"> EUR</w:t>
      </w:r>
      <w:r w:rsidR="005662F9" w:rsidRPr="00191AB3">
        <w:rPr>
          <w:sz w:val="22"/>
          <w:szCs w:val="22"/>
        </w:rPr>
        <w:t>.</w:t>
      </w:r>
    </w:p>
    <w:p w14:paraId="7DEDA174" w14:textId="77777777" w:rsidR="005662F9" w:rsidRPr="00191AB3" w:rsidRDefault="005662F9" w:rsidP="005F28FE">
      <w:pPr>
        <w:pStyle w:val="Listenabsatz"/>
        <w:spacing w:after="200" w:line="276" w:lineRule="auto"/>
        <w:jc w:val="both"/>
        <w:rPr>
          <w:sz w:val="22"/>
          <w:szCs w:val="22"/>
        </w:rPr>
      </w:pPr>
    </w:p>
    <w:p w14:paraId="6584CBB2" w14:textId="07735E82" w:rsidR="006D5D46" w:rsidRPr="00D75299" w:rsidRDefault="00D75299" w:rsidP="005F28FE">
      <w:pPr>
        <w:pStyle w:val="Listenabsatz"/>
        <w:numPr>
          <w:ilvl w:val="0"/>
          <w:numId w:val="22"/>
        </w:numPr>
        <w:spacing w:line="276" w:lineRule="auto"/>
        <w:rPr>
          <w:sz w:val="22"/>
          <w:szCs w:val="22"/>
        </w:rPr>
      </w:pPr>
      <w:r w:rsidRPr="00D75299">
        <w:rPr>
          <w:sz w:val="22"/>
          <w:szCs w:val="22"/>
        </w:rPr>
        <w:t>Fuhrpark</w:t>
      </w:r>
      <w:r w:rsidR="001F3DC2">
        <w:rPr>
          <w:sz w:val="22"/>
          <w:szCs w:val="22"/>
        </w:rPr>
        <w:t xml:space="preserve"> /8</w:t>
      </w:r>
    </w:p>
    <w:p w14:paraId="516ED8D9" w14:textId="77777777" w:rsidR="00D75299" w:rsidRPr="00D75299" w:rsidRDefault="00D75299" w:rsidP="005F28FE">
      <w:pPr>
        <w:spacing w:line="276" w:lineRule="auto"/>
        <w:rPr>
          <w:b/>
          <w:szCs w:val="22"/>
        </w:rPr>
      </w:pPr>
    </w:p>
    <w:p w14:paraId="32876ABE" w14:textId="77777777" w:rsidR="0059736A" w:rsidRPr="00191AB3" w:rsidRDefault="0059736A" w:rsidP="005F28FE">
      <w:pPr>
        <w:spacing w:line="276" w:lineRule="auto"/>
        <w:jc w:val="both"/>
        <w:rPr>
          <w:sz w:val="22"/>
          <w:szCs w:val="22"/>
        </w:rPr>
      </w:pPr>
      <w:r w:rsidRPr="00191AB3">
        <w:rPr>
          <w:sz w:val="22"/>
          <w:szCs w:val="22"/>
        </w:rPr>
        <w:t>Insgesamt verfügt der Freizeitpark über 4 Nutzfahrzeuge für den Betrieb und die Wartung der Anlagen des Freizeitparks.</w:t>
      </w:r>
    </w:p>
    <w:p w14:paraId="1016D743" w14:textId="25AECCE7" w:rsidR="0059736A" w:rsidRPr="00191AB3" w:rsidRDefault="0059736A" w:rsidP="005F28FE">
      <w:pPr>
        <w:spacing w:line="276" w:lineRule="auto"/>
        <w:rPr>
          <w:sz w:val="22"/>
          <w:szCs w:val="22"/>
          <w:u w:val="single"/>
        </w:rPr>
      </w:pPr>
      <w:r w:rsidRPr="00191AB3">
        <w:rPr>
          <w:sz w:val="22"/>
          <w:szCs w:val="22"/>
          <w:u w:val="single"/>
        </w:rPr>
        <w:t>Verzeichnis der in Betrieb befindlichen Fahrzeuge per 1.1.20</w:t>
      </w:r>
      <w:r w:rsidR="000416B0">
        <w:rPr>
          <w:sz w:val="22"/>
          <w:szCs w:val="22"/>
          <w:u w:val="single"/>
        </w:rPr>
        <w:t>..</w:t>
      </w:r>
      <w:r w:rsidRPr="00191AB3">
        <w:rPr>
          <w:sz w:val="22"/>
          <w:szCs w:val="22"/>
          <w:u w:val="single"/>
        </w:rPr>
        <w:t>:</w:t>
      </w:r>
    </w:p>
    <w:p w14:paraId="574CEFD1" w14:textId="77777777" w:rsidR="0059736A" w:rsidRPr="00191AB3" w:rsidRDefault="0059736A" w:rsidP="005F28FE">
      <w:pPr>
        <w:spacing w:line="276" w:lineRule="auto"/>
        <w:rPr>
          <w:sz w:val="22"/>
          <w:szCs w:val="22"/>
          <w:u w:val="single"/>
        </w:rPr>
      </w:pPr>
    </w:p>
    <w:tbl>
      <w:tblPr>
        <w:tblStyle w:val="Tabellenraster"/>
        <w:tblW w:w="0" w:type="auto"/>
        <w:jc w:val="center"/>
        <w:tblLook w:val="04A0" w:firstRow="1" w:lastRow="0" w:firstColumn="1" w:lastColumn="0" w:noHBand="0" w:noVBand="1"/>
      </w:tblPr>
      <w:tblGrid>
        <w:gridCol w:w="2303"/>
        <w:gridCol w:w="1985"/>
        <w:gridCol w:w="1238"/>
        <w:gridCol w:w="2291"/>
      </w:tblGrid>
      <w:tr w:rsidR="0059736A" w:rsidRPr="00191AB3" w14:paraId="606A66C5" w14:textId="77777777" w:rsidTr="00DA1C29">
        <w:trPr>
          <w:jc w:val="center"/>
        </w:trPr>
        <w:tc>
          <w:tcPr>
            <w:tcW w:w="2303" w:type="dxa"/>
            <w:shd w:val="clear" w:color="auto" w:fill="D9D9D9" w:themeFill="background1" w:themeFillShade="D9"/>
          </w:tcPr>
          <w:p w14:paraId="3D9913E5" w14:textId="77777777" w:rsidR="0059736A" w:rsidRPr="00191AB3" w:rsidRDefault="0059736A" w:rsidP="005F28FE">
            <w:pPr>
              <w:spacing w:line="276" w:lineRule="auto"/>
              <w:jc w:val="center"/>
              <w:rPr>
                <w:b/>
                <w:sz w:val="22"/>
                <w:szCs w:val="22"/>
              </w:rPr>
            </w:pPr>
            <w:r w:rsidRPr="00191AB3">
              <w:rPr>
                <w:b/>
                <w:sz w:val="22"/>
                <w:szCs w:val="22"/>
              </w:rPr>
              <w:t>Fahrzeug</w:t>
            </w:r>
          </w:p>
        </w:tc>
        <w:tc>
          <w:tcPr>
            <w:tcW w:w="1985" w:type="dxa"/>
            <w:shd w:val="clear" w:color="auto" w:fill="D9D9D9" w:themeFill="background1" w:themeFillShade="D9"/>
          </w:tcPr>
          <w:p w14:paraId="349D1268" w14:textId="77777777" w:rsidR="0059736A" w:rsidRPr="00191AB3" w:rsidRDefault="0059736A" w:rsidP="005F28FE">
            <w:pPr>
              <w:spacing w:line="276" w:lineRule="auto"/>
              <w:jc w:val="center"/>
              <w:rPr>
                <w:b/>
                <w:sz w:val="22"/>
                <w:szCs w:val="22"/>
              </w:rPr>
            </w:pPr>
            <w:r w:rsidRPr="00191AB3">
              <w:rPr>
                <w:b/>
                <w:sz w:val="22"/>
                <w:szCs w:val="22"/>
              </w:rPr>
              <w:t>AW in EUR</w:t>
            </w:r>
          </w:p>
        </w:tc>
        <w:tc>
          <w:tcPr>
            <w:tcW w:w="1238" w:type="dxa"/>
            <w:shd w:val="clear" w:color="auto" w:fill="D9D9D9" w:themeFill="background1" w:themeFillShade="D9"/>
          </w:tcPr>
          <w:p w14:paraId="08D7EDEF" w14:textId="77777777" w:rsidR="0059736A" w:rsidRPr="00191AB3" w:rsidRDefault="0059736A" w:rsidP="005F28FE">
            <w:pPr>
              <w:spacing w:line="276" w:lineRule="auto"/>
              <w:jc w:val="center"/>
              <w:rPr>
                <w:b/>
                <w:sz w:val="22"/>
                <w:szCs w:val="22"/>
              </w:rPr>
            </w:pPr>
            <w:r w:rsidRPr="00191AB3">
              <w:rPr>
                <w:b/>
                <w:sz w:val="22"/>
                <w:szCs w:val="22"/>
              </w:rPr>
              <w:t>ND</w:t>
            </w:r>
          </w:p>
        </w:tc>
        <w:tc>
          <w:tcPr>
            <w:tcW w:w="2291" w:type="dxa"/>
            <w:shd w:val="clear" w:color="auto" w:fill="D9D9D9" w:themeFill="background1" w:themeFillShade="D9"/>
          </w:tcPr>
          <w:p w14:paraId="5ECFAE9B" w14:textId="5B96660C" w:rsidR="0059736A" w:rsidRPr="00191AB3" w:rsidRDefault="0059736A" w:rsidP="005F28FE">
            <w:pPr>
              <w:spacing w:line="276" w:lineRule="auto"/>
              <w:jc w:val="center"/>
              <w:rPr>
                <w:b/>
                <w:sz w:val="22"/>
                <w:szCs w:val="22"/>
              </w:rPr>
            </w:pPr>
            <w:r w:rsidRPr="00191AB3">
              <w:rPr>
                <w:b/>
                <w:sz w:val="22"/>
                <w:szCs w:val="22"/>
              </w:rPr>
              <w:t>Buchwert</w:t>
            </w:r>
            <w:r w:rsidR="00DA1C29">
              <w:rPr>
                <w:b/>
                <w:sz w:val="22"/>
                <w:szCs w:val="22"/>
              </w:rPr>
              <w:t xml:space="preserve"> am </w:t>
            </w:r>
            <w:r w:rsidR="00DA1C29" w:rsidRPr="00191AB3">
              <w:rPr>
                <w:b/>
                <w:sz w:val="22"/>
                <w:szCs w:val="22"/>
              </w:rPr>
              <w:t>1.1.20</w:t>
            </w:r>
            <w:r w:rsidR="000416B0">
              <w:rPr>
                <w:b/>
                <w:sz w:val="22"/>
                <w:szCs w:val="22"/>
              </w:rPr>
              <w:t>..</w:t>
            </w:r>
            <w:r w:rsidRPr="00191AB3">
              <w:rPr>
                <w:b/>
                <w:sz w:val="22"/>
                <w:szCs w:val="22"/>
              </w:rPr>
              <w:t xml:space="preserve"> in EUR </w:t>
            </w:r>
          </w:p>
        </w:tc>
      </w:tr>
      <w:tr w:rsidR="0059736A" w:rsidRPr="00191AB3" w14:paraId="30E8C256" w14:textId="77777777" w:rsidTr="00DA1C29">
        <w:trPr>
          <w:jc w:val="center"/>
        </w:trPr>
        <w:tc>
          <w:tcPr>
            <w:tcW w:w="2303" w:type="dxa"/>
          </w:tcPr>
          <w:p w14:paraId="6CF57412" w14:textId="77777777" w:rsidR="0059736A" w:rsidRPr="00191AB3" w:rsidRDefault="0059736A" w:rsidP="005F28FE">
            <w:pPr>
              <w:spacing w:line="276" w:lineRule="auto"/>
              <w:rPr>
                <w:sz w:val="22"/>
                <w:szCs w:val="22"/>
              </w:rPr>
            </w:pPr>
            <w:r w:rsidRPr="00191AB3">
              <w:rPr>
                <w:sz w:val="22"/>
                <w:szCs w:val="22"/>
              </w:rPr>
              <w:t>Renault Master</w:t>
            </w:r>
          </w:p>
        </w:tc>
        <w:tc>
          <w:tcPr>
            <w:tcW w:w="1985" w:type="dxa"/>
          </w:tcPr>
          <w:p w14:paraId="1F72D4F2" w14:textId="77777777" w:rsidR="0059736A" w:rsidRPr="00191AB3" w:rsidRDefault="0059736A" w:rsidP="005F28FE">
            <w:pPr>
              <w:spacing w:line="276" w:lineRule="auto"/>
              <w:jc w:val="right"/>
              <w:rPr>
                <w:sz w:val="22"/>
                <w:szCs w:val="22"/>
              </w:rPr>
            </w:pPr>
            <w:r w:rsidRPr="00191AB3">
              <w:rPr>
                <w:sz w:val="22"/>
                <w:szCs w:val="22"/>
              </w:rPr>
              <w:t xml:space="preserve"> 28.000</w:t>
            </w:r>
            <w:r w:rsidR="00BF05BF">
              <w:rPr>
                <w:sz w:val="22"/>
                <w:szCs w:val="22"/>
              </w:rPr>
              <w:t>,00</w:t>
            </w:r>
          </w:p>
        </w:tc>
        <w:tc>
          <w:tcPr>
            <w:tcW w:w="1238" w:type="dxa"/>
          </w:tcPr>
          <w:p w14:paraId="13600BE1" w14:textId="77777777" w:rsidR="0059736A" w:rsidRPr="00191AB3" w:rsidRDefault="0059736A" w:rsidP="005F28FE">
            <w:pPr>
              <w:spacing w:line="276" w:lineRule="auto"/>
              <w:jc w:val="center"/>
              <w:rPr>
                <w:sz w:val="22"/>
                <w:szCs w:val="22"/>
              </w:rPr>
            </w:pPr>
            <w:r w:rsidRPr="00191AB3">
              <w:rPr>
                <w:sz w:val="22"/>
                <w:szCs w:val="22"/>
              </w:rPr>
              <w:t>8</w:t>
            </w:r>
          </w:p>
        </w:tc>
        <w:tc>
          <w:tcPr>
            <w:tcW w:w="2291" w:type="dxa"/>
          </w:tcPr>
          <w:p w14:paraId="66B4608C" w14:textId="77777777" w:rsidR="0059736A" w:rsidRPr="00191AB3" w:rsidRDefault="0059736A" w:rsidP="005F28FE">
            <w:pPr>
              <w:spacing w:line="276" w:lineRule="auto"/>
              <w:jc w:val="right"/>
              <w:rPr>
                <w:sz w:val="22"/>
                <w:szCs w:val="22"/>
              </w:rPr>
            </w:pPr>
            <w:r w:rsidRPr="00191AB3">
              <w:rPr>
                <w:sz w:val="22"/>
                <w:szCs w:val="22"/>
              </w:rPr>
              <w:t xml:space="preserve">   1.750</w:t>
            </w:r>
            <w:r w:rsidR="00BF05BF">
              <w:rPr>
                <w:sz w:val="22"/>
                <w:szCs w:val="22"/>
              </w:rPr>
              <w:t>,00</w:t>
            </w:r>
          </w:p>
        </w:tc>
      </w:tr>
      <w:tr w:rsidR="0059736A" w:rsidRPr="00191AB3" w14:paraId="3522AD95" w14:textId="77777777" w:rsidTr="00DA1C29">
        <w:trPr>
          <w:jc w:val="center"/>
        </w:trPr>
        <w:tc>
          <w:tcPr>
            <w:tcW w:w="2303" w:type="dxa"/>
          </w:tcPr>
          <w:p w14:paraId="6C743129" w14:textId="77777777" w:rsidR="0059736A" w:rsidRPr="00191AB3" w:rsidRDefault="0059736A" w:rsidP="005F28FE">
            <w:pPr>
              <w:spacing w:line="276" w:lineRule="auto"/>
              <w:rPr>
                <w:sz w:val="22"/>
                <w:szCs w:val="22"/>
              </w:rPr>
            </w:pPr>
            <w:r w:rsidRPr="00191AB3">
              <w:rPr>
                <w:sz w:val="22"/>
                <w:szCs w:val="22"/>
              </w:rPr>
              <w:t>Renault Maxity</w:t>
            </w:r>
          </w:p>
        </w:tc>
        <w:tc>
          <w:tcPr>
            <w:tcW w:w="1985" w:type="dxa"/>
          </w:tcPr>
          <w:p w14:paraId="408EDC85" w14:textId="77777777" w:rsidR="0059736A" w:rsidRPr="00191AB3" w:rsidRDefault="0059736A" w:rsidP="005F28FE">
            <w:pPr>
              <w:spacing w:line="276" w:lineRule="auto"/>
              <w:jc w:val="right"/>
              <w:rPr>
                <w:sz w:val="22"/>
                <w:szCs w:val="22"/>
              </w:rPr>
            </w:pPr>
            <w:r w:rsidRPr="00191AB3">
              <w:rPr>
                <w:sz w:val="22"/>
                <w:szCs w:val="22"/>
              </w:rPr>
              <w:t xml:space="preserve"> 17.500</w:t>
            </w:r>
            <w:r w:rsidR="00BF05BF">
              <w:rPr>
                <w:sz w:val="22"/>
                <w:szCs w:val="22"/>
              </w:rPr>
              <w:t>,00</w:t>
            </w:r>
          </w:p>
        </w:tc>
        <w:tc>
          <w:tcPr>
            <w:tcW w:w="1238" w:type="dxa"/>
          </w:tcPr>
          <w:p w14:paraId="43AEA013" w14:textId="77777777" w:rsidR="0059736A" w:rsidRPr="00191AB3" w:rsidRDefault="0059736A" w:rsidP="005F28FE">
            <w:pPr>
              <w:spacing w:line="276" w:lineRule="auto"/>
              <w:jc w:val="center"/>
              <w:rPr>
                <w:sz w:val="22"/>
                <w:szCs w:val="22"/>
              </w:rPr>
            </w:pPr>
            <w:r w:rsidRPr="00191AB3">
              <w:rPr>
                <w:sz w:val="22"/>
                <w:szCs w:val="22"/>
              </w:rPr>
              <w:t>5</w:t>
            </w:r>
          </w:p>
        </w:tc>
        <w:tc>
          <w:tcPr>
            <w:tcW w:w="2291" w:type="dxa"/>
          </w:tcPr>
          <w:p w14:paraId="1D3FD6DD" w14:textId="77777777" w:rsidR="0059736A" w:rsidRPr="00191AB3" w:rsidRDefault="0059736A" w:rsidP="005F28FE">
            <w:pPr>
              <w:spacing w:line="276" w:lineRule="auto"/>
              <w:jc w:val="right"/>
              <w:rPr>
                <w:sz w:val="22"/>
                <w:szCs w:val="22"/>
              </w:rPr>
            </w:pPr>
            <w:r w:rsidRPr="00191AB3">
              <w:rPr>
                <w:sz w:val="22"/>
                <w:szCs w:val="22"/>
              </w:rPr>
              <w:t xml:space="preserve">   7.000</w:t>
            </w:r>
            <w:r w:rsidR="00BF05BF">
              <w:rPr>
                <w:sz w:val="22"/>
                <w:szCs w:val="22"/>
              </w:rPr>
              <w:t>,00</w:t>
            </w:r>
          </w:p>
        </w:tc>
      </w:tr>
      <w:tr w:rsidR="0059736A" w:rsidRPr="00191AB3" w14:paraId="3874454C" w14:textId="77777777" w:rsidTr="00DA1C29">
        <w:trPr>
          <w:jc w:val="center"/>
        </w:trPr>
        <w:tc>
          <w:tcPr>
            <w:tcW w:w="2303" w:type="dxa"/>
          </w:tcPr>
          <w:p w14:paraId="0E6A0A0B" w14:textId="77777777" w:rsidR="0059736A" w:rsidRPr="00191AB3" w:rsidRDefault="0059736A" w:rsidP="005F28FE">
            <w:pPr>
              <w:spacing w:line="276" w:lineRule="auto"/>
              <w:rPr>
                <w:sz w:val="22"/>
                <w:szCs w:val="22"/>
              </w:rPr>
            </w:pPr>
            <w:r w:rsidRPr="00191AB3">
              <w:rPr>
                <w:sz w:val="22"/>
                <w:szCs w:val="22"/>
              </w:rPr>
              <w:t>DAF LF 200</w:t>
            </w:r>
          </w:p>
        </w:tc>
        <w:tc>
          <w:tcPr>
            <w:tcW w:w="1985" w:type="dxa"/>
          </w:tcPr>
          <w:p w14:paraId="15100477" w14:textId="77777777" w:rsidR="0059736A" w:rsidRPr="00191AB3" w:rsidRDefault="0059736A" w:rsidP="005F28FE">
            <w:pPr>
              <w:spacing w:line="276" w:lineRule="auto"/>
              <w:jc w:val="right"/>
              <w:rPr>
                <w:sz w:val="22"/>
                <w:szCs w:val="22"/>
              </w:rPr>
            </w:pPr>
            <w:r w:rsidRPr="00191AB3">
              <w:rPr>
                <w:sz w:val="22"/>
                <w:szCs w:val="22"/>
              </w:rPr>
              <w:t xml:space="preserve"> 34.000</w:t>
            </w:r>
            <w:r w:rsidR="00BF05BF">
              <w:rPr>
                <w:sz w:val="22"/>
                <w:szCs w:val="22"/>
              </w:rPr>
              <w:t>,00</w:t>
            </w:r>
          </w:p>
        </w:tc>
        <w:tc>
          <w:tcPr>
            <w:tcW w:w="1238" w:type="dxa"/>
          </w:tcPr>
          <w:p w14:paraId="2288131D" w14:textId="77777777" w:rsidR="0059736A" w:rsidRPr="00191AB3" w:rsidRDefault="0059736A" w:rsidP="005F28FE">
            <w:pPr>
              <w:spacing w:line="276" w:lineRule="auto"/>
              <w:jc w:val="center"/>
              <w:rPr>
                <w:sz w:val="22"/>
                <w:szCs w:val="22"/>
              </w:rPr>
            </w:pPr>
            <w:r w:rsidRPr="00191AB3">
              <w:rPr>
                <w:sz w:val="22"/>
                <w:szCs w:val="22"/>
              </w:rPr>
              <w:t>5</w:t>
            </w:r>
          </w:p>
        </w:tc>
        <w:tc>
          <w:tcPr>
            <w:tcW w:w="2291" w:type="dxa"/>
          </w:tcPr>
          <w:p w14:paraId="5951F6C2" w14:textId="77777777" w:rsidR="0059736A" w:rsidRPr="00191AB3" w:rsidRDefault="0059736A" w:rsidP="005F28FE">
            <w:pPr>
              <w:spacing w:line="276" w:lineRule="auto"/>
              <w:jc w:val="right"/>
              <w:rPr>
                <w:sz w:val="22"/>
                <w:szCs w:val="22"/>
              </w:rPr>
            </w:pPr>
            <w:r w:rsidRPr="00191AB3">
              <w:rPr>
                <w:sz w:val="22"/>
                <w:szCs w:val="22"/>
              </w:rPr>
              <w:t xml:space="preserve"> 17.000</w:t>
            </w:r>
            <w:r w:rsidR="00BF05BF">
              <w:rPr>
                <w:sz w:val="22"/>
                <w:szCs w:val="22"/>
              </w:rPr>
              <w:t>,00</w:t>
            </w:r>
          </w:p>
        </w:tc>
      </w:tr>
      <w:tr w:rsidR="0059736A" w:rsidRPr="00191AB3" w14:paraId="28E2BB43" w14:textId="77777777" w:rsidTr="00DA1C29">
        <w:trPr>
          <w:jc w:val="center"/>
        </w:trPr>
        <w:tc>
          <w:tcPr>
            <w:tcW w:w="2303" w:type="dxa"/>
          </w:tcPr>
          <w:p w14:paraId="5F933FC3" w14:textId="77777777" w:rsidR="0059736A" w:rsidRPr="00191AB3" w:rsidRDefault="0059736A" w:rsidP="005F28FE">
            <w:pPr>
              <w:spacing w:line="276" w:lineRule="auto"/>
              <w:rPr>
                <w:sz w:val="22"/>
                <w:szCs w:val="22"/>
              </w:rPr>
            </w:pPr>
            <w:r w:rsidRPr="00191AB3">
              <w:rPr>
                <w:sz w:val="22"/>
                <w:szCs w:val="22"/>
              </w:rPr>
              <w:t>Dacia Logan Van</w:t>
            </w:r>
          </w:p>
        </w:tc>
        <w:tc>
          <w:tcPr>
            <w:tcW w:w="1985" w:type="dxa"/>
          </w:tcPr>
          <w:p w14:paraId="2F01FCCC" w14:textId="77777777" w:rsidR="0059736A" w:rsidRPr="00191AB3" w:rsidRDefault="0059736A" w:rsidP="005F28FE">
            <w:pPr>
              <w:spacing w:line="276" w:lineRule="auto"/>
              <w:jc w:val="right"/>
              <w:rPr>
                <w:sz w:val="22"/>
                <w:szCs w:val="22"/>
              </w:rPr>
            </w:pPr>
            <w:r w:rsidRPr="00191AB3">
              <w:rPr>
                <w:sz w:val="22"/>
                <w:szCs w:val="22"/>
              </w:rPr>
              <w:t xml:space="preserve"> 12.500</w:t>
            </w:r>
            <w:r w:rsidR="00BF05BF">
              <w:rPr>
                <w:sz w:val="22"/>
                <w:szCs w:val="22"/>
              </w:rPr>
              <w:t>,00</w:t>
            </w:r>
          </w:p>
        </w:tc>
        <w:tc>
          <w:tcPr>
            <w:tcW w:w="1238" w:type="dxa"/>
          </w:tcPr>
          <w:p w14:paraId="7A4BF998" w14:textId="77777777" w:rsidR="0059736A" w:rsidRPr="00191AB3" w:rsidRDefault="0059736A" w:rsidP="005F28FE">
            <w:pPr>
              <w:spacing w:line="276" w:lineRule="auto"/>
              <w:jc w:val="center"/>
              <w:rPr>
                <w:sz w:val="22"/>
                <w:szCs w:val="22"/>
              </w:rPr>
            </w:pPr>
            <w:r w:rsidRPr="00191AB3">
              <w:rPr>
                <w:sz w:val="22"/>
                <w:szCs w:val="22"/>
              </w:rPr>
              <w:t>5</w:t>
            </w:r>
          </w:p>
        </w:tc>
        <w:tc>
          <w:tcPr>
            <w:tcW w:w="2291" w:type="dxa"/>
          </w:tcPr>
          <w:p w14:paraId="4FB3341A" w14:textId="035EB47D" w:rsidR="0059736A" w:rsidRPr="00191AB3" w:rsidRDefault="005053B2" w:rsidP="005F28FE">
            <w:pPr>
              <w:spacing w:line="276" w:lineRule="auto"/>
              <w:jc w:val="right"/>
              <w:rPr>
                <w:sz w:val="22"/>
                <w:szCs w:val="22"/>
              </w:rPr>
            </w:pPr>
            <w:r>
              <w:rPr>
                <w:sz w:val="22"/>
                <w:szCs w:val="22"/>
              </w:rPr>
              <w:t>10.000,00</w:t>
            </w:r>
            <w:r w:rsidR="0059736A" w:rsidRPr="00191AB3">
              <w:rPr>
                <w:sz w:val="22"/>
                <w:szCs w:val="22"/>
              </w:rPr>
              <w:t xml:space="preserve"> </w:t>
            </w:r>
          </w:p>
        </w:tc>
      </w:tr>
    </w:tbl>
    <w:p w14:paraId="1D36CFCF" w14:textId="77777777" w:rsidR="0059736A" w:rsidRPr="00191AB3" w:rsidRDefault="0059736A" w:rsidP="005F28FE">
      <w:pPr>
        <w:spacing w:line="276" w:lineRule="auto"/>
        <w:rPr>
          <w:sz w:val="22"/>
          <w:szCs w:val="22"/>
        </w:rPr>
      </w:pPr>
    </w:p>
    <w:p w14:paraId="52BAB4E9" w14:textId="4362407C" w:rsidR="0059736A" w:rsidRDefault="0059736A" w:rsidP="005F28FE">
      <w:pPr>
        <w:pStyle w:val="Listenabsatz"/>
        <w:numPr>
          <w:ilvl w:val="0"/>
          <w:numId w:val="6"/>
        </w:numPr>
        <w:spacing w:after="200" w:line="276" w:lineRule="auto"/>
        <w:jc w:val="both"/>
        <w:rPr>
          <w:sz w:val="22"/>
          <w:szCs w:val="22"/>
        </w:rPr>
      </w:pPr>
      <w:r w:rsidRPr="005D14AF">
        <w:rPr>
          <w:sz w:val="22"/>
          <w:szCs w:val="22"/>
        </w:rPr>
        <w:t xml:space="preserve">Vervollständigen Sie das </w:t>
      </w:r>
      <w:r w:rsidRPr="005D14AF">
        <w:rPr>
          <w:b/>
          <w:sz w:val="22"/>
          <w:szCs w:val="22"/>
        </w:rPr>
        <w:t>Anlageverzeichnis</w:t>
      </w:r>
      <w:r w:rsidRPr="005D14AF">
        <w:rPr>
          <w:sz w:val="22"/>
          <w:szCs w:val="22"/>
        </w:rPr>
        <w:t xml:space="preserve"> im Lösungsteil per 31.12.20</w:t>
      </w:r>
      <w:r w:rsidR="000416B0" w:rsidRPr="005D14AF">
        <w:rPr>
          <w:sz w:val="22"/>
          <w:szCs w:val="22"/>
        </w:rPr>
        <w:t>..</w:t>
      </w:r>
      <w:r w:rsidRPr="005D14AF">
        <w:rPr>
          <w:sz w:val="22"/>
          <w:szCs w:val="22"/>
        </w:rPr>
        <w:t>.</w:t>
      </w:r>
    </w:p>
    <w:p w14:paraId="633EC1A7" w14:textId="77777777" w:rsidR="005053B2" w:rsidRPr="005D14AF" w:rsidRDefault="005053B2" w:rsidP="005F28FE">
      <w:pPr>
        <w:pStyle w:val="Listenabsatz"/>
        <w:spacing w:after="200" w:line="276" w:lineRule="auto"/>
        <w:jc w:val="both"/>
        <w:rPr>
          <w:sz w:val="22"/>
          <w:szCs w:val="22"/>
        </w:rPr>
      </w:pPr>
    </w:p>
    <w:p w14:paraId="5FBB325F" w14:textId="24517A93" w:rsidR="0059736A" w:rsidRDefault="00D14128" w:rsidP="005F28FE">
      <w:pPr>
        <w:pStyle w:val="Listenabsatz"/>
        <w:numPr>
          <w:ilvl w:val="0"/>
          <w:numId w:val="6"/>
        </w:numPr>
        <w:spacing w:after="200" w:line="276" w:lineRule="auto"/>
        <w:jc w:val="both"/>
        <w:rPr>
          <w:sz w:val="22"/>
          <w:szCs w:val="22"/>
        </w:rPr>
      </w:pPr>
      <w:r>
        <w:rPr>
          <w:sz w:val="22"/>
          <w:szCs w:val="22"/>
        </w:rPr>
        <w:t xml:space="preserve">Der </w:t>
      </w:r>
      <w:r w:rsidR="005B3650">
        <w:rPr>
          <w:sz w:val="22"/>
          <w:szCs w:val="22"/>
        </w:rPr>
        <w:t>DAF LF 200</w:t>
      </w:r>
      <w:r w:rsidR="0059736A" w:rsidRPr="00191AB3">
        <w:rPr>
          <w:sz w:val="22"/>
          <w:szCs w:val="22"/>
        </w:rPr>
        <w:t xml:space="preserve"> wurde am 10.5.20</w:t>
      </w:r>
      <w:r w:rsidR="000416B0">
        <w:rPr>
          <w:sz w:val="22"/>
          <w:szCs w:val="22"/>
        </w:rPr>
        <w:t>..</w:t>
      </w:r>
      <w:r w:rsidR="0059736A" w:rsidRPr="00191AB3">
        <w:rPr>
          <w:sz w:val="22"/>
          <w:szCs w:val="22"/>
        </w:rPr>
        <w:t xml:space="preserve"> um 12.500,00</w:t>
      </w:r>
      <w:r w:rsidR="00D74BD5" w:rsidRPr="00191AB3">
        <w:rPr>
          <w:sz w:val="22"/>
          <w:szCs w:val="22"/>
        </w:rPr>
        <w:t xml:space="preserve"> EUR</w:t>
      </w:r>
      <w:r w:rsidR="0059736A" w:rsidRPr="00191AB3">
        <w:rPr>
          <w:sz w:val="22"/>
          <w:szCs w:val="22"/>
        </w:rPr>
        <w:t xml:space="preserve"> + 20% Ust ve</w:t>
      </w:r>
      <w:r w:rsidR="0059736A" w:rsidRPr="00191AB3">
        <w:rPr>
          <w:sz w:val="22"/>
          <w:szCs w:val="22"/>
        </w:rPr>
        <w:t>r</w:t>
      </w:r>
      <w:r w:rsidR="000416B0">
        <w:rPr>
          <w:sz w:val="22"/>
          <w:szCs w:val="22"/>
        </w:rPr>
        <w:t>kauft. Der Verkaufserlös wurde ordnungsgemäß verbucht. Sonst wurden noch keine Buchungen vorgenommen. (Hinweis: Es muss nicht überprüft werden, ob eine stille Reserve aufgedeckt wurde.)</w:t>
      </w:r>
    </w:p>
    <w:p w14:paraId="2B885DA6" w14:textId="77777777" w:rsidR="0059736A" w:rsidRPr="00191AB3" w:rsidRDefault="0059736A" w:rsidP="005F28FE">
      <w:pPr>
        <w:pStyle w:val="Listenabsatz"/>
        <w:spacing w:line="276" w:lineRule="auto"/>
        <w:jc w:val="both"/>
        <w:rPr>
          <w:sz w:val="22"/>
          <w:szCs w:val="22"/>
        </w:rPr>
      </w:pPr>
    </w:p>
    <w:p w14:paraId="297D7BCD" w14:textId="4D11C014" w:rsidR="00AC5FCE" w:rsidRPr="00191AB3" w:rsidRDefault="0059736A" w:rsidP="005F28FE">
      <w:pPr>
        <w:spacing w:line="276" w:lineRule="auto"/>
        <w:jc w:val="both"/>
        <w:rPr>
          <w:sz w:val="22"/>
          <w:szCs w:val="22"/>
        </w:rPr>
      </w:pPr>
      <w:r w:rsidRPr="00191AB3">
        <w:rPr>
          <w:sz w:val="22"/>
          <w:szCs w:val="22"/>
        </w:rPr>
        <w:t xml:space="preserve">Für die im Betrieb verbleibenden Fahrzeuge ist die </w:t>
      </w:r>
      <w:r w:rsidRPr="00191AB3">
        <w:rPr>
          <w:b/>
          <w:sz w:val="22"/>
          <w:szCs w:val="22"/>
        </w:rPr>
        <w:t>Abschreibung</w:t>
      </w:r>
      <w:r w:rsidR="00D75299">
        <w:rPr>
          <w:sz w:val="22"/>
          <w:szCs w:val="22"/>
        </w:rPr>
        <w:t xml:space="preserve"> zu ermitteln und zu verbuchen.</w:t>
      </w:r>
    </w:p>
    <w:p w14:paraId="4E0340C9" w14:textId="77777777" w:rsidR="008E5A52" w:rsidRPr="008B279C" w:rsidRDefault="008E5A52" w:rsidP="005F28FE">
      <w:pPr>
        <w:spacing w:line="276" w:lineRule="auto"/>
        <w:jc w:val="both"/>
        <w:rPr>
          <w:sz w:val="22"/>
          <w:szCs w:val="22"/>
        </w:rPr>
      </w:pPr>
    </w:p>
    <w:p w14:paraId="33D9CE79" w14:textId="2FF28589" w:rsidR="00622488" w:rsidRPr="00622488" w:rsidRDefault="005F686D" w:rsidP="00622488">
      <w:pPr>
        <w:pStyle w:val="Listenabsatz"/>
        <w:numPr>
          <w:ilvl w:val="0"/>
          <w:numId w:val="22"/>
        </w:numPr>
        <w:spacing w:after="200" w:line="276" w:lineRule="auto"/>
        <w:jc w:val="both"/>
        <w:rPr>
          <w:sz w:val="22"/>
          <w:szCs w:val="22"/>
        </w:rPr>
      </w:pPr>
      <w:r w:rsidRPr="00D75299">
        <w:rPr>
          <w:sz w:val="22"/>
          <w:szCs w:val="22"/>
        </w:rPr>
        <w:t>Rückstellungen</w:t>
      </w:r>
      <w:r w:rsidR="001F3DC2">
        <w:rPr>
          <w:sz w:val="22"/>
          <w:szCs w:val="22"/>
        </w:rPr>
        <w:t xml:space="preserve"> /3</w:t>
      </w:r>
    </w:p>
    <w:p w14:paraId="4002064A" w14:textId="77777777" w:rsidR="005F686D" w:rsidRPr="00191AB3" w:rsidRDefault="005F686D" w:rsidP="005F28FE">
      <w:pPr>
        <w:pStyle w:val="Listenabsatz"/>
        <w:spacing w:line="276" w:lineRule="auto"/>
        <w:jc w:val="both"/>
        <w:rPr>
          <w:b/>
          <w:sz w:val="22"/>
          <w:szCs w:val="22"/>
        </w:rPr>
      </w:pPr>
    </w:p>
    <w:p w14:paraId="28B813EF" w14:textId="55039782" w:rsidR="008E5A52" w:rsidRPr="00191AB3" w:rsidRDefault="005F686D" w:rsidP="005F28FE">
      <w:pPr>
        <w:pStyle w:val="Listenabsatz"/>
        <w:numPr>
          <w:ilvl w:val="0"/>
          <w:numId w:val="8"/>
        </w:numPr>
        <w:spacing w:after="200" w:line="276" w:lineRule="auto"/>
        <w:jc w:val="both"/>
        <w:rPr>
          <w:sz w:val="22"/>
          <w:szCs w:val="22"/>
        </w:rPr>
      </w:pPr>
      <w:r w:rsidRPr="00191AB3">
        <w:rPr>
          <w:sz w:val="22"/>
          <w:szCs w:val="22"/>
        </w:rPr>
        <w:t>Trotz umfassender Sicherheits- und Vorsichtsmaßnahmen sieht sich der Märchenpark immer wieder mit einzelnen Schadenersatzforderungen von Besucher</w:t>
      </w:r>
      <w:r w:rsidR="008E5A52" w:rsidRPr="00191AB3">
        <w:rPr>
          <w:sz w:val="22"/>
          <w:szCs w:val="22"/>
        </w:rPr>
        <w:t>/i</w:t>
      </w:r>
      <w:r w:rsidRPr="00191AB3">
        <w:rPr>
          <w:sz w:val="22"/>
          <w:szCs w:val="22"/>
        </w:rPr>
        <w:t xml:space="preserve">nnen konfrontiert. So wurde daher auch im Vorjahr eine </w:t>
      </w:r>
      <w:r w:rsidRPr="00191AB3">
        <w:rPr>
          <w:b/>
          <w:sz w:val="22"/>
          <w:szCs w:val="22"/>
        </w:rPr>
        <w:t>Rüc</w:t>
      </w:r>
      <w:r w:rsidRPr="00191AB3">
        <w:rPr>
          <w:b/>
          <w:sz w:val="22"/>
          <w:szCs w:val="22"/>
        </w:rPr>
        <w:t>k</w:t>
      </w:r>
      <w:r w:rsidRPr="00191AB3">
        <w:rPr>
          <w:b/>
          <w:sz w:val="22"/>
          <w:szCs w:val="22"/>
        </w:rPr>
        <w:t>stellung für Schadensersatz</w:t>
      </w:r>
      <w:r w:rsidRPr="00191AB3">
        <w:rPr>
          <w:sz w:val="22"/>
          <w:szCs w:val="22"/>
        </w:rPr>
        <w:t xml:space="preserve"> gebildet (siehe Saldenbilanz). In diesem Zusammenhang wurden wir dieses Jahr zu einer Schadenersatzzahlung in der Höhe von 8.000,00</w:t>
      </w:r>
      <w:r w:rsidR="008300CF" w:rsidRPr="00191AB3">
        <w:rPr>
          <w:sz w:val="22"/>
          <w:szCs w:val="22"/>
        </w:rPr>
        <w:t xml:space="preserve"> EUR</w:t>
      </w:r>
      <w:r w:rsidRPr="00191AB3">
        <w:rPr>
          <w:sz w:val="22"/>
          <w:szCs w:val="22"/>
        </w:rPr>
        <w:t xml:space="preserve"> verurteilt. Der Betrag wurde am 28.12.20</w:t>
      </w:r>
      <w:r w:rsidR="005D7A13">
        <w:rPr>
          <w:sz w:val="22"/>
          <w:szCs w:val="22"/>
        </w:rPr>
        <w:t>..</w:t>
      </w:r>
      <w:r w:rsidRPr="00191AB3">
        <w:rPr>
          <w:sz w:val="22"/>
          <w:szCs w:val="22"/>
        </w:rPr>
        <w:t xml:space="preserve"> überwiese</w:t>
      </w:r>
      <w:r w:rsidR="008E5A52" w:rsidRPr="00191AB3">
        <w:rPr>
          <w:sz w:val="22"/>
          <w:szCs w:val="22"/>
        </w:rPr>
        <w:t>n (B234).</w:t>
      </w:r>
    </w:p>
    <w:p w14:paraId="38E18381" w14:textId="77777777" w:rsidR="008E5A52" w:rsidRPr="00191AB3" w:rsidRDefault="005F686D" w:rsidP="005F28FE">
      <w:pPr>
        <w:pStyle w:val="Listenabsatz"/>
        <w:spacing w:after="200" w:line="276" w:lineRule="auto"/>
        <w:jc w:val="both"/>
        <w:rPr>
          <w:sz w:val="22"/>
          <w:szCs w:val="22"/>
        </w:rPr>
      </w:pPr>
      <w:r w:rsidRPr="00191AB3">
        <w:rPr>
          <w:sz w:val="22"/>
          <w:szCs w:val="22"/>
          <w:u w:val="single"/>
        </w:rPr>
        <w:t>Es erfolgte noch keine Buchung</w:t>
      </w:r>
      <w:r w:rsidRPr="00191AB3">
        <w:rPr>
          <w:sz w:val="22"/>
          <w:szCs w:val="22"/>
        </w:rPr>
        <w:t>!</w:t>
      </w:r>
    </w:p>
    <w:p w14:paraId="1D544004" w14:textId="77777777" w:rsidR="008E5A52" w:rsidRPr="00191AB3" w:rsidRDefault="008E5A52" w:rsidP="005F28FE">
      <w:pPr>
        <w:pStyle w:val="Listenabsatz"/>
        <w:spacing w:after="200" w:line="276" w:lineRule="auto"/>
        <w:jc w:val="both"/>
        <w:rPr>
          <w:sz w:val="22"/>
          <w:szCs w:val="22"/>
        </w:rPr>
      </w:pPr>
    </w:p>
    <w:p w14:paraId="4428AD99" w14:textId="62FFCDF3" w:rsidR="005F686D" w:rsidRPr="00191AB3" w:rsidRDefault="001F3DC2" w:rsidP="005F28FE">
      <w:pPr>
        <w:pStyle w:val="Listenabsatz"/>
        <w:numPr>
          <w:ilvl w:val="0"/>
          <w:numId w:val="8"/>
        </w:numPr>
        <w:spacing w:after="200" w:line="276" w:lineRule="auto"/>
        <w:jc w:val="both"/>
        <w:rPr>
          <w:sz w:val="22"/>
          <w:szCs w:val="22"/>
        </w:rPr>
      </w:pPr>
      <w:r>
        <w:rPr>
          <w:sz w:val="22"/>
          <w:szCs w:val="22"/>
        </w:rPr>
        <w:t>Im letzten Geschäftsjahr</w:t>
      </w:r>
      <w:r w:rsidR="005F686D" w:rsidRPr="00191AB3">
        <w:rPr>
          <w:sz w:val="22"/>
          <w:szCs w:val="22"/>
        </w:rPr>
        <w:t xml:space="preserve"> ist es glücklicherweise zu keinen neuen Schade</w:t>
      </w:r>
      <w:r w:rsidR="005F686D" w:rsidRPr="00191AB3">
        <w:rPr>
          <w:sz w:val="22"/>
          <w:szCs w:val="22"/>
        </w:rPr>
        <w:t>n</w:t>
      </w:r>
      <w:r w:rsidR="005F686D" w:rsidRPr="00191AB3">
        <w:rPr>
          <w:sz w:val="22"/>
          <w:szCs w:val="22"/>
        </w:rPr>
        <w:t xml:space="preserve">ersatzforderungen gekommen, sodass wir für 2012 </w:t>
      </w:r>
      <w:r w:rsidR="005F686D" w:rsidRPr="00191AB3">
        <w:rPr>
          <w:b/>
          <w:sz w:val="22"/>
          <w:szCs w:val="22"/>
        </w:rPr>
        <w:t>keine neue Rückste</w:t>
      </w:r>
      <w:r w:rsidR="005F686D" w:rsidRPr="00191AB3">
        <w:rPr>
          <w:b/>
          <w:sz w:val="22"/>
          <w:szCs w:val="22"/>
        </w:rPr>
        <w:t>l</w:t>
      </w:r>
      <w:r w:rsidR="005F686D" w:rsidRPr="00191AB3">
        <w:rPr>
          <w:b/>
          <w:sz w:val="22"/>
          <w:szCs w:val="22"/>
        </w:rPr>
        <w:t>lung für Schadenersatz</w:t>
      </w:r>
      <w:r w:rsidR="005F686D" w:rsidRPr="00191AB3">
        <w:rPr>
          <w:sz w:val="22"/>
          <w:szCs w:val="22"/>
        </w:rPr>
        <w:t xml:space="preserve"> bilden müssen.</w:t>
      </w:r>
    </w:p>
    <w:p w14:paraId="67989FBF" w14:textId="77777777" w:rsidR="008E5A52" w:rsidRPr="00191AB3" w:rsidRDefault="008E5A52" w:rsidP="005F28FE">
      <w:pPr>
        <w:pStyle w:val="Listenabsatz"/>
        <w:spacing w:after="200" w:line="276" w:lineRule="auto"/>
        <w:jc w:val="both"/>
        <w:rPr>
          <w:sz w:val="22"/>
          <w:szCs w:val="22"/>
        </w:rPr>
      </w:pPr>
    </w:p>
    <w:p w14:paraId="6073B167" w14:textId="0A8CDADE" w:rsidR="005F686D" w:rsidRPr="00D75299" w:rsidRDefault="005F686D" w:rsidP="005F28FE">
      <w:pPr>
        <w:pStyle w:val="Listenabsatz"/>
        <w:numPr>
          <w:ilvl w:val="0"/>
          <w:numId w:val="22"/>
        </w:numPr>
        <w:spacing w:line="276" w:lineRule="auto"/>
        <w:ind w:left="567" w:hanging="567"/>
        <w:jc w:val="both"/>
        <w:rPr>
          <w:sz w:val="22"/>
          <w:szCs w:val="22"/>
        </w:rPr>
      </w:pPr>
      <w:r w:rsidRPr="00D75299">
        <w:rPr>
          <w:sz w:val="22"/>
          <w:szCs w:val="22"/>
        </w:rPr>
        <w:t>Rechnungsabgrenzungen</w:t>
      </w:r>
      <w:r w:rsidR="001F3DC2">
        <w:rPr>
          <w:sz w:val="22"/>
          <w:szCs w:val="22"/>
        </w:rPr>
        <w:t xml:space="preserve"> /5</w:t>
      </w:r>
    </w:p>
    <w:p w14:paraId="516995F5" w14:textId="77777777" w:rsidR="000807B4" w:rsidRPr="00191AB3" w:rsidRDefault="000807B4" w:rsidP="005F28FE">
      <w:pPr>
        <w:pStyle w:val="Listenabsatz"/>
        <w:spacing w:line="276" w:lineRule="auto"/>
        <w:ind w:left="567"/>
        <w:jc w:val="both"/>
        <w:rPr>
          <w:b/>
          <w:sz w:val="22"/>
          <w:szCs w:val="22"/>
        </w:rPr>
      </w:pPr>
    </w:p>
    <w:p w14:paraId="5AAAB42A" w14:textId="77777777" w:rsidR="005F686D" w:rsidRPr="00191AB3" w:rsidRDefault="005F686D" w:rsidP="005F28FE">
      <w:pPr>
        <w:spacing w:line="276" w:lineRule="auto"/>
        <w:jc w:val="both"/>
        <w:rPr>
          <w:sz w:val="22"/>
          <w:szCs w:val="22"/>
          <w:u w:val="single"/>
        </w:rPr>
      </w:pPr>
      <w:r w:rsidRPr="00191AB3">
        <w:rPr>
          <w:sz w:val="22"/>
          <w:szCs w:val="22"/>
          <w:u w:val="single"/>
        </w:rPr>
        <w:t>Vermietung</w:t>
      </w:r>
    </w:p>
    <w:p w14:paraId="61CE9921" w14:textId="0E18CBD2" w:rsidR="005F686D" w:rsidRPr="00191AB3" w:rsidRDefault="005F686D" w:rsidP="005F28FE">
      <w:pPr>
        <w:pStyle w:val="Listenabsatz"/>
        <w:numPr>
          <w:ilvl w:val="0"/>
          <w:numId w:val="9"/>
        </w:numPr>
        <w:spacing w:after="200" w:line="276" w:lineRule="auto"/>
        <w:jc w:val="both"/>
        <w:rPr>
          <w:sz w:val="22"/>
          <w:szCs w:val="22"/>
        </w:rPr>
      </w:pPr>
      <w:r w:rsidRPr="00191AB3">
        <w:rPr>
          <w:sz w:val="22"/>
          <w:szCs w:val="22"/>
        </w:rPr>
        <w:t>Wir haben am 1.11.20</w:t>
      </w:r>
      <w:r w:rsidR="00D75299">
        <w:rPr>
          <w:sz w:val="22"/>
          <w:szCs w:val="22"/>
        </w:rPr>
        <w:t>..</w:t>
      </w:r>
      <w:r w:rsidRPr="00191AB3">
        <w:rPr>
          <w:sz w:val="22"/>
          <w:szCs w:val="22"/>
        </w:rPr>
        <w:t xml:space="preserve"> für die Vermietung eines </w:t>
      </w:r>
      <w:r w:rsidRPr="00191AB3">
        <w:rPr>
          <w:b/>
          <w:sz w:val="22"/>
          <w:szCs w:val="22"/>
        </w:rPr>
        <w:t xml:space="preserve">Erfrischungskiosks </w:t>
      </w:r>
      <w:r w:rsidRPr="00191AB3">
        <w:rPr>
          <w:sz w:val="22"/>
          <w:szCs w:val="22"/>
        </w:rPr>
        <w:t>am Areal des Freizeitsparks 3.600,00</w:t>
      </w:r>
      <w:r w:rsidR="008300CF" w:rsidRPr="00191AB3">
        <w:rPr>
          <w:sz w:val="22"/>
          <w:szCs w:val="22"/>
        </w:rPr>
        <w:t xml:space="preserve"> EUR</w:t>
      </w:r>
      <w:r w:rsidRPr="00191AB3">
        <w:rPr>
          <w:sz w:val="22"/>
          <w:szCs w:val="22"/>
        </w:rPr>
        <w:t xml:space="preserve"> (inkl. 20% U</w:t>
      </w:r>
      <w:r w:rsidR="008300CF" w:rsidRPr="00191AB3">
        <w:rPr>
          <w:sz w:val="22"/>
          <w:szCs w:val="22"/>
        </w:rPr>
        <w:t>S</w:t>
      </w:r>
      <w:r w:rsidRPr="00191AB3">
        <w:rPr>
          <w:sz w:val="22"/>
          <w:szCs w:val="22"/>
        </w:rPr>
        <w:t>t.) Miete für 6 Monate im Voraus erhalten und ordnungsgemäß verbucht.</w:t>
      </w:r>
    </w:p>
    <w:p w14:paraId="4DD57A14" w14:textId="77777777" w:rsidR="005F686D" w:rsidRPr="00191AB3" w:rsidRDefault="005F686D" w:rsidP="005F28FE">
      <w:pPr>
        <w:spacing w:line="276" w:lineRule="auto"/>
        <w:rPr>
          <w:sz w:val="22"/>
          <w:szCs w:val="22"/>
          <w:u w:val="single"/>
        </w:rPr>
      </w:pPr>
      <w:r w:rsidRPr="00191AB3">
        <w:rPr>
          <w:sz w:val="22"/>
          <w:szCs w:val="22"/>
          <w:u w:val="single"/>
        </w:rPr>
        <w:t>Versicherung</w:t>
      </w:r>
    </w:p>
    <w:p w14:paraId="11B92B1C" w14:textId="77777777" w:rsidR="005F686D" w:rsidRPr="00191AB3" w:rsidRDefault="005F686D" w:rsidP="005F28FE">
      <w:pPr>
        <w:pStyle w:val="Listenabsatz"/>
        <w:numPr>
          <w:ilvl w:val="0"/>
          <w:numId w:val="9"/>
        </w:numPr>
        <w:spacing w:after="200" w:line="276" w:lineRule="auto"/>
        <w:jc w:val="both"/>
        <w:rPr>
          <w:sz w:val="22"/>
          <w:szCs w:val="22"/>
        </w:rPr>
      </w:pPr>
      <w:r w:rsidRPr="00191AB3">
        <w:rPr>
          <w:sz w:val="22"/>
          <w:szCs w:val="22"/>
        </w:rPr>
        <w:t xml:space="preserve">Um den Freizeitpark vor Schäden an Gebäuden, Betriebseinrichtungen durch Sturm, Hagel oder Schneedruck abzusichern, wurde im Oktober 2012 erstmals eine </w:t>
      </w:r>
      <w:r w:rsidRPr="00191AB3">
        <w:rPr>
          <w:b/>
          <w:sz w:val="22"/>
          <w:szCs w:val="22"/>
        </w:rPr>
        <w:t>Sturmversicherung</w:t>
      </w:r>
      <w:r w:rsidRPr="00191AB3">
        <w:rPr>
          <w:sz w:val="22"/>
          <w:szCs w:val="22"/>
        </w:rPr>
        <w:t xml:space="preserve"> abgeschlossen. </w:t>
      </w:r>
      <w:r w:rsidRPr="00191AB3">
        <w:rPr>
          <w:sz w:val="22"/>
          <w:szCs w:val="22"/>
          <w:u w:val="single"/>
        </w:rPr>
        <w:t>Die Jahresprämie</w:t>
      </w:r>
      <w:r w:rsidRPr="00191AB3">
        <w:rPr>
          <w:sz w:val="22"/>
          <w:szCs w:val="22"/>
        </w:rPr>
        <w:t xml:space="preserve"> in der Höhe von 4.200,00 </w:t>
      </w:r>
      <w:r w:rsidR="008300CF" w:rsidRPr="00191AB3">
        <w:rPr>
          <w:sz w:val="22"/>
          <w:szCs w:val="22"/>
        </w:rPr>
        <w:t xml:space="preserve">EUR </w:t>
      </w:r>
      <w:r w:rsidRPr="00191AB3">
        <w:rPr>
          <w:sz w:val="22"/>
          <w:szCs w:val="22"/>
        </w:rPr>
        <w:t>wurde am 1.10.2012 per Banküberweisung (B198) bezahlt und ordnungsgemäß verbucht.</w:t>
      </w:r>
    </w:p>
    <w:p w14:paraId="68CAB100" w14:textId="77777777" w:rsidR="000807B4" w:rsidRPr="00191AB3" w:rsidRDefault="000807B4" w:rsidP="005F28FE">
      <w:pPr>
        <w:spacing w:line="276" w:lineRule="auto"/>
        <w:rPr>
          <w:sz w:val="22"/>
          <w:szCs w:val="22"/>
        </w:rPr>
      </w:pPr>
    </w:p>
    <w:p w14:paraId="42F52DE2" w14:textId="58B5263A" w:rsidR="005F686D" w:rsidRPr="00D75299" w:rsidRDefault="000807B4" w:rsidP="005F28FE">
      <w:pPr>
        <w:pStyle w:val="Listenabsatz"/>
        <w:numPr>
          <w:ilvl w:val="0"/>
          <w:numId w:val="22"/>
        </w:numPr>
        <w:spacing w:line="276" w:lineRule="auto"/>
        <w:ind w:left="567" w:hanging="567"/>
        <w:rPr>
          <w:sz w:val="22"/>
          <w:szCs w:val="22"/>
        </w:rPr>
      </w:pPr>
      <w:r w:rsidRPr="00D75299">
        <w:rPr>
          <w:sz w:val="22"/>
          <w:szCs w:val="22"/>
        </w:rPr>
        <w:t>Warenbewertung – Handelswaren</w:t>
      </w:r>
      <w:r w:rsidR="001F3DC2">
        <w:rPr>
          <w:sz w:val="22"/>
          <w:szCs w:val="22"/>
        </w:rPr>
        <w:t xml:space="preserve"> /5</w:t>
      </w:r>
    </w:p>
    <w:p w14:paraId="52EE0B9F" w14:textId="77777777" w:rsidR="000807B4" w:rsidRPr="00191AB3" w:rsidRDefault="000807B4" w:rsidP="005F28FE">
      <w:pPr>
        <w:pStyle w:val="Listenabsatz"/>
        <w:spacing w:line="276" w:lineRule="auto"/>
        <w:ind w:left="567"/>
        <w:rPr>
          <w:b/>
          <w:sz w:val="22"/>
          <w:szCs w:val="22"/>
        </w:rPr>
      </w:pPr>
    </w:p>
    <w:p w14:paraId="1140A868" w14:textId="0056E3DB" w:rsidR="005F686D" w:rsidRPr="00191AB3" w:rsidRDefault="005D7A13" w:rsidP="005F28FE">
      <w:pPr>
        <w:spacing w:line="276" w:lineRule="auto"/>
        <w:jc w:val="both"/>
        <w:rPr>
          <w:sz w:val="22"/>
          <w:szCs w:val="22"/>
        </w:rPr>
      </w:pPr>
      <w:r>
        <w:rPr>
          <w:sz w:val="22"/>
          <w:szCs w:val="22"/>
        </w:rPr>
        <w:t xml:space="preserve">Im </w:t>
      </w:r>
      <w:r w:rsidR="005F686D" w:rsidRPr="00191AB3">
        <w:rPr>
          <w:sz w:val="22"/>
          <w:szCs w:val="22"/>
        </w:rPr>
        <w:t>Souvenirshop</w:t>
      </w:r>
      <w:r>
        <w:rPr>
          <w:sz w:val="22"/>
          <w:szCs w:val="22"/>
        </w:rPr>
        <w:t xml:space="preserve"> gibt es jede Menge Plüschtiere zu kaufen</w:t>
      </w:r>
      <w:r w:rsidR="005F686D" w:rsidRPr="00191AB3">
        <w:rPr>
          <w:sz w:val="22"/>
          <w:szCs w:val="22"/>
        </w:rPr>
        <w:t xml:space="preserve">. Das mit Abstand am meisten verkaufte </w:t>
      </w:r>
      <w:r w:rsidR="005F686D" w:rsidRPr="005D7A13">
        <w:rPr>
          <w:sz w:val="22"/>
          <w:szCs w:val="22"/>
        </w:rPr>
        <w:t xml:space="preserve">Souvenir </w:t>
      </w:r>
      <w:r w:rsidRPr="005D7A13">
        <w:rPr>
          <w:sz w:val="22"/>
          <w:szCs w:val="22"/>
        </w:rPr>
        <w:t>ist der</w:t>
      </w:r>
      <w:r>
        <w:rPr>
          <w:b/>
          <w:sz w:val="22"/>
          <w:szCs w:val="22"/>
        </w:rPr>
        <w:t xml:space="preserve"> Dinosaurier Didi-Rex</w:t>
      </w:r>
      <w:r w:rsidR="005F686D" w:rsidRPr="00191AB3">
        <w:rPr>
          <w:sz w:val="22"/>
          <w:szCs w:val="22"/>
        </w:rPr>
        <w:t xml:space="preserve">. </w:t>
      </w:r>
      <w:r>
        <w:rPr>
          <w:sz w:val="22"/>
          <w:szCs w:val="22"/>
        </w:rPr>
        <w:t>Das</w:t>
      </w:r>
      <w:r w:rsidR="005F686D" w:rsidRPr="00191AB3">
        <w:rPr>
          <w:sz w:val="22"/>
          <w:szCs w:val="22"/>
        </w:rPr>
        <w:t xml:space="preserve"> hochwertige Pr</w:t>
      </w:r>
      <w:r w:rsidR="005F686D" w:rsidRPr="00191AB3">
        <w:rPr>
          <w:sz w:val="22"/>
          <w:szCs w:val="22"/>
        </w:rPr>
        <w:t>o</w:t>
      </w:r>
      <w:r w:rsidR="005F686D" w:rsidRPr="00191AB3">
        <w:rPr>
          <w:sz w:val="22"/>
          <w:szCs w:val="22"/>
        </w:rPr>
        <w:t>dukt mit Fairtrade Zertifizie</w:t>
      </w:r>
      <w:r>
        <w:rPr>
          <w:sz w:val="22"/>
          <w:szCs w:val="22"/>
        </w:rPr>
        <w:t>rung</w:t>
      </w:r>
      <w:r w:rsidR="005F686D" w:rsidRPr="00191AB3">
        <w:rPr>
          <w:sz w:val="22"/>
          <w:szCs w:val="22"/>
        </w:rPr>
        <w:t xml:space="preserve"> wird  in Indien hergestellt und in großer Stüc</w:t>
      </w:r>
      <w:r w:rsidR="005F686D" w:rsidRPr="00191AB3">
        <w:rPr>
          <w:sz w:val="22"/>
          <w:szCs w:val="22"/>
        </w:rPr>
        <w:t>k</w:t>
      </w:r>
      <w:r w:rsidR="005F686D" w:rsidRPr="00191AB3">
        <w:rPr>
          <w:sz w:val="22"/>
          <w:szCs w:val="22"/>
        </w:rPr>
        <w:t xml:space="preserve">zahl 3x im Jahr importiert. Aufgrund der Wechselkursschwankungen variiert der Einkaufspreis zum Teil erheblich. </w:t>
      </w:r>
    </w:p>
    <w:p w14:paraId="788968DB" w14:textId="77777777" w:rsidR="000B5A9C" w:rsidRPr="00191AB3" w:rsidRDefault="000B5A9C" w:rsidP="005F28FE">
      <w:pPr>
        <w:spacing w:line="276" w:lineRule="auto"/>
        <w:rPr>
          <w:sz w:val="22"/>
          <w:szCs w:val="22"/>
        </w:rPr>
      </w:pPr>
    </w:p>
    <w:p w14:paraId="74F73F80" w14:textId="4E6F2244" w:rsidR="005F686D" w:rsidRPr="00191AB3" w:rsidRDefault="005F686D" w:rsidP="005F28FE">
      <w:pPr>
        <w:spacing w:line="276" w:lineRule="auto"/>
        <w:jc w:val="both"/>
        <w:rPr>
          <w:sz w:val="22"/>
          <w:szCs w:val="22"/>
        </w:rPr>
      </w:pPr>
      <w:r w:rsidRPr="00191AB3">
        <w:rPr>
          <w:sz w:val="22"/>
          <w:szCs w:val="22"/>
        </w:rPr>
        <w:t>Laut Inventur - durchgeführt am 31.12.20</w:t>
      </w:r>
      <w:r w:rsidR="005D7A13">
        <w:rPr>
          <w:sz w:val="22"/>
          <w:szCs w:val="22"/>
        </w:rPr>
        <w:t>..</w:t>
      </w:r>
      <w:r w:rsidRPr="00191AB3">
        <w:rPr>
          <w:sz w:val="22"/>
          <w:szCs w:val="22"/>
        </w:rPr>
        <w:t xml:space="preserve"> - haben wir noch 4.200 Stück auf Lager.</w:t>
      </w:r>
      <w:r w:rsidR="005D7A13">
        <w:rPr>
          <w:sz w:val="22"/>
          <w:szCs w:val="22"/>
        </w:rPr>
        <w:t xml:space="preserve"> </w:t>
      </w:r>
      <w:r w:rsidRPr="00191AB3">
        <w:rPr>
          <w:sz w:val="22"/>
          <w:szCs w:val="22"/>
        </w:rPr>
        <w:t>Laut unseren Verkaufsaufzeichnungen müssten eigentlich noch 4.250 Stück auf Lager sein.</w:t>
      </w:r>
    </w:p>
    <w:p w14:paraId="4C4C1167" w14:textId="77777777" w:rsidR="000B5A9C" w:rsidRPr="00191AB3" w:rsidRDefault="000B5A9C" w:rsidP="005F28FE">
      <w:pPr>
        <w:spacing w:line="276" w:lineRule="auto"/>
        <w:rPr>
          <w:sz w:val="22"/>
          <w:szCs w:val="22"/>
        </w:rPr>
      </w:pPr>
    </w:p>
    <w:p w14:paraId="1D4478A8" w14:textId="77777777" w:rsidR="000B5A9C" w:rsidRDefault="005F686D" w:rsidP="005F28FE">
      <w:pPr>
        <w:spacing w:line="276" w:lineRule="auto"/>
        <w:rPr>
          <w:sz w:val="22"/>
          <w:szCs w:val="22"/>
        </w:rPr>
      </w:pPr>
      <w:r w:rsidRPr="00191AB3">
        <w:rPr>
          <w:sz w:val="22"/>
          <w:szCs w:val="22"/>
        </w:rPr>
        <w:t xml:space="preserve">Der </w:t>
      </w:r>
      <w:r w:rsidRPr="00191AB3">
        <w:rPr>
          <w:b/>
          <w:sz w:val="22"/>
          <w:szCs w:val="22"/>
        </w:rPr>
        <w:t>Preis am Bilanzstichtag</w:t>
      </w:r>
      <w:r w:rsidRPr="00191AB3">
        <w:rPr>
          <w:sz w:val="22"/>
          <w:szCs w:val="22"/>
        </w:rPr>
        <w:t xml:space="preserve"> beträgt 4,20</w:t>
      </w:r>
      <w:r w:rsidR="008300CF" w:rsidRPr="00191AB3">
        <w:rPr>
          <w:sz w:val="22"/>
          <w:szCs w:val="22"/>
        </w:rPr>
        <w:t xml:space="preserve"> EUR</w:t>
      </w:r>
      <w:r w:rsidRPr="00191AB3">
        <w:rPr>
          <w:sz w:val="22"/>
          <w:szCs w:val="22"/>
        </w:rPr>
        <w:t>.</w:t>
      </w:r>
    </w:p>
    <w:p w14:paraId="1882636C" w14:textId="77777777" w:rsidR="005D7A13" w:rsidRDefault="005D7A13" w:rsidP="005F28FE">
      <w:pPr>
        <w:spacing w:line="276" w:lineRule="auto"/>
        <w:rPr>
          <w:sz w:val="22"/>
          <w:szCs w:val="22"/>
        </w:rPr>
      </w:pPr>
    </w:p>
    <w:p w14:paraId="5D2CDC1B" w14:textId="1D04E8A7" w:rsidR="005D7A13" w:rsidRPr="00191AB3" w:rsidRDefault="005D7A13" w:rsidP="005F28FE">
      <w:pPr>
        <w:spacing w:line="276" w:lineRule="auto"/>
        <w:rPr>
          <w:sz w:val="22"/>
          <w:szCs w:val="22"/>
        </w:rPr>
      </w:pPr>
      <w:r>
        <w:rPr>
          <w:sz w:val="22"/>
          <w:szCs w:val="22"/>
        </w:rPr>
        <w:t>Vervollständigen Sie im Lösungsteil die Warenbewertung und nehmen Sie die entsprechenden Buchungen vor.</w:t>
      </w:r>
    </w:p>
    <w:p w14:paraId="66D58F82" w14:textId="77777777" w:rsidR="000B5A9C" w:rsidRPr="00191AB3" w:rsidRDefault="000B5A9C" w:rsidP="005F686D">
      <w:pPr>
        <w:rPr>
          <w:sz w:val="22"/>
          <w:szCs w:val="22"/>
        </w:rPr>
      </w:pPr>
    </w:p>
    <w:p w14:paraId="29EF5D32" w14:textId="77777777" w:rsidR="005F686D" w:rsidRPr="00E254F2" w:rsidRDefault="005F686D" w:rsidP="005F686D">
      <w:r w:rsidRPr="00244809">
        <w:rPr>
          <w:b/>
        </w:rPr>
        <w:br w:type="page"/>
      </w:r>
    </w:p>
    <w:p w14:paraId="5ED72160" w14:textId="38886606" w:rsidR="005F686D" w:rsidRPr="005D7A13" w:rsidRDefault="005F686D" w:rsidP="005F28FE">
      <w:pPr>
        <w:pStyle w:val="Listenabsatz"/>
        <w:numPr>
          <w:ilvl w:val="0"/>
          <w:numId w:val="22"/>
        </w:numPr>
        <w:spacing w:line="276" w:lineRule="auto"/>
        <w:ind w:left="567" w:hanging="567"/>
        <w:rPr>
          <w:sz w:val="22"/>
        </w:rPr>
      </w:pPr>
      <w:r w:rsidRPr="005D7A13">
        <w:rPr>
          <w:sz w:val="22"/>
        </w:rPr>
        <w:t>Forderungsbewertung</w:t>
      </w:r>
      <w:r w:rsidR="001F3DC2">
        <w:rPr>
          <w:sz w:val="22"/>
        </w:rPr>
        <w:t xml:space="preserve"> /2</w:t>
      </w:r>
    </w:p>
    <w:p w14:paraId="7E285463" w14:textId="77777777" w:rsidR="006D5D46" w:rsidRPr="006D5D46" w:rsidRDefault="006D5D46" w:rsidP="005F28FE">
      <w:pPr>
        <w:pStyle w:val="Listenabsatz"/>
        <w:spacing w:line="276" w:lineRule="auto"/>
        <w:ind w:left="567"/>
        <w:rPr>
          <w:b/>
          <w:sz w:val="22"/>
        </w:rPr>
      </w:pPr>
    </w:p>
    <w:p w14:paraId="6C3A451C" w14:textId="5CEB5ED4" w:rsidR="005F686D" w:rsidRPr="006D5D46" w:rsidRDefault="005F686D" w:rsidP="005F28FE">
      <w:pPr>
        <w:spacing w:line="276" w:lineRule="auto"/>
        <w:rPr>
          <w:sz w:val="22"/>
        </w:rPr>
      </w:pPr>
      <w:r w:rsidRPr="006D5D46">
        <w:rPr>
          <w:sz w:val="22"/>
          <w:u w:val="single"/>
        </w:rPr>
        <w:t>Auszug aus der Offenen Posten Liste per 31.12.20</w:t>
      </w:r>
      <w:r w:rsidR="004F5E8E">
        <w:rPr>
          <w:sz w:val="22"/>
          <w:u w:val="single"/>
        </w:rPr>
        <w:t>..</w:t>
      </w:r>
      <w:r w:rsidRPr="006D5D46">
        <w:rPr>
          <w:sz w:val="22"/>
          <w:u w:val="single"/>
        </w:rPr>
        <w:t>:</w:t>
      </w:r>
      <w:r w:rsidRPr="006D5D46">
        <w:rPr>
          <w:sz w:val="22"/>
        </w:rPr>
        <w:br/>
        <w:t>(Beträge in EUR)</w:t>
      </w:r>
    </w:p>
    <w:p w14:paraId="127A39C9" w14:textId="77777777" w:rsidR="00EF42F9" w:rsidRPr="006D5D46" w:rsidRDefault="00EF42F9" w:rsidP="005F28FE">
      <w:pPr>
        <w:spacing w:line="276" w:lineRule="auto"/>
        <w:rPr>
          <w:b/>
          <w:sz w:val="22"/>
        </w:rPr>
      </w:pPr>
    </w:p>
    <w:tbl>
      <w:tblPr>
        <w:tblStyle w:val="Tabellenraster"/>
        <w:tblW w:w="9038" w:type="dxa"/>
        <w:tblLook w:val="04A0" w:firstRow="1" w:lastRow="0" w:firstColumn="1" w:lastColumn="0" w:noHBand="0" w:noVBand="1"/>
      </w:tblPr>
      <w:tblGrid>
        <w:gridCol w:w="2027"/>
        <w:gridCol w:w="3751"/>
        <w:gridCol w:w="1985"/>
        <w:gridCol w:w="1275"/>
      </w:tblGrid>
      <w:tr w:rsidR="005F686D" w:rsidRPr="006D5D46" w14:paraId="1D530C02" w14:textId="77777777" w:rsidTr="006A2EA2">
        <w:tc>
          <w:tcPr>
            <w:tcW w:w="2027" w:type="dxa"/>
            <w:shd w:val="clear" w:color="auto" w:fill="D9D9D9" w:themeFill="background1" w:themeFillShade="D9"/>
          </w:tcPr>
          <w:p w14:paraId="76079C2C" w14:textId="77777777" w:rsidR="005F686D" w:rsidRPr="006D5D46" w:rsidRDefault="005F686D" w:rsidP="002350EE">
            <w:pPr>
              <w:rPr>
                <w:b/>
                <w:sz w:val="22"/>
              </w:rPr>
            </w:pPr>
            <w:r w:rsidRPr="006D5D46">
              <w:rPr>
                <w:b/>
                <w:sz w:val="22"/>
              </w:rPr>
              <w:t>Kontonummer</w:t>
            </w:r>
          </w:p>
        </w:tc>
        <w:tc>
          <w:tcPr>
            <w:tcW w:w="3751" w:type="dxa"/>
            <w:shd w:val="clear" w:color="auto" w:fill="D9D9D9" w:themeFill="background1" w:themeFillShade="D9"/>
          </w:tcPr>
          <w:p w14:paraId="1CFF411E" w14:textId="77777777" w:rsidR="005F686D" w:rsidRPr="006D5D46" w:rsidRDefault="005F686D" w:rsidP="002350EE">
            <w:pPr>
              <w:rPr>
                <w:b/>
                <w:sz w:val="22"/>
              </w:rPr>
            </w:pPr>
            <w:r w:rsidRPr="006D5D46">
              <w:rPr>
                <w:b/>
                <w:sz w:val="22"/>
              </w:rPr>
              <w:t>Bezeichnung</w:t>
            </w:r>
          </w:p>
        </w:tc>
        <w:tc>
          <w:tcPr>
            <w:tcW w:w="1985" w:type="dxa"/>
            <w:shd w:val="clear" w:color="auto" w:fill="D9D9D9" w:themeFill="background1" w:themeFillShade="D9"/>
          </w:tcPr>
          <w:p w14:paraId="0771DC91" w14:textId="77777777" w:rsidR="005F686D" w:rsidRPr="006D5D46" w:rsidRDefault="005F686D" w:rsidP="002350EE">
            <w:pPr>
              <w:rPr>
                <w:b/>
                <w:sz w:val="22"/>
              </w:rPr>
            </w:pPr>
            <w:r w:rsidRPr="006D5D46">
              <w:rPr>
                <w:b/>
                <w:sz w:val="22"/>
              </w:rPr>
              <w:t>Betrag</w:t>
            </w:r>
          </w:p>
        </w:tc>
        <w:tc>
          <w:tcPr>
            <w:tcW w:w="1275" w:type="dxa"/>
            <w:shd w:val="clear" w:color="auto" w:fill="D9D9D9" w:themeFill="background1" w:themeFillShade="D9"/>
          </w:tcPr>
          <w:p w14:paraId="362750C9" w14:textId="77777777" w:rsidR="005F686D" w:rsidRPr="006D5D46" w:rsidRDefault="005F686D" w:rsidP="007B620A">
            <w:pPr>
              <w:rPr>
                <w:b/>
                <w:sz w:val="22"/>
              </w:rPr>
            </w:pPr>
            <w:r w:rsidRPr="006D5D46">
              <w:rPr>
                <w:b/>
                <w:sz w:val="22"/>
              </w:rPr>
              <w:t>US</w:t>
            </w:r>
            <w:r w:rsidR="007B620A" w:rsidRPr="006D5D46">
              <w:rPr>
                <w:b/>
                <w:sz w:val="22"/>
              </w:rPr>
              <w:t>t</w:t>
            </w:r>
            <w:r w:rsidRPr="006D5D46">
              <w:rPr>
                <w:b/>
                <w:sz w:val="22"/>
              </w:rPr>
              <w:t xml:space="preserve"> Satz</w:t>
            </w:r>
          </w:p>
        </w:tc>
      </w:tr>
      <w:tr w:rsidR="005F686D" w:rsidRPr="006D5D46" w14:paraId="400BB2D3" w14:textId="77777777" w:rsidTr="006A2EA2">
        <w:tc>
          <w:tcPr>
            <w:tcW w:w="2027" w:type="dxa"/>
          </w:tcPr>
          <w:p w14:paraId="16006C2A" w14:textId="77777777" w:rsidR="005F686D" w:rsidRPr="006D5D46" w:rsidRDefault="005F686D" w:rsidP="002350EE">
            <w:pPr>
              <w:rPr>
                <w:sz w:val="22"/>
              </w:rPr>
            </w:pPr>
            <w:r w:rsidRPr="006D5D46">
              <w:rPr>
                <w:sz w:val="22"/>
              </w:rPr>
              <w:t>20001</w:t>
            </w:r>
          </w:p>
        </w:tc>
        <w:tc>
          <w:tcPr>
            <w:tcW w:w="3751" w:type="dxa"/>
          </w:tcPr>
          <w:p w14:paraId="29424D05" w14:textId="77777777" w:rsidR="005F686D" w:rsidRPr="006D5D46" w:rsidRDefault="005F686D" w:rsidP="002350EE">
            <w:pPr>
              <w:rPr>
                <w:sz w:val="22"/>
              </w:rPr>
            </w:pPr>
            <w:r w:rsidRPr="006D5D46">
              <w:rPr>
                <w:sz w:val="22"/>
              </w:rPr>
              <w:t>Forderungen Jahreskartenb</w:t>
            </w:r>
            <w:r w:rsidRPr="006D5D46">
              <w:rPr>
                <w:sz w:val="22"/>
              </w:rPr>
              <w:t>e</w:t>
            </w:r>
            <w:r w:rsidRPr="006D5D46">
              <w:rPr>
                <w:sz w:val="22"/>
              </w:rPr>
              <w:t>sitzer</w:t>
            </w:r>
          </w:p>
        </w:tc>
        <w:tc>
          <w:tcPr>
            <w:tcW w:w="1985" w:type="dxa"/>
          </w:tcPr>
          <w:p w14:paraId="6F917069" w14:textId="77777777" w:rsidR="005F686D" w:rsidRPr="006D5D46" w:rsidRDefault="005F686D" w:rsidP="002350EE">
            <w:pPr>
              <w:jc w:val="right"/>
              <w:rPr>
                <w:sz w:val="22"/>
              </w:rPr>
            </w:pPr>
            <w:r w:rsidRPr="006D5D46">
              <w:rPr>
                <w:sz w:val="22"/>
              </w:rPr>
              <w:t>352.450</w:t>
            </w:r>
            <w:r w:rsidR="006A2EA2">
              <w:rPr>
                <w:sz w:val="22"/>
              </w:rPr>
              <w:t>,00</w:t>
            </w:r>
          </w:p>
        </w:tc>
        <w:tc>
          <w:tcPr>
            <w:tcW w:w="1275" w:type="dxa"/>
          </w:tcPr>
          <w:p w14:paraId="399263CE" w14:textId="77777777" w:rsidR="005F686D" w:rsidRPr="006D5D46" w:rsidRDefault="005F686D" w:rsidP="006A2EA2">
            <w:pPr>
              <w:jc w:val="center"/>
              <w:rPr>
                <w:sz w:val="22"/>
              </w:rPr>
            </w:pPr>
            <w:r w:rsidRPr="006D5D46">
              <w:rPr>
                <w:sz w:val="22"/>
              </w:rPr>
              <w:t>10%</w:t>
            </w:r>
          </w:p>
        </w:tc>
      </w:tr>
      <w:tr w:rsidR="005F686D" w:rsidRPr="006D5D46" w14:paraId="728D9E3C" w14:textId="77777777" w:rsidTr="006A2EA2">
        <w:tc>
          <w:tcPr>
            <w:tcW w:w="2027" w:type="dxa"/>
          </w:tcPr>
          <w:p w14:paraId="1BD80C17" w14:textId="77777777" w:rsidR="005F686D" w:rsidRPr="006D5D46" w:rsidRDefault="005F686D" w:rsidP="002350EE">
            <w:pPr>
              <w:rPr>
                <w:sz w:val="22"/>
              </w:rPr>
            </w:pPr>
            <w:r w:rsidRPr="006D5D46">
              <w:rPr>
                <w:sz w:val="22"/>
              </w:rPr>
              <w:t>20013</w:t>
            </w:r>
          </w:p>
        </w:tc>
        <w:tc>
          <w:tcPr>
            <w:tcW w:w="3751" w:type="dxa"/>
          </w:tcPr>
          <w:p w14:paraId="4A54941D" w14:textId="77777777" w:rsidR="005F686D" w:rsidRPr="006D5D46" w:rsidRDefault="005F686D" w:rsidP="002350EE">
            <w:pPr>
              <w:rPr>
                <w:sz w:val="22"/>
              </w:rPr>
            </w:pPr>
            <w:r w:rsidRPr="006D5D46">
              <w:rPr>
                <w:sz w:val="22"/>
              </w:rPr>
              <w:t>Reisebüro Neusiedlersee To</w:t>
            </w:r>
            <w:r w:rsidRPr="006D5D46">
              <w:rPr>
                <w:sz w:val="22"/>
              </w:rPr>
              <w:t>u</w:t>
            </w:r>
            <w:r w:rsidRPr="006D5D46">
              <w:rPr>
                <w:sz w:val="22"/>
              </w:rPr>
              <w:t>rismus OG in Mörbisch</w:t>
            </w:r>
          </w:p>
        </w:tc>
        <w:tc>
          <w:tcPr>
            <w:tcW w:w="1985" w:type="dxa"/>
          </w:tcPr>
          <w:p w14:paraId="29C2FA7F" w14:textId="77777777" w:rsidR="005F686D" w:rsidRPr="006D5D46" w:rsidRDefault="005F686D" w:rsidP="002350EE">
            <w:pPr>
              <w:jc w:val="right"/>
              <w:rPr>
                <w:sz w:val="22"/>
              </w:rPr>
            </w:pPr>
            <w:r w:rsidRPr="006D5D46">
              <w:rPr>
                <w:sz w:val="22"/>
              </w:rPr>
              <w:t>5.000</w:t>
            </w:r>
            <w:r w:rsidR="006A2EA2">
              <w:rPr>
                <w:sz w:val="22"/>
              </w:rPr>
              <w:t>,00</w:t>
            </w:r>
          </w:p>
        </w:tc>
        <w:tc>
          <w:tcPr>
            <w:tcW w:w="1275" w:type="dxa"/>
          </w:tcPr>
          <w:p w14:paraId="3810AB6F" w14:textId="77777777" w:rsidR="005F686D" w:rsidRPr="006D5D46" w:rsidRDefault="005F686D" w:rsidP="006A2EA2">
            <w:pPr>
              <w:jc w:val="center"/>
              <w:rPr>
                <w:sz w:val="22"/>
              </w:rPr>
            </w:pPr>
            <w:r w:rsidRPr="006D5D46">
              <w:rPr>
                <w:sz w:val="22"/>
              </w:rPr>
              <w:t>20%</w:t>
            </w:r>
          </w:p>
        </w:tc>
      </w:tr>
      <w:tr w:rsidR="005F686D" w:rsidRPr="006D5D46" w14:paraId="24A07A42" w14:textId="77777777" w:rsidTr="006A2EA2">
        <w:tc>
          <w:tcPr>
            <w:tcW w:w="2027" w:type="dxa"/>
          </w:tcPr>
          <w:p w14:paraId="3DFC46A1" w14:textId="77777777" w:rsidR="005F686D" w:rsidRPr="006D5D46" w:rsidRDefault="005F686D" w:rsidP="002350EE">
            <w:pPr>
              <w:rPr>
                <w:sz w:val="22"/>
              </w:rPr>
            </w:pPr>
            <w:r w:rsidRPr="006D5D46">
              <w:rPr>
                <w:sz w:val="22"/>
              </w:rPr>
              <w:t>20034</w:t>
            </w:r>
          </w:p>
        </w:tc>
        <w:tc>
          <w:tcPr>
            <w:tcW w:w="3751" w:type="dxa"/>
          </w:tcPr>
          <w:p w14:paraId="122E5872" w14:textId="77777777" w:rsidR="005F686D" w:rsidRPr="006D5D46" w:rsidRDefault="005F686D" w:rsidP="002350EE">
            <w:pPr>
              <w:rPr>
                <w:sz w:val="22"/>
              </w:rPr>
            </w:pPr>
            <w:r w:rsidRPr="006D5D46">
              <w:rPr>
                <w:sz w:val="22"/>
              </w:rPr>
              <w:t>Seehotel Zum Storch GmbH in Rust</w:t>
            </w:r>
          </w:p>
        </w:tc>
        <w:tc>
          <w:tcPr>
            <w:tcW w:w="1985" w:type="dxa"/>
          </w:tcPr>
          <w:p w14:paraId="1703CB9B" w14:textId="77777777" w:rsidR="005F686D" w:rsidRPr="006D5D46" w:rsidRDefault="005F686D" w:rsidP="002350EE">
            <w:pPr>
              <w:jc w:val="right"/>
              <w:rPr>
                <w:sz w:val="22"/>
              </w:rPr>
            </w:pPr>
            <w:r w:rsidRPr="006D5D46">
              <w:rPr>
                <w:sz w:val="22"/>
              </w:rPr>
              <w:t>2.250</w:t>
            </w:r>
            <w:r w:rsidR="006A2EA2">
              <w:rPr>
                <w:sz w:val="22"/>
              </w:rPr>
              <w:t>,00</w:t>
            </w:r>
          </w:p>
        </w:tc>
        <w:tc>
          <w:tcPr>
            <w:tcW w:w="1275" w:type="dxa"/>
          </w:tcPr>
          <w:p w14:paraId="07A6CA03" w14:textId="77777777" w:rsidR="005F686D" w:rsidRPr="006D5D46" w:rsidRDefault="005F686D" w:rsidP="006A2EA2">
            <w:pPr>
              <w:jc w:val="center"/>
              <w:rPr>
                <w:sz w:val="22"/>
              </w:rPr>
            </w:pPr>
            <w:r w:rsidRPr="006D5D46">
              <w:rPr>
                <w:sz w:val="22"/>
              </w:rPr>
              <w:t>20%</w:t>
            </w:r>
          </w:p>
        </w:tc>
      </w:tr>
    </w:tbl>
    <w:p w14:paraId="3B7EED0D" w14:textId="77777777" w:rsidR="005F686D" w:rsidRPr="006D5D46" w:rsidRDefault="005F686D" w:rsidP="005F686D">
      <w:pPr>
        <w:jc w:val="right"/>
        <w:rPr>
          <w:sz w:val="22"/>
        </w:rPr>
      </w:pPr>
    </w:p>
    <w:p w14:paraId="0F58D29C" w14:textId="77777777" w:rsidR="005F686D" w:rsidRPr="006D5D46" w:rsidRDefault="005F686D" w:rsidP="005F28FE">
      <w:pPr>
        <w:spacing w:line="276" w:lineRule="auto"/>
        <w:rPr>
          <w:sz w:val="22"/>
          <w:u w:val="single"/>
        </w:rPr>
      </w:pPr>
      <w:r w:rsidRPr="006D5D46">
        <w:rPr>
          <w:sz w:val="22"/>
          <w:u w:val="single"/>
        </w:rPr>
        <w:t>Die Überprüfung unserer Forderungen ergab folgendes Bild:</w:t>
      </w:r>
    </w:p>
    <w:p w14:paraId="5D9457B4" w14:textId="4CA1D138" w:rsidR="00EF42F9" w:rsidRPr="006D5D46" w:rsidRDefault="00EF42F9" w:rsidP="005F28FE">
      <w:pPr>
        <w:spacing w:line="276" w:lineRule="auto"/>
        <w:rPr>
          <w:sz w:val="22"/>
        </w:rPr>
      </w:pPr>
    </w:p>
    <w:p w14:paraId="660E1BFC" w14:textId="77777777" w:rsidR="005F686D" w:rsidRPr="006D5D46" w:rsidRDefault="005F686D" w:rsidP="005F28FE">
      <w:pPr>
        <w:pStyle w:val="Listenabsatz"/>
        <w:spacing w:after="200" w:line="276" w:lineRule="auto"/>
        <w:jc w:val="both"/>
        <w:rPr>
          <w:sz w:val="22"/>
        </w:rPr>
      </w:pPr>
    </w:p>
    <w:p w14:paraId="46548C3B" w14:textId="28F50BC9" w:rsidR="005F686D" w:rsidRPr="006D5D46" w:rsidRDefault="005F686D" w:rsidP="005F28FE">
      <w:pPr>
        <w:pStyle w:val="Listenabsatz"/>
        <w:numPr>
          <w:ilvl w:val="0"/>
          <w:numId w:val="9"/>
        </w:numPr>
        <w:spacing w:after="200" w:line="276" w:lineRule="auto"/>
        <w:jc w:val="both"/>
        <w:rPr>
          <w:sz w:val="22"/>
        </w:rPr>
      </w:pPr>
      <w:r w:rsidRPr="006D5D46">
        <w:rPr>
          <w:sz w:val="22"/>
        </w:rPr>
        <w:t>Mitte Dezember 20</w:t>
      </w:r>
      <w:r w:rsidR="004F5E8E">
        <w:rPr>
          <w:sz w:val="22"/>
        </w:rPr>
        <w:t>..</w:t>
      </w:r>
      <w:r w:rsidRPr="006D5D46">
        <w:rPr>
          <w:sz w:val="22"/>
        </w:rPr>
        <w:t xml:space="preserve"> haben wir eine Nachricht per Post zugestellt beko</w:t>
      </w:r>
      <w:r w:rsidRPr="006D5D46">
        <w:rPr>
          <w:sz w:val="22"/>
        </w:rPr>
        <w:t>m</w:t>
      </w:r>
      <w:r w:rsidRPr="006D5D46">
        <w:rPr>
          <w:sz w:val="22"/>
        </w:rPr>
        <w:t>men, die unseren Kunden 20034 betrifft:</w:t>
      </w:r>
    </w:p>
    <w:p w14:paraId="34948CAD" w14:textId="77777777" w:rsidR="005F686D" w:rsidRPr="006D5D46" w:rsidRDefault="005F686D" w:rsidP="005F686D">
      <w:pPr>
        <w:pStyle w:val="Listenabsatz"/>
        <w:rPr>
          <w:sz w:val="22"/>
        </w:rPr>
      </w:pPr>
    </w:p>
    <w:p w14:paraId="41E58923" w14:textId="77777777" w:rsidR="005F686D"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LG Eisenstadt (729), Aktenzeichen 32 S 239/10y</w:t>
      </w:r>
      <w:r w:rsidRPr="006D5D46">
        <w:rPr>
          <w:sz w:val="22"/>
        </w:rPr>
        <w:br/>
        <w:t>Konkursverfahren</w:t>
      </w:r>
    </w:p>
    <w:p w14:paraId="1DCAD7B6" w14:textId="1D2AB21E" w:rsidR="005F686D"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Bekannt gemacht am 12.12.20</w:t>
      </w:r>
      <w:r w:rsidR="004F5E8E">
        <w:rPr>
          <w:sz w:val="22"/>
        </w:rPr>
        <w:t>..</w:t>
      </w:r>
    </w:p>
    <w:p w14:paraId="09C22C59" w14:textId="77777777" w:rsidR="007B620A"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b/>
          <w:sz w:val="22"/>
        </w:rPr>
      </w:pPr>
      <w:r w:rsidRPr="006D5D46">
        <w:rPr>
          <w:b/>
          <w:sz w:val="22"/>
        </w:rPr>
        <w:t>Schuldner</w:t>
      </w:r>
    </w:p>
    <w:p w14:paraId="792C13E4" w14:textId="77777777" w:rsidR="005F686D"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Seehotel zum Storch GmbH, Seeweg 12, 7071 Rust</w:t>
      </w:r>
    </w:p>
    <w:p w14:paraId="2B040F8F" w14:textId="77777777" w:rsidR="007B620A"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Das Insolvenzverfahren wird mangels Kostendeckung nicht eröffnet.</w:t>
      </w:r>
    </w:p>
    <w:p w14:paraId="55D5B2FF" w14:textId="77777777" w:rsidR="005F686D"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Der Schuldner ist zahlungsunfähig.</w:t>
      </w:r>
    </w:p>
    <w:p w14:paraId="0240B682" w14:textId="3C50AB86" w:rsidR="005F686D" w:rsidRPr="006D5D46" w:rsidRDefault="005F686D" w:rsidP="005F686D">
      <w:pPr>
        <w:pStyle w:val="Listenabsatz"/>
        <w:pBdr>
          <w:top w:val="single" w:sz="4" w:space="1" w:color="auto"/>
          <w:left w:val="single" w:sz="4" w:space="1" w:color="auto"/>
          <w:bottom w:val="single" w:sz="4" w:space="1" w:color="auto"/>
          <w:right w:val="single" w:sz="4" w:space="4" w:color="auto"/>
        </w:pBdr>
        <w:jc w:val="center"/>
        <w:rPr>
          <w:sz w:val="22"/>
        </w:rPr>
      </w:pPr>
      <w:r w:rsidRPr="006D5D46">
        <w:rPr>
          <w:sz w:val="22"/>
        </w:rPr>
        <w:t>Beschluss vom 10.12.20</w:t>
      </w:r>
      <w:r w:rsidR="004F5E8E">
        <w:rPr>
          <w:sz w:val="22"/>
        </w:rPr>
        <w:t>..</w:t>
      </w:r>
    </w:p>
    <w:p w14:paraId="07A652DA" w14:textId="77777777" w:rsidR="005F686D" w:rsidRPr="006D5D46" w:rsidRDefault="005F686D" w:rsidP="005F686D">
      <w:pPr>
        <w:pStyle w:val="Listenabsatz"/>
        <w:rPr>
          <w:sz w:val="22"/>
        </w:rPr>
      </w:pPr>
    </w:p>
    <w:p w14:paraId="2D75F953" w14:textId="77777777" w:rsidR="005053B2" w:rsidRDefault="005053B2" w:rsidP="005D14AF">
      <w:pPr>
        <w:jc w:val="both"/>
        <w:rPr>
          <w:b/>
          <w:sz w:val="22"/>
          <w:highlight w:val="lightGray"/>
        </w:rPr>
      </w:pPr>
    </w:p>
    <w:p w14:paraId="38C2D0E0" w14:textId="612F4D58" w:rsidR="005D14AF" w:rsidRPr="00655EED" w:rsidRDefault="00FA5209" w:rsidP="005F28FE">
      <w:pPr>
        <w:spacing w:line="276" w:lineRule="auto"/>
        <w:jc w:val="both"/>
        <w:rPr>
          <w:b/>
          <w:sz w:val="22"/>
        </w:rPr>
      </w:pPr>
      <w:r>
        <w:rPr>
          <w:b/>
          <w:sz w:val="22"/>
          <w:highlight w:val="lightGray"/>
        </w:rPr>
        <w:t>Arbeitsaufgabe</w:t>
      </w:r>
      <w:r w:rsidR="005D14AF" w:rsidRPr="00655EED">
        <w:rPr>
          <w:b/>
          <w:sz w:val="22"/>
          <w:highlight w:val="lightGray"/>
        </w:rPr>
        <w:t xml:space="preserve"> </w:t>
      </w:r>
      <w:r w:rsidR="00836E59">
        <w:rPr>
          <w:b/>
          <w:sz w:val="22"/>
          <w:highlight w:val="lightGray"/>
        </w:rPr>
        <w:t>2</w:t>
      </w:r>
      <w:r w:rsidR="005D14AF" w:rsidRPr="00655EED">
        <w:rPr>
          <w:b/>
          <w:sz w:val="22"/>
          <w:highlight w:val="lightGray"/>
        </w:rPr>
        <w:t xml:space="preserve">: </w:t>
      </w:r>
      <w:r w:rsidR="005053B2" w:rsidRPr="005053B2">
        <w:rPr>
          <w:b/>
          <w:sz w:val="22"/>
          <w:highlight w:val="lightGray"/>
        </w:rPr>
        <w:t>Probleme im Zusammenhang mit</w:t>
      </w:r>
      <w:r w:rsidR="00043566">
        <w:rPr>
          <w:b/>
          <w:sz w:val="22"/>
          <w:highlight w:val="lightGray"/>
        </w:rPr>
        <w:t xml:space="preserve"> dem Kauf eines ne</w:t>
      </w:r>
      <w:r w:rsidR="00043566">
        <w:rPr>
          <w:b/>
          <w:sz w:val="22"/>
          <w:highlight w:val="lightGray"/>
        </w:rPr>
        <w:t>u</w:t>
      </w:r>
      <w:r w:rsidR="00043566">
        <w:rPr>
          <w:b/>
          <w:sz w:val="22"/>
          <w:highlight w:val="lightGray"/>
        </w:rPr>
        <w:t>en Firmenautos lösen (Investition und Finanzierung)</w:t>
      </w:r>
      <w:r w:rsidR="005053B2" w:rsidRPr="005053B2">
        <w:rPr>
          <w:b/>
          <w:sz w:val="22"/>
          <w:highlight w:val="lightGray"/>
        </w:rPr>
        <w:t xml:space="preserve"> </w:t>
      </w:r>
    </w:p>
    <w:p w14:paraId="21EAAD29" w14:textId="77777777" w:rsidR="005053B2" w:rsidRDefault="005053B2" w:rsidP="005F28FE">
      <w:pPr>
        <w:spacing w:line="276" w:lineRule="auto"/>
        <w:rPr>
          <w:sz w:val="22"/>
        </w:rPr>
      </w:pPr>
    </w:p>
    <w:p w14:paraId="65D02B24" w14:textId="5D8B05FA" w:rsidR="00B00ED9" w:rsidRDefault="005053B2" w:rsidP="005F28FE">
      <w:pPr>
        <w:pStyle w:val="Listenabsatz"/>
        <w:numPr>
          <w:ilvl w:val="0"/>
          <w:numId w:val="23"/>
        </w:numPr>
        <w:spacing w:line="276" w:lineRule="auto"/>
        <w:rPr>
          <w:sz w:val="22"/>
        </w:rPr>
      </w:pPr>
      <w:r w:rsidRPr="00EA6F9A">
        <w:rPr>
          <w:sz w:val="22"/>
        </w:rPr>
        <w:t>Bei der Family Entertainment GmbH stehen immer wieder Investitionsen</w:t>
      </w:r>
      <w:r w:rsidRPr="00EA6F9A">
        <w:rPr>
          <w:sz w:val="22"/>
        </w:rPr>
        <w:t>t</w:t>
      </w:r>
      <w:r w:rsidRPr="00EA6F9A">
        <w:rPr>
          <w:sz w:val="22"/>
        </w:rPr>
        <w:t xml:space="preserve">scheidungen an. In der nächsten Zeit </w:t>
      </w:r>
      <w:r w:rsidR="00B00ED9" w:rsidRPr="00EA6F9A">
        <w:rPr>
          <w:sz w:val="22"/>
        </w:rPr>
        <w:t>soll ein neues Firmenauto gekauft we</w:t>
      </w:r>
      <w:r w:rsidR="00B00ED9" w:rsidRPr="00EA6F9A">
        <w:rPr>
          <w:sz w:val="22"/>
        </w:rPr>
        <w:t>r</w:t>
      </w:r>
      <w:r w:rsidR="00B00ED9" w:rsidRPr="00EA6F9A">
        <w:rPr>
          <w:sz w:val="22"/>
        </w:rPr>
        <w:t xml:space="preserve">den. Die Geschäftsführung hat </w:t>
      </w:r>
      <w:r w:rsidR="00EA6F9A">
        <w:rPr>
          <w:sz w:val="22"/>
        </w:rPr>
        <w:t>nur ganz grobe Vorgaben gemacht:</w:t>
      </w:r>
    </w:p>
    <w:p w14:paraId="7AFC473C" w14:textId="77777777" w:rsidR="00EA6F9A" w:rsidRDefault="00EA6F9A" w:rsidP="005F28FE">
      <w:pPr>
        <w:spacing w:line="276" w:lineRule="auto"/>
        <w:rPr>
          <w:sz w:val="22"/>
        </w:rPr>
      </w:pPr>
    </w:p>
    <w:p w14:paraId="20FDE3E5" w14:textId="2B9E76D6" w:rsidR="00EA6F9A" w:rsidRPr="00C374A5" w:rsidRDefault="00EA6F9A" w:rsidP="005F28FE">
      <w:pPr>
        <w:pStyle w:val="Listenabsatz"/>
        <w:numPr>
          <w:ilvl w:val="0"/>
          <w:numId w:val="24"/>
        </w:numPr>
        <w:spacing w:line="276" w:lineRule="auto"/>
        <w:rPr>
          <w:sz w:val="22"/>
        </w:rPr>
      </w:pPr>
      <w:r w:rsidRPr="00C374A5">
        <w:rPr>
          <w:sz w:val="22"/>
        </w:rPr>
        <w:t>Kaufpreis unter 30.000,00 EUR netto</w:t>
      </w:r>
    </w:p>
    <w:p w14:paraId="471C8170" w14:textId="6A3E5D8D" w:rsidR="00EA6F9A" w:rsidRPr="00C374A5" w:rsidRDefault="00EA6F9A" w:rsidP="005F28FE">
      <w:pPr>
        <w:pStyle w:val="Listenabsatz"/>
        <w:numPr>
          <w:ilvl w:val="0"/>
          <w:numId w:val="24"/>
        </w:numPr>
        <w:spacing w:line="276" w:lineRule="auto"/>
        <w:rPr>
          <w:sz w:val="22"/>
        </w:rPr>
      </w:pPr>
      <w:r w:rsidRPr="00C374A5">
        <w:rPr>
          <w:sz w:val="22"/>
        </w:rPr>
        <w:t>7 Sitze</w:t>
      </w:r>
    </w:p>
    <w:p w14:paraId="397141BB" w14:textId="3D51C8C5" w:rsidR="00EA6F9A" w:rsidRPr="00C374A5" w:rsidRDefault="00EA6F9A" w:rsidP="005F28FE">
      <w:pPr>
        <w:pStyle w:val="Listenabsatz"/>
        <w:numPr>
          <w:ilvl w:val="0"/>
          <w:numId w:val="24"/>
        </w:numPr>
        <w:spacing w:line="276" w:lineRule="auto"/>
        <w:rPr>
          <w:sz w:val="22"/>
        </w:rPr>
      </w:pPr>
      <w:r w:rsidRPr="00C374A5">
        <w:rPr>
          <w:sz w:val="22"/>
        </w:rPr>
        <w:t>vorsteuerabzugsberechtigt</w:t>
      </w:r>
    </w:p>
    <w:p w14:paraId="48F36AB7" w14:textId="77777777" w:rsidR="00EA6F9A" w:rsidRDefault="00EA6F9A" w:rsidP="005F28FE">
      <w:pPr>
        <w:spacing w:line="276" w:lineRule="auto"/>
        <w:rPr>
          <w:sz w:val="22"/>
        </w:rPr>
      </w:pPr>
    </w:p>
    <w:p w14:paraId="77E0F7C8" w14:textId="52382057" w:rsidR="0047475A" w:rsidRDefault="0047475A" w:rsidP="005F28FE">
      <w:pPr>
        <w:spacing w:line="276" w:lineRule="auto"/>
        <w:ind w:left="360"/>
        <w:rPr>
          <w:sz w:val="22"/>
        </w:rPr>
      </w:pPr>
      <w:r>
        <w:rPr>
          <w:sz w:val="22"/>
        </w:rPr>
        <w:t xml:space="preserve">Die Entscheidung für ein Fahrzeug soll dann mit Hilfe einer Scoringmethode getroffen werden. Machen Sie Vorschläge für </w:t>
      </w:r>
      <w:r w:rsidR="00836E59">
        <w:rPr>
          <w:sz w:val="22"/>
        </w:rPr>
        <w:t>6</w:t>
      </w:r>
      <w:r>
        <w:rPr>
          <w:sz w:val="22"/>
        </w:rPr>
        <w:t xml:space="preserve"> weitere Kriterien, die bei der Scoringmethode eingesetzt werden können.</w:t>
      </w:r>
      <w:r w:rsidR="00836E59">
        <w:rPr>
          <w:sz w:val="22"/>
        </w:rPr>
        <w:t xml:space="preserve"> Nehmen Sie eine sinnvolle G</w:t>
      </w:r>
      <w:r w:rsidR="00836E59">
        <w:rPr>
          <w:sz w:val="22"/>
        </w:rPr>
        <w:t>e</w:t>
      </w:r>
      <w:r w:rsidR="00836E59">
        <w:rPr>
          <w:sz w:val="22"/>
        </w:rPr>
        <w:t>wichtung der Kriterien.</w:t>
      </w:r>
      <w:r w:rsidR="001F3DC2">
        <w:rPr>
          <w:sz w:val="22"/>
        </w:rPr>
        <w:t xml:space="preserve"> /</w:t>
      </w:r>
      <w:r w:rsidR="00391718">
        <w:rPr>
          <w:sz w:val="22"/>
        </w:rPr>
        <w:t>9</w:t>
      </w:r>
    </w:p>
    <w:p w14:paraId="5A5A47E0" w14:textId="77777777" w:rsidR="0047475A" w:rsidRDefault="0047475A" w:rsidP="005F28FE">
      <w:pPr>
        <w:spacing w:line="276" w:lineRule="auto"/>
        <w:rPr>
          <w:sz w:val="22"/>
        </w:rPr>
      </w:pPr>
    </w:p>
    <w:p w14:paraId="09C51264" w14:textId="77777777" w:rsidR="005F28FE" w:rsidRDefault="005F28FE">
      <w:pPr>
        <w:rPr>
          <w:sz w:val="22"/>
        </w:rPr>
      </w:pPr>
      <w:r>
        <w:rPr>
          <w:sz w:val="22"/>
        </w:rPr>
        <w:br w:type="page"/>
      </w:r>
    </w:p>
    <w:p w14:paraId="059002B0" w14:textId="5138888D" w:rsidR="00EA6F9A" w:rsidRPr="007A40F8" w:rsidRDefault="007A40F8" w:rsidP="005F28FE">
      <w:pPr>
        <w:pStyle w:val="Listenabsatz"/>
        <w:numPr>
          <w:ilvl w:val="0"/>
          <w:numId w:val="23"/>
        </w:numPr>
        <w:spacing w:line="276" w:lineRule="auto"/>
        <w:rPr>
          <w:sz w:val="22"/>
        </w:rPr>
      </w:pPr>
      <w:r w:rsidRPr="007A40F8">
        <w:rPr>
          <w:sz w:val="22"/>
        </w:rPr>
        <w:t xml:space="preserve">Was für das neue Firmenauto auch noch nicht geklärt ist, ist die Frage der Finanzierung. Das Fahrzeug soll entweder auf Kredit gekauft oder geleast werden. Stellen Sie Kredit und Leasing anhand von </w:t>
      </w:r>
      <w:r w:rsidR="00391718">
        <w:rPr>
          <w:sz w:val="22"/>
        </w:rPr>
        <w:t>5</w:t>
      </w:r>
      <w:r w:rsidRPr="007A40F8">
        <w:rPr>
          <w:sz w:val="22"/>
        </w:rPr>
        <w:t xml:space="preserve"> Kriterien gegenüber. Berücksichtigen Sie dabei auch die Auswirkungen auf das Rechnungswesen.</w:t>
      </w:r>
      <w:r w:rsidR="001F3DC2">
        <w:rPr>
          <w:sz w:val="22"/>
        </w:rPr>
        <w:t xml:space="preserve"> /</w:t>
      </w:r>
      <w:r w:rsidR="00391718">
        <w:rPr>
          <w:sz w:val="22"/>
        </w:rPr>
        <w:t>5</w:t>
      </w:r>
    </w:p>
    <w:p w14:paraId="271A2396" w14:textId="77777777" w:rsidR="007A40F8" w:rsidRDefault="007A40F8" w:rsidP="005F28FE">
      <w:pPr>
        <w:spacing w:line="276" w:lineRule="auto"/>
        <w:rPr>
          <w:sz w:val="22"/>
        </w:rPr>
      </w:pPr>
    </w:p>
    <w:p w14:paraId="59EC5C29" w14:textId="2134B3EC" w:rsidR="00043566" w:rsidRPr="00655EED" w:rsidRDefault="00FA5209" w:rsidP="005F28FE">
      <w:pPr>
        <w:spacing w:line="276" w:lineRule="auto"/>
        <w:jc w:val="both"/>
        <w:rPr>
          <w:b/>
          <w:sz w:val="22"/>
        </w:rPr>
      </w:pPr>
      <w:r>
        <w:rPr>
          <w:b/>
          <w:sz w:val="22"/>
          <w:highlight w:val="lightGray"/>
        </w:rPr>
        <w:t>Arbeitsaufgabe</w:t>
      </w:r>
      <w:r w:rsidR="00043566" w:rsidRPr="00655EED">
        <w:rPr>
          <w:b/>
          <w:sz w:val="22"/>
          <w:highlight w:val="lightGray"/>
        </w:rPr>
        <w:t xml:space="preserve"> </w:t>
      </w:r>
      <w:r>
        <w:rPr>
          <w:b/>
          <w:sz w:val="22"/>
          <w:highlight w:val="lightGray"/>
        </w:rPr>
        <w:t>3</w:t>
      </w:r>
      <w:r w:rsidR="00043566" w:rsidRPr="00655EED">
        <w:rPr>
          <w:b/>
          <w:sz w:val="22"/>
          <w:highlight w:val="lightGray"/>
        </w:rPr>
        <w:t xml:space="preserve">: </w:t>
      </w:r>
      <w:r w:rsidR="00043566" w:rsidRPr="005053B2">
        <w:rPr>
          <w:b/>
          <w:sz w:val="22"/>
          <w:highlight w:val="lightGray"/>
        </w:rPr>
        <w:t>Probleme im Zusammenhang mit</w:t>
      </w:r>
      <w:r w:rsidR="00043566">
        <w:rPr>
          <w:b/>
          <w:sz w:val="22"/>
          <w:highlight w:val="lightGray"/>
        </w:rPr>
        <w:t xml:space="preserve"> der Finanzierung e</w:t>
      </w:r>
      <w:r w:rsidR="00043566">
        <w:rPr>
          <w:b/>
          <w:sz w:val="22"/>
          <w:highlight w:val="lightGray"/>
        </w:rPr>
        <w:t>i</w:t>
      </w:r>
      <w:r w:rsidR="00043566">
        <w:rPr>
          <w:b/>
          <w:sz w:val="22"/>
          <w:highlight w:val="lightGray"/>
        </w:rPr>
        <w:t>ner neuen Attraktion lösen (Bilanzanalyse, Sicherheiten bei Krediten)</w:t>
      </w:r>
      <w:r w:rsidR="00043566" w:rsidRPr="005053B2">
        <w:rPr>
          <w:b/>
          <w:sz w:val="22"/>
          <w:highlight w:val="lightGray"/>
        </w:rPr>
        <w:t xml:space="preserve"> </w:t>
      </w:r>
    </w:p>
    <w:p w14:paraId="5B986C9B" w14:textId="77777777" w:rsidR="00043566" w:rsidRDefault="00043566" w:rsidP="005F28FE">
      <w:pPr>
        <w:spacing w:line="276" w:lineRule="auto"/>
        <w:rPr>
          <w:sz w:val="22"/>
        </w:rPr>
      </w:pPr>
    </w:p>
    <w:p w14:paraId="036F0AC8" w14:textId="63DFB775" w:rsidR="00B00ED9" w:rsidRDefault="00043566" w:rsidP="005F28FE">
      <w:pPr>
        <w:spacing w:line="276" w:lineRule="auto"/>
        <w:rPr>
          <w:sz w:val="22"/>
        </w:rPr>
      </w:pPr>
      <w:r>
        <w:rPr>
          <w:sz w:val="22"/>
        </w:rPr>
        <w:t>Die größte Investition im nächsten Jahr ist der Ausbau der Attraktionen im F</w:t>
      </w:r>
      <w:r>
        <w:rPr>
          <w:sz w:val="22"/>
        </w:rPr>
        <w:t>a</w:t>
      </w:r>
      <w:r>
        <w:rPr>
          <w:sz w:val="22"/>
        </w:rPr>
        <w:t>mily Entertainment Park.</w:t>
      </w:r>
      <w:r w:rsidR="0089574C">
        <w:rPr>
          <w:sz w:val="22"/>
        </w:rPr>
        <w:t xml:space="preserve"> Dabei soll eine kleine aber feine Weinerle</w:t>
      </w:r>
      <w:r w:rsidR="00031DB7">
        <w:rPr>
          <w:sz w:val="22"/>
        </w:rPr>
        <w:t>bniswelt g</w:t>
      </w:r>
      <w:r w:rsidR="00031DB7">
        <w:rPr>
          <w:sz w:val="22"/>
        </w:rPr>
        <w:t>e</w:t>
      </w:r>
      <w:r w:rsidR="00031DB7">
        <w:rPr>
          <w:sz w:val="22"/>
        </w:rPr>
        <w:t>baut werden. Der Kostenvoranschlag laut Architekt und Baufirma beträgt 950.000,00 EUR. 700.000,00 EUR davon sollen über einen Bankkredit finanziert werden.</w:t>
      </w:r>
    </w:p>
    <w:p w14:paraId="27903F78" w14:textId="77777777" w:rsidR="00031DB7" w:rsidRDefault="00031DB7" w:rsidP="005F28FE">
      <w:pPr>
        <w:spacing w:line="276" w:lineRule="auto"/>
        <w:rPr>
          <w:sz w:val="22"/>
        </w:rPr>
      </w:pPr>
    </w:p>
    <w:p w14:paraId="188DEDAE" w14:textId="1E3F7B22" w:rsidR="00031DB7" w:rsidRDefault="00031DB7" w:rsidP="005F28FE">
      <w:pPr>
        <w:spacing w:line="276" w:lineRule="auto"/>
        <w:rPr>
          <w:sz w:val="22"/>
        </w:rPr>
      </w:pPr>
      <w:r>
        <w:rPr>
          <w:sz w:val="22"/>
        </w:rPr>
        <w:t>Die Bank möchte den letzten Jahresabschluss sehen und natürlich auch einige Sicherheiten. Ihre Aufgabe besteht darin, dieses Gespräch mit der Bank vorzub</w:t>
      </w:r>
      <w:r>
        <w:rPr>
          <w:sz w:val="22"/>
        </w:rPr>
        <w:t>e</w:t>
      </w:r>
      <w:r>
        <w:rPr>
          <w:sz w:val="22"/>
        </w:rPr>
        <w:t>reiten.</w:t>
      </w:r>
    </w:p>
    <w:p w14:paraId="17E3EE73" w14:textId="77777777" w:rsidR="00031DB7" w:rsidRDefault="00031DB7" w:rsidP="005F28FE">
      <w:pPr>
        <w:spacing w:line="276" w:lineRule="auto"/>
        <w:rPr>
          <w:sz w:val="22"/>
        </w:rPr>
      </w:pPr>
    </w:p>
    <w:p w14:paraId="04639A87" w14:textId="281E8F86" w:rsidR="00031DB7" w:rsidRPr="00031DB7" w:rsidRDefault="00031DB7" w:rsidP="005F28FE">
      <w:pPr>
        <w:pStyle w:val="Listenabsatz"/>
        <w:numPr>
          <w:ilvl w:val="0"/>
          <w:numId w:val="25"/>
        </w:numPr>
        <w:spacing w:line="276" w:lineRule="auto"/>
        <w:rPr>
          <w:sz w:val="22"/>
        </w:rPr>
      </w:pPr>
      <w:r w:rsidRPr="00031DB7">
        <w:rPr>
          <w:sz w:val="22"/>
        </w:rPr>
        <w:t>Analysieren Sie die Bilanz und die GuV der „Family Entertainment GmbH“. Finden Sie fünf Punkte aus dem Jahresabschluss, die für das Unternehmen von besonderer Bedeutung sind.</w:t>
      </w:r>
      <w:r w:rsidR="005354E9">
        <w:rPr>
          <w:sz w:val="22"/>
        </w:rPr>
        <w:t xml:space="preserve"> Sie finden den Bilanz und GuV auf den fo</w:t>
      </w:r>
      <w:r w:rsidR="005354E9">
        <w:rPr>
          <w:sz w:val="22"/>
        </w:rPr>
        <w:t>l</w:t>
      </w:r>
      <w:r w:rsidR="005354E9">
        <w:rPr>
          <w:sz w:val="22"/>
        </w:rPr>
        <w:t>genden Seiten.</w:t>
      </w:r>
      <w:r w:rsidR="00E64099">
        <w:rPr>
          <w:sz w:val="22"/>
        </w:rPr>
        <w:t xml:space="preserve"> /5</w:t>
      </w:r>
    </w:p>
    <w:p w14:paraId="4171983C" w14:textId="77777777" w:rsidR="00031DB7" w:rsidRDefault="00031DB7" w:rsidP="005F28FE">
      <w:pPr>
        <w:spacing w:line="276" w:lineRule="auto"/>
        <w:rPr>
          <w:sz w:val="22"/>
        </w:rPr>
      </w:pPr>
    </w:p>
    <w:p w14:paraId="5A3437E4" w14:textId="5EAFA062" w:rsidR="00031DB7" w:rsidRPr="005A5E07" w:rsidRDefault="00031DB7" w:rsidP="005F28FE">
      <w:pPr>
        <w:pStyle w:val="Listenabsatz"/>
        <w:numPr>
          <w:ilvl w:val="0"/>
          <w:numId w:val="25"/>
        </w:numPr>
        <w:spacing w:line="276" w:lineRule="auto"/>
        <w:rPr>
          <w:sz w:val="22"/>
        </w:rPr>
      </w:pPr>
      <w:r w:rsidRPr="005A5E07">
        <w:rPr>
          <w:sz w:val="22"/>
        </w:rPr>
        <w:t xml:space="preserve">Wählen Sie drei Kennzahlen aus, </w:t>
      </w:r>
      <w:r w:rsidR="005A5E07" w:rsidRPr="005A5E07">
        <w:rPr>
          <w:sz w:val="22"/>
        </w:rPr>
        <w:t>mit denen man der Bank die finanzielle St</w:t>
      </w:r>
      <w:r w:rsidR="005A5E07" w:rsidRPr="005A5E07">
        <w:rPr>
          <w:sz w:val="22"/>
        </w:rPr>
        <w:t>a</w:t>
      </w:r>
      <w:r w:rsidR="005A5E07" w:rsidRPr="005A5E07">
        <w:rPr>
          <w:sz w:val="22"/>
        </w:rPr>
        <w:t>bilität des Unternehmens und die fristenkonforme Finanzierung der Anlage</w:t>
      </w:r>
      <w:r w:rsidR="005A5E07" w:rsidRPr="005A5E07">
        <w:rPr>
          <w:sz w:val="22"/>
        </w:rPr>
        <w:t>n</w:t>
      </w:r>
      <w:r w:rsidR="005A5E07" w:rsidRPr="005A5E07">
        <w:rPr>
          <w:sz w:val="22"/>
        </w:rPr>
        <w:t xml:space="preserve">gegenstände </w:t>
      </w:r>
      <w:r w:rsidR="005A5E07">
        <w:rPr>
          <w:sz w:val="22"/>
        </w:rPr>
        <w:t>nachweisen</w:t>
      </w:r>
      <w:r w:rsidR="005A5E07" w:rsidRPr="005A5E07">
        <w:rPr>
          <w:sz w:val="22"/>
        </w:rPr>
        <w:t xml:space="preserve"> kann. Berechnen Sie diese Kennzahlen und interpr</w:t>
      </w:r>
      <w:r w:rsidR="005A5E07" w:rsidRPr="005A5E07">
        <w:rPr>
          <w:sz w:val="22"/>
        </w:rPr>
        <w:t>e</w:t>
      </w:r>
      <w:r w:rsidR="005A5E07" w:rsidRPr="005A5E07">
        <w:rPr>
          <w:sz w:val="22"/>
        </w:rPr>
        <w:t>tieren Sie sie.</w:t>
      </w:r>
      <w:r w:rsidR="00E64099">
        <w:rPr>
          <w:sz w:val="22"/>
        </w:rPr>
        <w:t xml:space="preserve"> </w:t>
      </w:r>
      <w:r w:rsidR="00A25439">
        <w:rPr>
          <w:sz w:val="22"/>
        </w:rPr>
        <w:t xml:space="preserve">Rechnen Sie in 1000 EUR. </w:t>
      </w:r>
      <w:r w:rsidR="00E64099">
        <w:rPr>
          <w:sz w:val="22"/>
        </w:rPr>
        <w:t>/9</w:t>
      </w:r>
    </w:p>
    <w:p w14:paraId="5E326222" w14:textId="77777777" w:rsidR="005A5E07" w:rsidRPr="005A5E07" w:rsidRDefault="005A5E07" w:rsidP="005F28FE">
      <w:pPr>
        <w:spacing w:line="276" w:lineRule="auto"/>
        <w:rPr>
          <w:sz w:val="22"/>
        </w:rPr>
      </w:pPr>
    </w:p>
    <w:p w14:paraId="01AF85F4" w14:textId="3E7C6B39" w:rsidR="005A5E07" w:rsidRDefault="005A5E07" w:rsidP="005F28FE">
      <w:pPr>
        <w:pStyle w:val="Listenabsatz"/>
        <w:numPr>
          <w:ilvl w:val="0"/>
          <w:numId w:val="25"/>
        </w:numPr>
        <w:spacing w:line="276" w:lineRule="auto"/>
        <w:rPr>
          <w:sz w:val="22"/>
        </w:rPr>
      </w:pPr>
      <w:r>
        <w:rPr>
          <w:sz w:val="22"/>
        </w:rPr>
        <w:t xml:space="preserve">Welche </w:t>
      </w:r>
      <w:r w:rsidR="00E64099">
        <w:rPr>
          <w:sz w:val="22"/>
        </w:rPr>
        <w:t xml:space="preserve">sinnvollen </w:t>
      </w:r>
      <w:r>
        <w:rPr>
          <w:sz w:val="22"/>
        </w:rPr>
        <w:t>Sicherheiten könnte das Unternehmen der Bank</w:t>
      </w:r>
      <w:r w:rsidR="00E64099">
        <w:rPr>
          <w:sz w:val="22"/>
        </w:rPr>
        <w:t xml:space="preserve"> anbieten? Machen Sie </w:t>
      </w:r>
      <w:r w:rsidR="002166FA">
        <w:rPr>
          <w:sz w:val="22"/>
        </w:rPr>
        <w:t>zwei</w:t>
      </w:r>
      <w:r w:rsidR="00E64099">
        <w:rPr>
          <w:sz w:val="22"/>
        </w:rPr>
        <w:t xml:space="preserve"> Vorschläge und beschreiben Sie diese Sicherheiten kurz. /</w:t>
      </w:r>
      <w:r w:rsidR="002166FA">
        <w:rPr>
          <w:sz w:val="22"/>
        </w:rPr>
        <w:t>4</w:t>
      </w:r>
    </w:p>
    <w:p w14:paraId="2FE8433F" w14:textId="77777777" w:rsidR="00E64099" w:rsidRPr="00E64099" w:rsidRDefault="00E64099" w:rsidP="005F28FE">
      <w:pPr>
        <w:spacing w:line="276" w:lineRule="auto"/>
        <w:rPr>
          <w:sz w:val="22"/>
        </w:rPr>
      </w:pPr>
    </w:p>
    <w:p w14:paraId="755E695F" w14:textId="396713A3" w:rsidR="00E64099" w:rsidRPr="00E64099" w:rsidRDefault="00E64099" w:rsidP="005F28FE">
      <w:pPr>
        <w:spacing w:line="276" w:lineRule="auto"/>
        <w:rPr>
          <w:sz w:val="22"/>
        </w:rPr>
      </w:pPr>
    </w:p>
    <w:p w14:paraId="67DEDEAB" w14:textId="2A24CCEA" w:rsidR="002166FA" w:rsidRPr="00655EED" w:rsidRDefault="00FA5209" w:rsidP="005F28FE">
      <w:pPr>
        <w:spacing w:line="276" w:lineRule="auto"/>
        <w:jc w:val="both"/>
        <w:rPr>
          <w:b/>
          <w:sz w:val="22"/>
        </w:rPr>
      </w:pPr>
      <w:r>
        <w:rPr>
          <w:b/>
          <w:sz w:val="22"/>
          <w:highlight w:val="lightGray"/>
        </w:rPr>
        <w:t>Arbeitsaufgabe</w:t>
      </w:r>
      <w:r w:rsidR="002166FA" w:rsidRPr="00655EED">
        <w:rPr>
          <w:b/>
          <w:sz w:val="22"/>
          <w:highlight w:val="lightGray"/>
        </w:rPr>
        <w:t xml:space="preserve"> </w:t>
      </w:r>
      <w:r>
        <w:rPr>
          <w:b/>
          <w:sz w:val="22"/>
          <w:highlight w:val="lightGray"/>
        </w:rPr>
        <w:t>4</w:t>
      </w:r>
      <w:r w:rsidR="002166FA" w:rsidRPr="00655EED">
        <w:rPr>
          <w:b/>
          <w:sz w:val="22"/>
          <w:highlight w:val="lightGray"/>
        </w:rPr>
        <w:t xml:space="preserve">: </w:t>
      </w:r>
      <w:r w:rsidR="002166FA">
        <w:rPr>
          <w:b/>
          <w:sz w:val="22"/>
          <w:highlight w:val="lightGray"/>
        </w:rPr>
        <w:t>Finanzierungsalternativen vorschlagen</w:t>
      </w:r>
      <w:r w:rsidR="002166FA" w:rsidRPr="005053B2">
        <w:rPr>
          <w:b/>
          <w:sz w:val="22"/>
          <w:highlight w:val="lightGray"/>
        </w:rPr>
        <w:t xml:space="preserve"> </w:t>
      </w:r>
      <w:r w:rsidR="00425D28">
        <w:rPr>
          <w:b/>
          <w:sz w:val="22"/>
        </w:rPr>
        <w:t xml:space="preserve"> /8</w:t>
      </w:r>
    </w:p>
    <w:p w14:paraId="6C113563" w14:textId="77777777" w:rsidR="002166FA" w:rsidRDefault="002166FA" w:rsidP="005F28FE">
      <w:pPr>
        <w:spacing w:line="276" w:lineRule="auto"/>
        <w:rPr>
          <w:sz w:val="22"/>
        </w:rPr>
      </w:pPr>
    </w:p>
    <w:p w14:paraId="13ACA9A3" w14:textId="77777777" w:rsidR="00425D28" w:rsidRDefault="0044160F" w:rsidP="005F28FE">
      <w:pPr>
        <w:spacing w:line="276" w:lineRule="auto"/>
        <w:rPr>
          <w:sz w:val="22"/>
        </w:rPr>
      </w:pPr>
      <w:r>
        <w:rPr>
          <w:sz w:val="22"/>
        </w:rPr>
        <w:t>Machen Sie für die folgenden Situationen Vorschläge, wie der Finanzierungsb</w:t>
      </w:r>
      <w:r>
        <w:rPr>
          <w:sz w:val="22"/>
        </w:rPr>
        <w:t>e</w:t>
      </w:r>
      <w:r>
        <w:rPr>
          <w:sz w:val="22"/>
        </w:rPr>
        <w:t>darf gedeckt werden kann</w:t>
      </w:r>
      <w:r w:rsidR="00425D28">
        <w:rPr>
          <w:sz w:val="22"/>
        </w:rPr>
        <w:t>, wenn im Moment gerade ein vorübergehendes Liqu</w:t>
      </w:r>
      <w:r w:rsidR="00425D28">
        <w:rPr>
          <w:sz w:val="22"/>
        </w:rPr>
        <w:t>i</w:t>
      </w:r>
      <w:r w:rsidR="00425D28">
        <w:rPr>
          <w:sz w:val="22"/>
        </w:rPr>
        <w:t>ditätsproblem besteht</w:t>
      </w:r>
      <w:r>
        <w:rPr>
          <w:sz w:val="22"/>
        </w:rPr>
        <w:t xml:space="preserve">. </w:t>
      </w:r>
    </w:p>
    <w:p w14:paraId="7E96D380" w14:textId="77777777" w:rsidR="00425D28" w:rsidRDefault="00425D28" w:rsidP="005F28FE">
      <w:pPr>
        <w:spacing w:line="276" w:lineRule="auto"/>
        <w:rPr>
          <w:sz w:val="22"/>
        </w:rPr>
      </w:pPr>
    </w:p>
    <w:p w14:paraId="55FD5806" w14:textId="7CB71643" w:rsidR="007A40F8" w:rsidRDefault="0044160F" w:rsidP="005F28FE">
      <w:pPr>
        <w:spacing w:line="276" w:lineRule="auto"/>
        <w:rPr>
          <w:sz w:val="22"/>
        </w:rPr>
      </w:pPr>
      <w:r>
        <w:rPr>
          <w:sz w:val="22"/>
        </w:rPr>
        <w:t>Berücksichtigen Sie dabei, dass auch eine Kombination von mehreren Finanzi</w:t>
      </w:r>
      <w:r>
        <w:rPr>
          <w:sz w:val="22"/>
        </w:rPr>
        <w:t>e</w:t>
      </w:r>
      <w:r>
        <w:rPr>
          <w:sz w:val="22"/>
        </w:rPr>
        <w:t>rungsformen sinnvoll sein kann.</w:t>
      </w:r>
      <w:r w:rsidR="003B68C4">
        <w:rPr>
          <w:sz w:val="22"/>
        </w:rPr>
        <w:t xml:space="preserve"> Durchschnittlich hat das Unternehmen offene Forderungen in der Höhe von 120.000,00 EUR.</w:t>
      </w:r>
    </w:p>
    <w:p w14:paraId="5AD56A3B" w14:textId="77777777" w:rsidR="0044160F" w:rsidRDefault="0044160F" w:rsidP="005F28FE">
      <w:pPr>
        <w:spacing w:line="276" w:lineRule="auto"/>
        <w:rPr>
          <w:sz w:val="22"/>
        </w:rPr>
      </w:pPr>
    </w:p>
    <w:p w14:paraId="228C4508" w14:textId="6E29D9A3" w:rsidR="0044160F" w:rsidRPr="00425D28" w:rsidRDefault="00425D28" w:rsidP="005F28FE">
      <w:pPr>
        <w:pStyle w:val="Listenabsatz"/>
        <w:numPr>
          <w:ilvl w:val="0"/>
          <w:numId w:val="26"/>
        </w:numPr>
        <w:spacing w:line="276" w:lineRule="auto"/>
        <w:rPr>
          <w:sz w:val="22"/>
        </w:rPr>
      </w:pPr>
      <w:r w:rsidRPr="00425D28">
        <w:rPr>
          <w:sz w:val="22"/>
        </w:rPr>
        <w:t>Erneuerbare Energien spielen bei der Family Entertainment GmbH eine große Rolle. Deshalb soll eine Photovoltaikanlage errichtet werden. Dazu benötigt man 210.000,00 EUR.</w:t>
      </w:r>
    </w:p>
    <w:p w14:paraId="0154B894" w14:textId="4F27A479" w:rsidR="00425D28" w:rsidRDefault="00425D28" w:rsidP="005F28FE">
      <w:pPr>
        <w:spacing w:line="276" w:lineRule="auto"/>
        <w:rPr>
          <w:sz w:val="22"/>
        </w:rPr>
      </w:pPr>
    </w:p>
    <w:p w14:paraId="0263D18A" w14:textId="568F25CB" w:rsidR="00425D28" w:rsidRPr="003B68C4" w:rsidRDefault="005F28FE" w:rsidP="005F28FE">
      <w:pPr>
        <w:pStyle w:val="Listenabsatz"/>
        <w:numPr>
          <w:ilvl w:val="0"/>
          <w:numId w:val="26"/>
        </w:numPr>
        <w:spacing w:line="276" w:lineRule="auto"/>
        <w:rPr>
          <w:sz w:val="22"/>
        </w:rPr>
      </w:pPr>
      <w:r>
        <w:rPr>
          <w:noProof/>
          <w:sz w:val="22"/>
          <w:szCs w:val="22"/>
        </w:rPr>
        <w:drawing>
          <wp:anchor distT="0" distB="0" distL="114300" distR="114300" simplePos="0" relativeHeight="251695104" behindDoc="0" locked="0" layoutInCell="1" allowOverlap="1" wp14:anchorId="2684E00C" wp14:editId="4CA9C605">
            <wp:simplePos x="0" y="0"/>
            <wp:positionH relativeFrom="column">
              <wp:posOffset>4562475</wp:posOffset>
            </wp:positionH>
            <wp:positionV relativeFrom="paragraph">
              <wp:posOffset>42545</wp:posOffset>
            </wp:positionV>
            <wp:extent cx="1143000" cy="914400"/>
            <wp:effectExtent l="0" t="0" r="0" b="0"/>
            <wp:wrapTight wrapText="bothSides">
              <wp:wrapPolygon edited="0">
                <wp:start x="0" y="0"/>
                <wp:lineTo x="0" y="21000"/>
                <wp:lineTo x="21120" y="21000"/>
                <wp:lineTo x="21120" y="0"/>
                <wp:lineTo x="0"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19">
                      <a:extLst>
                        <a:ext uri="{28A0092B-C50C-407E-A947-70E740481C1C}">
                          <a14:useLocalDpi xmlns:a14="http://schemas.microsoft.com/office/drawing/2010/main" val="0"/>
                        </a:ext>
                      </a:extLst>
                    </a:blip>
                    <a:stretch>
                      <a:fillRect/>
                    </a:stretch>
                  </pic:blipFill>
                  <pic:spPr>
                    <a:xfrm>
                      <a:off x="0" y="0"/>
                      <a:ext cx="114300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25D28" w:rsidRPr="003B68C4">
        <w:rPr>
          <w:sz w:val="22"/>
        </w:rPr>
        <w:t>Eine Lieferung Jungwein in der Höhe von 4.800,00 EUR muss bezahlt werden</w:t>
      </w:r>
      <w:r w:rsidR="003B68C4" w:rsidRPr="003B68C4">
        <w:rPr>
          <w:sz w:val="22"/>
        </w:rPr>
        <w:t>. Die Zahlungsbedingung lautet „Zah</w:t>
      </w:r>
      <w:r w:rsidR="003B68C4" w:rsidRPr="003B68C4">
        <w:rPr>
          <w:sz w:val="22"/>
        </w:rPr>
        <w:t>l</w:t>
      </w:r>
      <w:r w:rsidR="003B68C4" w:rsidRPr="003B68C4">
        <w:rPr>
          <w:sz w:val="22"/>
        </w:rPr>
        <w:t>bar innerhalb von 10 Tagen abzüglich 2 % Skonto oder i</w:t>
      </w:r>
      <w:r w:rsidR="003B68C4" w:rsidRPr="003B68C4">
        <w:rPr>
          <w:sz w:val="22"/>
        </w:rPr>
        <w:t>n</w:t>
      </w:r>
      <w:r w:rsidR="003B68C4" w:rsidRPr="003B68C4">
        <w:rPr>
          <w:sz w:val="22"/>
        </w:rPr>
        <w:t>nerhalb von 30 Tagen netto Kassa“.</w:t>
      </w:r>
      <w:r w:rsidR="0091002E" w:rsidRPr="0091002E">
        <w:rPr>
          <w:noProof/>
          <w:sz w:val="22"/>
          <w:szCs w:val="22"/>
        </w:rPr>
        <w:t xml:space="preserve"> </w:t>
      </w:r>
    </w:p>
    <w:p w14:paraId="65696A88" w14:textId="77777777" w:rsidR="003B68C4" w:rsidRPr="003B68C4" w:rsidRDefault="003B68C4" w:rsidP="005F28FE">
      <w:pPr>
        <w:spacing w:line="276" w:lineRule="auto"/>
        <w:rPr>
          <w:sz w:val="22"/>
        </w:rPr>
      </w:pPr>
    </w:p>
    <w:p w14:paraId="28BED0BD" w14:textId="077F2551" w:rsidR="003B68C4" w:rsidRPr="003B68C4" w:rsidRDefault="003B68C4" w:rsidP="005F28FE">
      <w:pPr>
        <w:pStyle w:val="Listenabsatz"/>
        <w:numPr>
          <w:ilvl w:val="0"/>
          <w:numId w:val="26"/>
        </w:numPr>
        <w:spacing w:line="276" w:lineRule="auto"/>
        <w:rPr>
          <w:sz w:val="22"/>
        </w:rPr>
      </w:pPr>
      <w:r>
        <w:rPr>
          <w:sz w:val="22"/>
        </w:rPr>
        <w:t>Eine Kreditkarte in der Höhe von 32.000,00 EUR ist fällig.</w:t>
      </w:r>
    </w:p>
    <w:p w14:paraId="6CBE829D" w14:textId="313EE573" w:rsidR="007A40F8" w:rsidRPr="007A40F8" w:rsidRDefault="00AF6346" w:rsidP="007A40F8">
      <w:pPr>
        <w:rPr>
          <w:sz w:val="22"/>
        </w:rPr>
      </w:pPr>
      <w:r>
        <w:rPr>
          <w:b/>
          <w:noProof/>
        </w:rPr>
        <w:drawing>
          <wp:anchor distT="0" distB="0" distL="114300" distR="114300" simplePos="0" relativeHeight="251700224" behindDoc="0" locked="0" layoutInCell="1" allowOverlap="1" wp14:anchorId="3AD1AEE0" wp14:editId="34825A25">
            <wp:simplePos x="0" y="0"/>
            <wp:positionH relativeFrom="column">
              <wp:posOffset>33183</wp:posOffset>
            </wp:positionH>
            <wp:positionV relativeFrom="paragraph">
              <wp:posOffset>148590</wp:posOffset>
            </wp:positionV>
            <wp:extent cx="5756910" cy="344424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444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5D2BEA" w14:textId="5CD9258B" w:rsidR="00B00ED9" w:rsidRDefault="00B00ED9">
      <w:pPr>
        <w:rPr>
          <w:sz w:val="22"/>
        </w:rPr>
      </w:pPr>
    </w:p>
    <w:p w14:paraId="46D6E5A9" w14:textId="77777777" w:rsidR="009E2669" w:rsidRDefault="009E2669">
      <w:pPr>
        <w:rPr>
          <w:sz w:val="22"/>
        </w:rPr>
      </w:pPr>
    </w:p>
    <w:p w14:paraId="3D354CB3" w14:textId="77777777" w:rsidR="009E2669" w:rsidRDefault="009E2669">
      <w:pPr>
        <w:rPr>
          <w:sz w:val="22"/>
        </w:rPr>
      </w:pPr>
    </w:p>
    <w:p w14:paraId="40CC53BB" w14:textId="18B228E8" w:rsidR="009E2669" w:rsidRDefault="009E2669">
      <w:pPr>
        <w:rPr>
          <w:sz w:val="22"/>
        </w:rPr>
      </w:pPr>
    </w:p>
    <w:p w14:paraId="79B50B91" w14:textId="77777777" w:rsidR="009E2669" w:rsidRDefault="009E2669">
      <w:pPr>
        <w:rPr>
          <w:sz w:val="22"/>
        </w:rPr>
      </w:pPr>
    </w:p>
    <w:p w14:paraId="3189A353" w14:textId="77777777" w:rsidR="009E2669" w:rsidRDefault="009E2669">
      <w:pPr>
        <w:rPr>
          <w:sz w:val="22"/>
        </w:rPr>
      </w:pPr>
    </w:p>
    <w:p w14:paraId="084B857E" w14:textId="77777777" w:rsidR="009E2669" w:rsidRDefault="009E2669">
      <w:pPr>
        <w:rPr>
          <w:sz w:val="22"/>
        </w:rPr>
      </w:pPr>
    </w:p>
    <w:p w14:paraId="544CDA2F" w14:textId="77777777" w:rsidR="009E2669" w:rsidRDefault="009E2669">
      <w:pPr>
        <w:rPr>
          <w:sz w:val="22"/>
        </w:rPr>
      </w:pPr>
    </w:p>
    <w:p w14:paraId="235B2BBF" w14:textId="77777777" w:rsidR="009E2669" w:rsidRDefault="009E2669">
      <w:pPr>
        <w:rPr>
          <w:sz w:val="22"/>
        </w:rPr>
      </w:pPr>
    </w:p>
    <w:p w14:paraId="7BA9FCB9" w14:textId="2C0404F5" w:rsidR="009E2669" w:rsidRDefault="009E2669">
      <w:pPr>
        <w:rPr>
          <w:sz w:val="22"/>
        </w:rPr>
      </w:pPr>
    </w:p>
    <w:p w14:paraId="43514A34" w14:textId="77777777" w:rsidR="009E2669" w:rsidRDefault="009E2669">
      <w:pPr>
        <w:rPr>
          <w:sz w:val="22"/>
        </w:rPr>
      </w:pPr>
    </w:p>
    <w:p w14:paraId="2098969E" w14:textId="77777777" w:rsidR="009E2669" w:rsidRDefault="009E2669">
      <w:pPr>
        <w:rPr>
          <w:sz w:val="22"/>
        </w:rPr>
      </w:pPr>
    </w:p>
    <w:p w14:paraId="18D6EA31" w14:textId="77777777" w:rsidR="009E2669" w:rsidRDefault="009E2669">
      <w:pPr>
        <w:rPr>
          <w:sz w:val="22"/>
        </w:rPr>
      </w:pPr>
    </w:p>
    <w:p w14:paraId="07E31586" w14:textId="77777777" w:rsidR="009E2669" w:rsidRDefault="009E2669">
      <w:pPr>
        <w:rPr>
          <w:sz w:val="22"/>
        </w:rPr>
      </w:pPr>
    </w:p>
    <w:p w14:paraId="2DBD603E" w14:textId="77777777" w:rsidR="009E2669" w:rsidRDefault="009E2669">
      <w:pPr>
        <w:rPr>
          <w:sz w:val="22"/>
        </w:rPr>
      </w:pPr>
    </w:p>
    <w:p w14:paraId="5521E498" w14:textId="77777777" w:rsidR="009E2669" w:rsidRDefault="009E2669">
      <w:pPr>
        <w:rPr>
          <w:sz w:val="22"/>
        </w:rPr>
      </w:pPr>
    </w:p>
    <w:p w14:paraId="104B6C4B" w14:textId="77777777" w:rsidR="009E2669" w:rsidRDefault="009E2669">
      <w:pPr>
        <w:rPr>
          <w:sz w:val="22"/>
        </w:rPr>
      </w:pPr>
    </w:p>
    <w:p w14:paraId="38864141" w14:textId="77777777" w:rsidR="009E2669" w:rsidRDefault="009E2669">
      <w:pPr>
        <w:rPr>
          <w:sz w:val="22"/>
        </w:rPr>
      </w:pPr>
    </w:p>
    <w:p w14:paraId="11822372" w14:textId="77777777" w:rsidR="009E2669" w:rsidRDefault="009E2669">
      <w:pPr>
        <w:rPr>
          <w:sz w:val="22"/>
        </w:rPr>
      </w:pPr>
    </w:p>
    <w:p w14:paraId="4896952B" w14:textId="77777777" w:rsidR="009E2669" w:rsidRDefault="009E2669">
      <w:pPr>
        <w:rPr>
          <w:sz w:val="22"/>
        </w:rPr>
      </w:pPr>
    </w:p>
    <w:p w14:paraId="53E57AC5" w14:textId="27A92BD9" w:rsidR="009E2669" w:rsidRDefault="009E2669">
      <w:pPr>
        <w:rPr>
          <w:sz w:val="22"/>
        </w:rPr>
      </w:pPr>
      <w:r>
        <w:rPr>
          <w:b/>
          <w:noProof/>
        </w:rPr>
        <w:drawing>
          <wp:anchor distT="0" distB="0" distL="114300" distR="114300" simplePos="0" relativeHeight="251701248" behindDoc="0" locked="0" layoutInCell="1" allowOverlap="1" wp14:anchorId="4ABACB6A" wp14:editId="2003E5EC">
            <wp:simplePos x="0" y="0"/>
            <wp:positionH relativeFrom="column">
              <wp:posOffset>25400</wp:posOffset>
            </wp:positionH>
            <wp:positionV relativeFrom="paragraph">
              <wp:posOffset>130810</wp:posOffset>
            </wp:positionV>
            <wp:extent cx="5756910" cy="340677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406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A3C3D7" w14:textId="77777777" w:rsidR="009E2669" w:rsidRDefault="009E2669">
      <w:pPr>
        <w:rPr>
          <w:sz w:val="22"/>
        </w:rPr>
      </w:pPr>
    </w:p>
    <w:p w14:paraId="169CD4A4" w14:textId="77777777" w:rsidR="009E2669" w:rsidRDefault="009E2669">
      <w:pPr>
        <w:rPr>
          <w:sz w:val="22"/>
        </w:rPr>
      </w:pPr>
    </w:p>
    <w:p w14:paraId="199660A3" w14:textId="77777777" w:rsidR="009E2669" w:rsidRDefault="009E2669">
      <w:pPr>
        <w:rPr>
          <w:sz w:val="22"/>
        </w:rPr>
      </w:pPr>
    </w:p>
    <w:p w14:paraId="39060483" w14:textId="77777777" w:rsidR="009E2669" w:rsidRDefault="009E2669">
      <w:pPr>
        <w:rPr>
          <w:sz w:val="22"/>
        </w:rPr>
      </w:pPr>
    </w:p>
    <w:p w14:paraId="36E7F161" w14:textId="77777777" w:rsidR="009E2669" w:rsidRDefault="009E2669">
      <w:pPr>
        <w:rPr>
          <w:sz w:val="22"/>
        </w:rPr>
      </w:pPr>
    </w:p>
    <w:p w14:paraId="7B23DD44" w14:textId="77777777" w:rsidR="009E2669" w:rsidRDefault="009E2669">
      <w:pPr>
        <w:rPr>
          <w:sz w:val="22"/>
        </w:rPr>
      </w:pPr>
    </w:p>
    <w:p w14:paraId="29EC8166" w14:textId="77777777" w:rsidR="009E2669" w:rsidRDefault="009E2669">
      <w:pPr>
        <w:rPr>
          <w:sz w:val="22"/>
        </w:rPr>
      </w:pPr>
    </w:p>
    <w:p w14:paraId="712CFE18" w14:textId="77777777" w:rsidR="009E2669" w:rsidRDefault="009E2669">
      <w:pPr>
        <w:rPr>
          <w:sz w:val="22"/>
        </w:rPr>
      </w:pPr>
    </w:p>
    <w:p w14:paraId="661CC8F7" w14:textId="77777777" w:rsidR="009E2669" w:rsidRDefault="009E2669">
      <w:pPr>
        <w:rPr>
          <w:sz w:val="22"/>
        </w:rPr>
      </w:pPr>
    </w:p>
    <w:p w14:paraId="79569B72" w14:textId="77777777" w:rsidR="009E2669" w:rsidRDefault="009E2669">
      <w:pPr>
        <w:rPr>
          <w:sz w:val="22"/>
        </w:rPr>
      </w:pPr>
    </w:p>
    <w:p w14:paraId="0A965DF4" w14:textId="77777777" w:rsidR="009E2669" w:rsidRDefault="009E2669">
      <w:pPr>
        <w:rPr>
          <w:sz w:val="22"/>
        </w:rPr>
      </w:pPr>
    </w:p>
    <w:p w14:paraId="459EFEBB" w14:textId="77777777" w:rsidR="009E2669" w:rsidRDefault="009E2669">
      <w:pPr>
        <w:rPr>
          <w:sz w:val="22"/>
        </w:rPr>
      </w:pPr>
    </w:p>
    <w:p w14:paraId="7F9F2266" w14:textId="77777777" w:rsidR="009E2669" w:rsidRDefault="009E2669">
      <w:pPr>
        <w:rPr>
          <w:sz w:val="22"/>
        </w:rPr>
      </w:pPr>
    </w:p>
    <w:p w14:paraId="16F7946D" w14:textId="77777777" w:rsidR="009E2669" w:rsidRDefault="009E2669">
      <w:pPr>
        <w:rPr>
          <w:sz w:val="22"/>
        </w:rPr>
      </w:pPr>
    </w:p>
    <w:p w14:paraId="3305C655" w14:textId="77777777" w:rsidR="009E2669" w:rsidRDefault="009E2669">
      <w:pPr>
        <w:rPr>
          <w:sz w:val="22"/>
        </w:rPr>
      </w:pPr>
    </w:p>
    <w:p w14:paraId="7F966F36" w14:textId="77777777" w:rsidR="009E2669" w:rsidRDefault="009E2669">
      <w:pPr>
        <w:rPr>
          <w:sz w:val="22"/>
        </w:rPr>
      </w:pPr>
    </w:p>
    <w:p w14:paraId="49355DA2" w14:textId="77777777" w:rsidR="009E2669" w:rsidRDefault="009E2669">
      <w:pPr>
        <w:rPr>
          <w:sz w:val="22"/>
        </w:rPr>
      </w:pPr>
    </w:p>
    <w:p w14:paraId="1F55E2CD" w14:textId="77777777" w:rsidR="009E2669" w:rsidRDefault="009E2669">
      <w:pPr>
        <w:rPr>
          <w:sz w:val="22"/>
        </w:rPr>
      </w:pPr>
    </w:p>
    <w:p w14:paraId="3CEA88DF" w14:textId="77777777" w:rsidR="009E2669" w:rsidRDefault="009E2669">
      <w:pPr>
        <w:rPr>
          <w:sz w:val="22"/>
        </w:rPr>
      </w:pPr>
    </w:p>
    <w:p w14:paraId="0C91A7E9" w14:textId="77777777" w:rsidR="009E2669" w:rsidRDefault="009E2669">
      <w:pPr>
        <w:rPr>
          <w:sz w:val="22"/>
        </w:rPr>
      </w:pPr>
    </w:p>
    <w:p w14:paraId="4EFAB70E" w14:textId="16223046" w:rsidR="009E2669" w:rsidRPr="00681C25" w:rsidRDefault="009E2669" w:rsidP="009E2669">
      <w:pPr>
        <w:rPr>
          <w:sz w:val="22"/>
        </w:rPr>
      </w:pPr>
      <w:r w:rsidRPr="00681C25">
        <w:rPr>
          <w:sz w:val="22"/>
        </w:rPr>
        <w:t>Hinweis: 5,5 Millionen der Verbindlichkeiten sind kurzfristig, alle anderen Ve</w:t>
      </w:r>
      <w:r w:rsidRPr="00681C25">
        <w:rPr>
          <w:sz w:val="22"/>
        </w:rPr>
        <w:t>r</w:t>
      </w:r>
      <w:r w:rsidRPr="00681C25">
        <w:rPr>
          <w:sz w:val="22"/>
        </w:rPr>
        <w:t>bindlichkeiten sind langfristig.</w:t>
      </w:r>
      <w:r>
        <w:rPr>
          <w:sz w:val="22"/>
        </w:rPr>
        <w:t xml:space="preserve"> Sämtliche Forderungen sind kurzfristig.</w:t>
      </w:r>
      <w:r w:rsidR="00DB7A5F">
        <w:rPr>
          <w:sz w:val="22"/>
        </w:rPr>
        <w:t xml:space="preserve"> Investit</w:t>
      </w:r>
      <w:r w:rsidR="00DB7A5F">
        <w:rPr>
          <w:sz w:val="22"/>
        </w:rPr>
        <w:t>i</w:t>
      </w:r>
      <w:r w:rsidR="00DB7A5F">
        <w:rPr>
          <w:sz w:val="22"/>
        </w:rPr>
        <w:t>onszuschüsse müssen zurückgezahlt werden. Die unversteuerten Rücklagen müssen nicht berücksichtigt werden.</w:t>
      </w:r>
    </w:p>
    <w:p w14:paraId="4AE34167" w14:textId="77777777" w:rsidR="009E2669" w:rsidRDefault="009E2669">
      <w:pPr>
        <w:rPr>
          <w:sz w:val="22"/>
        </w:rPr>
      </w:pPr>
    </w:p>
    <w:p w14:paraId="16338DFE" w14:textId="2472C324" w:rsidR="00B00ED9" w:rsidRPr="00B00ED9" w:rsidRDefault="00B00ED9">
      <w:pPr>
        <w:rPr>
          <w:sz w:val="22"/>
        </w:rPr>
        <w:sectPr w:rsidR="00B00ED9" w:rsidRPr="00B00ED9" w:rsidSect="008B279C">
          <w:headerReference w:type="default" r:id="rId23"/>
          <w:pgSz w:w="11900" w:h="16840"/>
          <w:pgMar w:top="1135" w:right="1417" w:bottom="1134" w:left="1417" w:header="708" w:footer="708" w:gutter="0"/>
          <w:cols w:space="708"/>
          <w:docGrid w:linePitch="360"/>
        </w:sectPr>
      </w:pPr>
    </w:p>
    <w:p w14:paraId="088B3064" w14:textId="23636D4A" w:rsidR="008530ED" w:rsidRDefault="008530ED">
      <w:pPr>
        <w:rPr>
          <w:b/>
        </w:rPr>
      </w:pPr>
    </w:p>
    <w:p w14:paraId="306C49F6" w14:textId="77777777" w:rsidR="005B0D9F" w:rsidRDefault="005B0D9F" w:rsidP="008530ED">
      <w:pPr>
        <w:rPr>
          <w:b/>
        </w:rPr>
      </w:pPr>
    </w:p>
    <w:p w14:paraId="0F54AB8F" w14:textId="2C1473BF" w:rsidR="00CA7CF8" w:rsidRDefault="00CA7CF8" w:rsidP="008530ED">
      <w:pPr>
        <w:rPr>
          <w:b/>
        </w:rPr>
      </w:pPr>
      <w:r>
        <w:rPr>
          <w:b/>
          <w:noProof/>
        </w:rPr>
        <w:drawing>
          <wp:inline distT="0" distB="0" distL="0" distR="0" wp14:anchorId="25B16CE2" wp14:editId="2419A07D">
            <wp:extent cx="5756910" cy="4505484"/>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505484"/>
                    </a:xfrm>
                    <a:prstGeom prst="rect">
                      <a:avLst/>
                    </a:prstGeom>
                    <a:noFill/>
                    <a:ln>
                      <a:noFill/>
                    </a:ln>
                  </pic:spPr>
                </pic:pic>
              </a:graphicData>
            </a:graphic>
          </wp:inline>
        </w:drawing>
      </w:r>
    </w:p>
    <w:p w14:paraId="3E46400D" w14:textId="77777777" w:rsidR="00CA7CF8" w:rsidRDefault="00CA7CF8" w:rsidP="008530ED">
      <w:pPr>
        <w:rPr>
          <w:b/>
        </w:rPr>
      </w:pPr>
    </w:p>
    <w:p w14:paraId="281407EB" w14:textId="6D21E399" w:rsidR="00CA7CF8" w:rsidRDefault="00CA7CF8" w:rsidP="008530ED">
      <w:pPr>
        <w:rPr>
          <w:b/>
        </w:rPr>
      </w:pPr>
      <w:r>
        <w:rPr>
          <w:b/>
          <w:noProof/>
        </w:rPr>
        <w:drawing>
          <wp:inline distT="0" distB="0" distL="0" distR="0" wp14:anchorId="6DDD83EA" wp14:editId="7B0EDC5C">
            <wp:extent cx="5756910" cy="2852564"/>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852564"/>
                    </a:xfrm>
                    <a:prstGeom prst="rect">
                      <a:avLst/>
                    </a:prstGeom>
                    <a:noFill/>
                    <a:ln>
                      <a:noFill/>
                    </a:ln>
                  </pic:spPr>
                </pic:pic>
              </a:graphicData>
            </a:graphic>
          </wp:inline>
        </w:drawing>
      </w:r>
    </w:p>
    <w:p w14:paraId="23808A01" w14:textId="77777777" w:rsidR="00CA7CF8" w:rsidRDefault="00CA7CF8" w:rsidP="008530ED">
      <w:pPr>
        <w:rPr>
          <w:b/>
        </w:rPr>
      </w:pPr>
    </w:p>
    <w:p w14:paraId="153B14B8" w14:textId="77777777" w:rsidR="00CA7CF8" w:rsidRDefault="00CA7CF8" w:rsidP="008530ED">
      <w:pPr>
        <w:rPr>
          <w:b/>
        </w:rPr>
      </w:pPr>
    </w:p>
    <w:p w14:paraId="27453DC1" w14:textId="77777777" w:rsidR="00CA7CF8" w:rsidRDefault="00CA7CF8" w:rsidP="008530ED">
      <w:pPr>
        <w:rPr>
          <w:b/>
        </w:rPr>
      </w:pPr>
    </w:p>
    <w:p w14:paraId="265ECF69" w14:textId="77777777" w:rsidR="00CA7CF8" w:rsidRDefault="00CA7CF8" w:rsidP="008530ED">
      <w:pPr>
        <w:rPr>
          <w:b/>
        </w:rPr>
      </w:pPr>
    </w:p>
    <w:p w14:paraId="1E47AEC3" w14:textId="77777777" w:rsidR="00CA7CF8" w:rsidRDefault="00CA7CF8" w:rsidP="008530ED">
      <w:pPr>
        <w:rPr>
          <w:b/>
        </w:rPr>
      </w:pPr>
    </w:p>
    <w:p w14:paraId="3F082A7C" w14:textId="77777777" w:rsidR="00CA7CF8" w:rsidRDefault="00CA7CF8" w:rsidP="008530ED">
      <w:pPr>
        <w:rPr>
          <w:b/>
        </w:rPr>
      </w:pPr>
    </w:p>
    <w:p w14:paraId="3752A101" w14:textId="77777777" w:rsidR="00CA7CF8" w:rsidRDefault="00CA7CF8" w:rsidP="008530ED">
      <w:pPr>
        <w:rPr>
          <w:b/>
        </w:rPr>
      </w:pPr>
    </w:p>
    <w:p w14:paraId="77F7618D" w14:textId="77777777" w:rsidR="00CA7CF8" w:rsidRPr="008530ED" w:rsidRDefault="00CA7CF8" w:rsidP="008530ED">
      <w:pPr>
        <w:rPr>
          <w:b/>
        </w:rPr>
        <w:sectPr w:rsidR="00CA7CF8" w:rsidRPr="008530ED" w:rsidSect="008B279C">
          <w:headerReference w:type="default" r:id="rId26"/>
          <w:pgSz w:w="11900" w:h="16840"/>
          <w:pgMar w:top="1135" w:right="1417" w:bottom="1134" w:left="1417" w:header="708" w:footer="708" w:gutter="0"/>
          <w:cols w:space="708"/>
          <w:docGrid w:linePitch="360"/>
        </w:sectPr>
      </w:pPr>
    </w:p>
    <w:p w14:paraId="5ECC2E0A" w14:textId="3466521A" w:rsidR="000160ED" w:rsidRPr="00224709" w:rsidRDefault="00224709" w:rsidP="00D01E14">
      <w:pPr>
        <w:spacing w:line="276" w:lineRule="auto"/>
        <w:rPr>
          <w:b/>
          <w:sz w:val="28"/>
        </w:rPr>
      </w:pPr>
      <w:r w:rsidRPr="00224709">
        <w:rPr>
          <w:b/>
          <w:sz w:val="28"/>
        </w:rPr>
        <w:t xml:space="preserve">Themenbereich 3: </w:t>
      </w:r>
      <w:r w:rsidR="000160ED" w:rsidRPr="00224709">
        <w:rPr>
          <w:b/>
          <w:sz w:val="28"/>
        </w:rPr>
        <w:t>Kostenrechnung</w:t>
      </w:r>
      <w:r w:rsidRPr="00224709">
        <w:rPr>
          <w:b/>
          <w:sz w:val="28"/>
        </w:rPr>
        <w:t xml:space="preserve"> und Marketing</w:t>
      </w:r>
    </w:p>
    <w:p w14:paraId="5A0F1AEF" w14:textId="77777777" w:rsidR="000160ED" w:rsidRPr="008B279C" w:rsidRDefault="000160ED" w:rsidP="00D01E14">
      <w:pPr>
        <w:spacing w:line="276" w:lineRule="auto"/>
        <w:rPr>
          <w:sz w:val="22"/>
          <w:szCs w:val="22"/>
        </w:rPr>
      </w:pPr>
    </w:p>
    <w:p w14:paraId="354DB791" w14:textId="77777777" w:rsidR="00224709" w:rsidRPr="00512BFF" w:rsidRDefault="00224709" w:rsidP="00D01E14">
      <w:pPr>
        <w:shd w:val="clear" w:color="auto" w:fill="E0E0E0"/>
        <w:spacing w:line="276" w:lineRule="auto"/>
        <w:rPr>
          <w:b/>
          <w:sz w:val="22"/>
          <w:szCs w:val="22"/>
        </w:rPr>
      </w:pPr>
      <w:r w:rsidRPr="00512BFF">
        <w:rPr>
          <w:b/>
          <w:sz w:val="22"/>
          <w:szCs w:val="22"/>
        </w:rPr>
        <w:t>Kompetenzen:</w:t>
      </w:r>
    </w:p>
    <w:p w14:paraId="01880268" w14:textId="77777777" w:rsidR="00224709" w:rsidRDefault="00224709" w:rsidP="00D01E14">
      <w:pPr>
        <w:shd w:val="clear" w:color="auto" w:fill="E0E0E0"/>
        <w:spacing w:line="276" w:lineRule="auto"/>
        <w:rPr>
          <w:sz w:val="22"/>
          <w:szCs w:val="22"/>
        </w:rPr>
      </w:pPr>
    </w:p>
    <w:p w14:paraId="2AEBA81B" w14:textId="0873F576" w:rsidR="00224709" w:rsidRDefault="0055767A" w:rsidP="00D01E14">
      <w:pPr>
        <w:pStyle w:val="Listenabsatz"/>
        <w:numPr>
          <w:ilvl w:val="0"/>
          <w:numId w:val="19"/>
        </w:numPr>
        <w:shd w:val="clear" w:color="auto" w:fill="E0E0E0"/>
        <w:spacing w:line="276" w:lineRule="auto"/>
        <w:rPr>
          <w:sz w:val="22"/>
          <w:szCs w:val="22"/>
        </w:rPr>
      </w:pPr>
      <w:r>
        <w:rPr>
          <w:sz w:val="22"/>
          <w:szCs w:val="22"/>
        </w:rPr>
        <w:t>Kalkulationen durchführen können</w:t>
      </w:r>
    </w:p>
    <w:p w14:paraId="3034CCA8" w14:textId="01C9F693" w:rsidR="00224709" w:rsidRDefault="0055767A" w:rsidP="00D01E14">
      <w:pPr>
        <w:pStyle w:val="Listenabsatz"/>
        <w:numPr>
          <w:ilvl w:val="0"/>
          <w:numId w:val="19"/>
        </w:numPr>
        <w:shd w:val="clear" w:color="auto" w:fill="E0E0E0"/>
        <w:spacing w:line="276" w:lineRule="auto"/>
        <w:rPr>
          <w:sz w:val="22"/>
          <w:szCs w:val="22"/>
        </w:rPr>
      </w:pPr>
      <w:r>
        <w:rPr>
          <w:sz w:val="22"/>
          <w:szCs w:val="22"/>
        </w:rPr>
        <w:t>Entscheidungen mit Hilfe der Kostenrechnung treffen und begründen können</w:t>
      </w:r>
    </w:p>
    <w:p w14:paraId="639C648A" w14:textId="581AFFC4" w:rsidR="0055767A" w:rsidRPr="00512BFF" w:rsidRDefault="00CA3514" w:rsidP="00D01E14">
      <w:pPr>
        <w:pStyle w:val="Listenabsatz"/>
        <w:numPr>
          <w:ilvl w:val="0"/>
          <w:numId w:val="19"/>
        </w:numPr>
        <w:shd w:val="clear" w:color="auto" w:fill="E0E0E0"/>
        <w:spacing w:line="276" w:lineRule="auto"/>
        <w:rPr>
          <w:sz w:val="22"/>
          <w:szCs w:val="22"/>
        </w:rPr>
      </w:pPr>
      <w:r>
        <w:rPr>
          <w:sz w:val="22"/>
          <w:szCs w:val="22"/>
        </w:rPr>
        <w:t>Marketingmaßnahmen planen und analysieren können</w:t>
      </w:r>
    </w:p>
    <w:p w14:paraId="4A47BD1B" w14:textId="77777777" w:rsidR="00224709" w:rsidRDefault="00224709" w:rsidP="00D01E14">
      <w:pPr>
        <w:spacing w:line="276" w:lineRule="auto"/>
        <w:jc w:val="both"/>
        <w:rPr>
          <w:sz w:val="22"/>
          <w:szCs w:val="22"/>
        </w:rPr>
      </w:pPr>
    </w:p>
    <w:p w14:paraId="108932D8" w14:textId="73B86020" w:rsidR="000160ED" w:rsidRDefault="000160ED" w:rsidP="00D01E14">
      <w:pPr>
        <w:spacing w:line="276" w:lineRule="auto"/>
        <w:jc w:val="both"/>
        <w:rPr>
          <w:sz w:val="22"/>
          <w:szCs w:val="22"/>
        </w:rPr>
      </w:pPr>
      <w:r>
        <w:rPr>
          <w:sz w:val="22"/>
          <w:szCs w:val="22"/>
        </w:rPr>
        <w:t xml:space="preserve">Ausgehend von den Daten der Gewinn- und Verlustrechnung hat </w:t>
      </w:r>
      <w:r w:rsidR="00224709">
        <w:rPr>
          <w:sz w:val="22"/>
          <w:szCs w:val="22"/>
        </w:rPr>
        <w:t>die Family E</w:t>
      </w:r>
      <w:r w:rsidR="00224709">
        <w:rPr>
          <w:sz w:val="22"/>
          <w:szCs w:val="22"/>
        </w:rPr>
        <w:t>n</w:t>
      </w:r>
      <w:r w:rsidR="00224709">
        <w:rPr>
          <w:sz w:val="22"/>
          <w:szCs w:val="22"/>
        </w:rPr>
        <w:t>tertainment GmbH</w:t>
      </w:r>
      <w:r>
        <w:rPr>
          <w:sz w:val="22"/>
          <w:szCs w:val="22"/>
        </w:rPr>
        <w:t xml:space="preserve"> in einem Betriebsüberleitungsbogen die Kosten ermittelt.</w:t>
      </w:r>
    </w:p>
    <w:p w14:paraId="7A705125" w14:textId="77777777" w:rsidR="000160ED" w:rsidRDefault="000160ED" w:rsidP="00D01E14">
      <w:pPr>
        <w:spacing w:line="276" w:lineRule="auto"/>
        <w:rPr>
          <w:sz w:val="22"/>
          <w:szCs w:val="22"/>
        </w:rPr>
      </w:pPr>
    </w:p>
    <w:p w14:paraId="41E5FFFD" w14:textId="77777777" w:rsidR="000160ED" w:rsidRDefault="000160ED" w:rsidP="00D01E14">
      <w:pPr>
        <w:spacing w:line="276" w:lineRule="auto"/>
        <w:rPr>
          <w:sz w:val="22"/>
          <w:szCs w:val="22"/>
        </w:rPr>
      </w:pPr>
      <w:r>
        <w:rPr>
          <w:sz w:val="22"/>
          <w:szCs w:val="22"/>
        </w:rPr>
        <w:t>Jetzt gilt es, unternehmensbezogene Probleme mit Hilfe der Kostenrechnung im Lösungsteil zu beantworten.</w:t>
      </w:r>
    </w:p>
    <w:p w14:paraId="2F9A5704" w14:textId="77777777" w:rsidR="000160ED" w:rsidRDefault="000160ED" w:rsidP="00D01E14">
      <w:pPr>
        <w:spacing w:line="276" w:lineRule="auto"/>
        <w:rPr>
          <w:sz w:val="22"/>
          <w:szCs w:val="22"/>
        </w:rPr>
      </w:pPr>
    </w:p>
    <w:p w14:paraId="0D63BF20" w14:textId="404F258F" w:rsidR="000160ED" w:rsidRPr="00D9322C" w:rsidRDefault="000160ED" w:rsidP="00D01E14">
      <w:pPr>
        <w:spacing w:line="276" w:lineRule="auto"/>
        <w:rPr>
          <w:b/>
          <w:sz w:val="22"/>
          <w:szCs w:val="22"/>
        </w:rPr>
      </w:pPr>
      <w:r w:rsidRPr="00D9322C">
        <w:rPr>
          <w:b/>
          <w:sz w:val="22"/>
          <w:szCs w:val="22"/>
          <w:highlight w:val="lightGray"/>
        </w:rPr>
        <w:t xml:space="preserve">Arbeitsaufgabe </w:t>
      </w:r>
      <w:r w:rsidR="005D5035">
        <w:rPr>
          <w:b/>
          <w:sz w:val="22"/>
          <w:szCs w:val="22"/>
          <w:highlight w:val="lightGray"/>
        </w:rPr>
        <w:t>1</w:t>
      </w:r>
      <w:r w:rsidRPr="00D9322C">
        <w:rPr>
          <w:b/>
          <w:sz w:val="22"/>
          <w:szCs w:val="22"/>
          <w:highlight w:val="lightGray"/>
        </w:rPr>
        <w:t>: Kalkulation Hauptspeise</w:t>
      </w:r>
      <w:r w:rsidR="005D5035">
        <w:rPr>
          <w:b/>
          <w:sz w:val="22"/>
          <w:szCs w:val="22"/>
        </w:rPr>
        <w:t xml:space="preserve"> /6</w:t>
      </w:r>
    </w:p>
    <w:p w14:paraId="46A7E04D" w14:textId="07422E22" w:rsidR="000160ED" w:rsidRDefault="003F23C3" w:rsidP="00D01E14">
      <w:pPr>
        <w:spacing w:line="276" w:lineRule="auto"/>
        <w:rPr>
          <w:sz w:val="22"/>
          <w:szCs w:val="22"/>
        </w:rPr>
      </w:pPr>
      <w:r>
        <w:rPr>
          <w:rFonts w:eastAsia="Times New Roman" w:cs="Times New Roman"/>
          <w:noProof/>
        </w:rPr>
        <w:drawing>
          <wp:anchor distT="0" distB="0" distL="114300" distR="114300" simplePos="0" relativeHeight="251696128" behindDoc="0" locked="0" layoutInCell="1" allowOverlap="1" wp14:anchorId="0EF2EA3E" wp14:editId="2B6B82F9">
            <wp:simplePos x="0" y="0"/>
            <wp:positionH relativeFrom="column">
              <wp:posOffset>3780790</wp:posOffset>
            </wp:positionH>
            <wp:positionV relativeFrom="paragraph">
              <wp:posOffset>132715</wp:posOffset>
            </wp:positionV>
            <wp:extent cx="2132330" cy="1423035"/>
            <wp:effectExtent l="0" t="0" r="0" b="0"/>
            <wp:wrapTight wrapText="bothSides">
              <wp:wrapPolygon edited="0">
                <wp:start x="0" y="0"/>
                <wp:lineTo x="0" y="21205"/>
                <wp:lineTo x="21356" y="21205"/>
                <wp:lineTo x="21356" y="0"/>
                <wp:lineTo x="0" y="0"/>
              </wp:wrapPolygon>
            </wp:wrapTight>
            <wp:docPr id="28" name="Bild 28" descr="http://www.howdoyousaythatword.com/wp-content/uploads/2012/01/tort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wdoyousaythatword.com/wp-content/uploads/2012/01/tortellin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2330" cy="142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154D439" w14:textId="3760AC93" w:rsidR="000160ED" w:rsidRPr="00D9322C" w:rsidRDefault="000160ED" w:rsidP="00D01E14">
      <w:pPr>
        <w:pStyle w:val="Listenabsatz"/>
        <w:numPr>
          <w:ilvl w:val="0"/>
          <w:numId w:val="10"/>
        </w:numPr>
        <w:spacing w:line="276" w:lineRule="auto"/>
        <w:jc w:val="both"/>
        <w:rPr>
          <w:sz w:val="22"/>
          <w:szCs w:val="22"/>
        </w:rPr>
      </w:pPr>
      <w:r w:rsidRPr="00D9322C">
        <w:rPr>
          <w:sz w:val="22"/>
          <w:szCs w:val="22"/>
        </w:rPr>
        <w:t xml:space="preserve">Ermitteln Sie </w:t>
      </w:r>
      <w:r w:rsidR="005D5035">
        <w:rPr>
          <w:sz w:val="22"/>
          <w:szCs w:val="22"/>
        </w:rPr>
        <w:t xml:space="preserve">ausgehend von den Infos aus dem BAB </w:t>
      </w:r>
      <w:r w:rsidRPr="00D9322C">
        <w:rPr>
          <w:sz w:val="22"/>
          <w:szCs w:val="22"/>
        </w:rPr>
        <w:t>den Abgabepreis</w:t>
      </w:r>
      <w:r>
        <w:rPr>
          <w:sz w:val="22"/>
          <w:szCs w:val="22"/>
        </w:rPr>
        <w:t xml:space="preserve"> inkl. USt</w:t>
      </w:r>
      <w:r w:rsidRPr="00D9322C">
        <w:rPr>
          <w:sz w:val="22"/>
          <w:szCs w:val="22"/>
        </w:rPr>
        <w:t xml:space="preserve"> für „Tortellini Provinciale“ (Tortellini mit Waldpilzrahmsauce, Ruccola und frischem Parmesan), wenn der W</w:t>
      </w:r>
      <w:r w:rsidRPr="00D9322C">
        <w:rPr>
          <w:sz w:val="22"/>
          <w:szCs w:val="22"/>
        </w:rPr>
        <w:t>a</w:t>
      </w:r>
      <w:r w:rsidRPr="00D9322C">
        <w:rPr>
          <w:sz w:val="22"/>
          <w:szCs w:val="22"/>
        </w:rPr>
        <w:t>reneinsatz 2,82 EUR beträgt. Es soll ein G</w:t>
      </w:r>
      <w:r w:rsidRPr="00D9322C">
        <w:rPr>
          <w:sz w:val="22"/>
          <w:szCs w:val="22"/>
        </w:rPr>
        <w:t>e</w:t>
      </w:r>
      <w:r w:rsidRPr="00D9322C">
        <w:rPr>
          <w:sz w:val="22"/>
          <w:szCs w:val="22"/>
        </w:rPr>
        <w:t>winnaufschlag in der Höhe von 40 % berüc</w:t>
      </w:r>
      <w:r w:rsidRPr="00D9322C">
        <w:rPr>
          <w:sz w:val="22"/>
          <w:szCs w:val="22"/>
        </w:rPr>
        <w:t>k</w:t>
      </w:r>
      <w:r w:rsidRPr="00D9322C">
        <w:rPr>
          <w:sz w:val="22"/>
          <w:szCs w:val="22"/>
        </w:rPr>
        <w:t>sichtigt werden. Das Unternehmen beschäftigt ausschließlich Fixlöhner.</w:t>
      </w:r>
    </w:p>
    <w:p w14:paraId="1E5E57EA" w14:textId="77777777" w:rsidR="000160ED" w:rsidRDefault="000160ED" w:rsidP="00D01E14">
      <w:pPr>
        <w:spacing w:line="276" w:lineRule="auto"/>
        <w:jc w:val="both"/>
        <w:rPr>
          <w:sz w:val="22"/>
          <w:szCs w:val="22"/>
        </w:rPr>
      </w:pPr>
    </w:p>
    <w:p w14:paraId="245F713E" w14:textId="77777777" w:rsidR="000160ED" w:rsidRDefault="000160ED" w:rsidP="00D01E14">
      <w:pPr>
        <w:pStyle w:val="Listenabsatz"/>
        <w:numPr>
          <w:ilvl w:val="0"/>
          <w:numId w:val="10"/>
        </w:numPr>
        <w:spacing w:line="276" w:lineRule="auto"/>
        <w:jc w:val="both"/>
        <w:rPr>
          <w:sz w:val="22"/>
          <w:szCs w:val="22"/>
        </w:rPr>
      </w:pPr>
      <w:r>
        <w:rPr>
          <w:sz w:val="22"/>
          <w:szCs w:val="22"/>
        </w:rPr>
        <w:t>Wie hoch ist der Nettorohaufschlag in % für diese Speise? (0 Dezimalstellen)</w:t>
      </w:r>
    </w:p>
    <w:p w14:paraId="59472F68" w14:textId="5313594C" w:rsidR="000160ED" w:rsidRDefault="000160ED" w:rsidP="00D01E14">
      <w:pPr>
        <w:pStyle w:val="Listenabsatz"/>
        <w:spacing w:line="276" w:lineRule="auto"/>
        <w:rPr>
          <w:sz w:val="22"/>
          <w:szCs w:val="22"/>
        </w:rPr>
      </w:pPr>
    </w:p>
    <w:p w14:paraId="1AF2A05F" w14:textId="58FE1A81" w:rsidR="000160ED" w:rsidRPr="008D693C" w:rsidRDefault="000160ED" w:rsidP="00D01E14">
      <w:pPr>
        <w:spacing w:line="276" w:lineRule="auto"/>
        <w:rPr>
          <w:b/>
          <w:sz w:val="22"/>
          <w:szCs w:val="22"/>
        </w:rPr>
      </w:pPr>
      <w:r w:rsidRPr="008D693C">
        <w:rPr>
          <w:b/>
          <w:sz w:val="22"/>
          <w:szCs w:val="22"/>
          <w:highlight w:val="lightGray"/>
        </w:rPr>
        <w:t xml:space="preserve">Arbeitsaufgabe </w:t>
      </w:r>
      <w:r w:rsidR="0055767A">
        <w:rPr>
          <w:b/>
          <w:sz w:val="22"/>
          <w:szCs w:val="22"/>
          <w:highlight w:val="lightGray"/>
        </w:rPr>
        <w:t>2</w:t>
      </w:r>
      <w:r w:rsidRPr="008D693C">
        <w:rPr>
          <w:b/>
          <w:sz w:val="22"/>
          <w:szCs w:val="22"/>
          <w:highlight w:val="lightGray"/>
        </w:rPr>
        <w:t>: Anfrage Schüler/innengruppe</w:t>
      </w:r>
      <w:r w:rsidR="0055767A">
        <w:rPr>
          <w:b/>
          <w:sz w:val="22"/>
          <w:szCs w:val="22"/>
        </w:rPr>
        <w:t xml:space="preserve"> /9</w:t>
      </w:r>
    </w:p>
    <w:p w14:paraId="68FF0C17" w14:textId="77777777" w:rsidR="000160ED" w:rsidRDefault="000160ED" w:rsidP="00D01E14">
      <w:pPr>
        <w:spacing w:line="276" w:lineRule="auto"/>
        <w:rPr>
          <w:sz w:val="22"/>
          <w:szCs w:val="22"/>
        </w:rPr>
      </w:pPr>
    </w:p>
    <w:p w14:paraId="1B7FB54F" w14:textId="77777777" w:rsidR="000160ED" w:rsidRDefault="000160ED" w:rsidP="00D01E14">
      <w:pPr>
        <w:spacing w:line="276" w:lineRule="auto"/>
        <w:jc w:val="both"/>
        <w:rPr>
          <w:sz w:val="22"/>
          <w:szCs w:val="22"/>
        </w:rPr>
      </w:pPr>
      <w:r>
        <w:rPr>
          <w:sz w:val="22"/>
          <w:szCs w:val="22"/>
        </w:rPr>
        <w:t>Die Vollkosten für ein Kombipack „Eintritt &amp; Menü“ wurden inkl. 10 % USt mit 19,00 EUR ermittelt. Dabei betragen die variablen Kosten in der Kostenstelle „E</w:t>
      </w:r>
      <w:r>
        <w:rPr>
          <w:sz w:val="22"/>
          <w:szCs w:val="22"/>
        </w:rPr>
        <w:t>r</w:t>
      </w:r>
      <w:r>
        <w:rPr>
          <w:sz w:val="22"/>
          <w:szCs w:val="22"/>
        </w:rPr>
        <w:t>lebnispark“ 3,20 EUR pro Besucher. Der Wareneinsatz pro Menü beträgt 2,95 EUR.</w:t>
      </w:r>
    </w:p>
    <w:p w14:paraId="0D5B6135" w14:textId="77777777" w:rsidR="000160ED" w:rsidRDefault="000160ED" w:rsidP="00D01E14">
      <w:pPr>
        <w:spacing w:line="276" w:lineRule="auto"/>
        <w:jc w:val="both"/>
        <w:rPr>
          <w:sz w:val="22"/>
          <w:szCs w:val="22"/>
        </w:rPr>
      </w:pPr>
    </w:p>
    <w:p w14:paraId="05ACE900" w14:textId="2340C7EA" w:rsidR="000160ED" w:rsidRDefault="000160ED" w:rsidP="00D01E14">
      <w:pPr>
        <w:spacing w:line="276" w:lineRule="auto"/>
        <w:jc w:val="both"/>
        <w:rPr>
          <w:sz w:val="22"/>
          <w:szCs w:val="22"/>
        </w:rPr>
      </w:pPr>
      <w:r>
        <w:rPr>
          <w:sz w:val="22"/>
          <w:szCs w:val="22"/>
        </w:rPr>
        <w:t>Eine Schule hat angefragt und bietet für „Eintritt &amp; Menü“ 16,00 EUR inkl. 10 % USt. Zur Gruppe gehören 30 Schüler/innen und zwei Begleitpersonen. Diese be</w:t>
      </w:r>
      <w:r>
        <w:rPr>
          <w:sz w:val="22"/>
          <w:szCs w:val="22"/>
        </w:rPr>
        <w:t>i</w:t>
      </w:r>
      <w:r>
        <w:rPr>
          <w:sz w:val="22"/>
          <w:szCs w:val="22"/>
        </w:rPr>
        <w:t>den Begleitpersonen sollen freien Eintritt und ein Gratismenü erhalten.</w:t>
      </w:r>
    </w:p>
    <w:p w14:paraId="13F31FED" w14:textId="77777777" w:rsidR="000160ED" w:rsidRDefault="000160ED" w:rsidP="00D01E14">
      <w:pPr>
        <w:spacing w:line="276" w:lineRule="auto"/>
        <w:jc w:val="both"/>
        <w:rPr>
          <w:sz w:val="22"/>
          <w:szCs w:val="22"/>
        </w:rPr>
      </w:pPr>
    </w:p>
    <w:p w14:paraId="711C7028" w14:textId="18BCEE42" w:rsidR="000160ED" w:rsidRDefault="0055767A" w:rsidP="00D01E14">
      <w:pPr>
        <w:pStyle w:val="Listenabsatz"/>
        <w:numPr>
          <w:ilvl w:val="0"/>
          <w:numId w:val="11"/>
        </w:numPr>
        <w:spacing w:line="276" w:lineRule="auto"/>
        <w:jc w:val="both"/>
        <w:rPr>
          <w:sz w:val="22"/>
          <w:szCs w:val="22"/>
        </w:rPr>
      </w:pPr>
      <w:r>
        <w:rPr>
          <w:sz w:val="22"/>
          <w:szCs w:val="22"/>
        </w:rPr>
        <w:t xml:space="preserve">Wie beurteilen Sie das Angebot kostenrechnerisch, wenn freie Kapazitäten vorhanden sind? </w:t>
      </w:r>
      <w:r w:rsidR="000160ED">
        <w:rPr>
          <w:sz w:val="22"/>
          <w:szCs w:val="22"/>
        </w:rPr>
        <w:t>Begründen Sie Ihre Entscheidung.</w:t>
      </w:r>
    </w:p>
    <w:p w14:paraId="6B079D0C" w14:textId="77777777" w:rsidR="000160ED" w:rsidRPr="008D693C" w:rsidRDefault="000160ED" w:rsidP="00D01E14">
      <w:pPr>
        <w:pStyle w:val="Listenabsatz"/>
        <w:spacing w:line="276" w:lineRule="auto"/>
        <w:jc w:val="both"/>
        <w:rPr>
          <w:sz w:val="22"/>
          <w:szCs w:val="22"/>
        </w:rPr>
      </w:pPr>
    </w:p>
    <w:p w14:paraId="1E20D291" w14:textId="77777777" w:rsidR="000160ED" w:rsidRDefault="000160ED" w:rsidP="00D01E14">
      <w:pPr>
        <w:pStyle w:val="Listenabsatz"/>
        <w:numPr>
          <w:ilvl w:val="0"/>
          <w:numId w:val="11"/>
        </w:numPr>
        <w:spacing w:line="276" w:lineRule="auto"/>
        <w:jc w:val="both"/>
        <w:rPr>
          <w:sz w:val="22"/>
          <w:szCs w:val="22"/>
        </w:rPr>
      </w:pPr>
      <w:r>
        <w:rPr>
          <w:sz w:val="22"/>
          <w:szCs w:val="22"/>
        </w:rPr>
        <w:t>Wie sieht Ihre Entscheidung aus, wenn zusätzliche Personalkosten in der H</w:t>
      </w:r>
      <w:r>
        <w:rPr>
          <w:sz w:val="22"/>
          <w:szCs w:val="22"/>
        </w:rPr>
        <w:t>ö</w:t>
      </w:r>
      <w:r>
        <w:rPr>
          <w:sz w:val="22"/>
          <w:szCs w:val="22"/>
        </w:rPr>
        <w:t>he von 300,00 EUR entstehen? Begründen Sie Ihre Entscheidung sowohl ko</w:t>
      </w:r>
      <w:r>
        <w:rPr>
          <w:sz w:val="22"/>
          <w:szCs w:val="22"/>
        </w:rPr>
        <w:t>s</w:t>
      </w:r>
      <w:r>
        <w:rPr>
          <w:sz w:val="22"/>
          <w:szCs w:val="22"/>
        </w:rPr>
        <w:t>tenrechnerisch als auch betriebswirtschaftlich.</w:t>
      </w:r>
    </w:p>
    <w:p w14:paraId="6C3ACC3B" w14:textId="77777777" w:rsidR="000160ED" w:rsidRPr="008D693C" w:rsidRDefault="000160ED" w:rsidP="00D01E14">
      <w:pPr>
        <w:pStyle w:val="Listenabsatz"/>
        <w:spacing w:line="276" w:lineRule="auto"/>
        <w:rPr>
          <w:sz w:val="22"/>
          <w:szCs w:val="22"/>
        </w:rPr>
      </w:pPr>
    </w:p>
    <w:p w14:paraId="318021D1" w14:textId="77777777" w:rsidR="0055767A" w:rsidRDefault="0055767A" w:rsidP="00D01E14">
      <w:pPr>
        <w:spacing w:line="276" w:lineRule="auto"/>
        <w:rPr>
          <w:b/>
          <w:sz w:val="22"/>
          <w:szCs w:val="22"/>
          <w:highlight w:val="lightGray"/>
        </w:rPr>
      </w:pPr>
      <w:r>
        <w:rPr>
          <w:b/>
          <w:sz w:val="22"/>
          <w:szCs w:val="22"/>
          <w:highlight w:val="lightGray"/>
        </w:rPr>
        <w:br w:type="page"/>
      </w:r>
    </w:p>
    <w:p w14:paraId="5F958EB3" w14:textId="63D1A60A" w:rsidR="000160ED" w:rsidRPr="002C530B" w:rsidRDefault="000160ED" w:rsidP="00D01E14">
      <w:pPr>
        <w:spacing w:line="276" w:lineRule="auto"/>
        <w:rPr>
          <w:b/>
          <w:sz w:val="22"/>
          <w:szCs w:val="22"/>
        </w:rPr>
      </w:pPr>
      <w:r w:rsidRPr="002C530B">
        <w:rPr>
          <w:b/>
          <w:sz w:val="22"/>
          <w:szCs w:val="22"/>
          <w:highlight w:val="lightGray"/>
        </w:rPr>
        <w:t xml:space="preserve">Arbeitsaufgabe </w:t>
      </w:r>
      <w:r w:rsidR="0055767A">
        <w:rPr>
          <w:b/>
          <w:sz w:val="22"/>
          <w:szCs w:val="22"/>
          <w:highlight w:val="lightGray"/>
        </w:rPr>
        <w:t>3</w:t>
      </w:r>
      <w:r w:rsidRPr="002C530B">
        <w:rPr>
          <w:b/>
          <w:sz w:val="22"/>
          <w:szCs w:val="22"/>
          <w:highlight w:val="lightGray"/>
        </w:rPr>
        <w:t>: Break-Even-Point E-Bike-Verleih</w:t>
      </w:r>
    </w:p>
    <w:p w14:paraId="07905155" w14:textId="0C2AA243" w:rsidR="000160ED" w:rsidRDefault="000160ED" w:rsidP="00D01E14">
      <w:pPr>
        <w:spacing w:line="276" w:lineRule="auto"/>
        <w:rPr>
          <w:sz w:val="22"/>
          <w:szCs w:val="22"/>
        </w:rPr>
      </w:pPr>
    </w:p>
    <w:p w14:paraId="468CD75C" w14:textId="5A9FA1EE" w:rsidR="000160ED" w:rsidRDefault="00E07BB2" w:rsidP="00D01E14">
      <w:pPr>
        <w:spacing w:line="276" w:lineRule="auto"/>
        <w:jc w:val="both"/>
        <w:rPr>
          <w:sz w:val="22"/>
          <w:szCs w:val="22"/>
        </w:rPr>
      </w:pPr>
      <w:r>
        <w:rPr>
          <w:noProof/>
        </w:rPr>
        <w:drawing>
          <wp:anchor distT="0" distB="0" distL="114300" distR="114300" simplePos="0" relativeHeight="251715584" behindDoc="0" locked="0" layoutInCell="1" allowOverlap="1" wp14:anchorId="044EC041" wp14:editId="4931F9C8">
            <wp:simplePos x="0" y="0"/>
            <wp:positionH relativeFrom="column">
              <wp:posOffset>14605</wp:posOffset>
            </wp:positionH>
            <wp:positionV relativeFrom="paragraph">
              <wp:posOffset>0</wp:posOffset>
            </wp:positionV>
            <wp:extent cx="1783715" cy="1069340"/>
            <wp:effectExtent l="0" t="0" r="0" b="0"/>
            <wp:wrapTight wrapText="bothSides">
              <wp:wrapPolygon edited="0">
                <wp:start x="0" y="0"/>
                <wp:lineTo x="0" y="21036"/>
                <wp:lineTo x="21223" y="21036"/>
                <wp:lineTo x="21223" y="0"/>
                <wp:lineTo x="0" y="0"/>
              </wp:wrapPolygon>
            </wp:wrapTight>
            <wp:docPr id="298" name="" descr="http://www.bikester.at/fileadmin/mediapool/fde/e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kester.at/fileadmin/mediapool/fde/ebik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715" cy="106934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43BD">
        <w:rPr>
          <w:sz w:val="22"/>
          <w:szCs w:val="22"/>
        </w:rPr>
        <w:t>Clemens</w:t>
      </w:r>
      <w:r w:rsidR="000160ED">
        <w:rPr>
          <w:sz w:val="22"/>
          <w:szCs w:val="22"/>
        </w:rPr>
        <w:t xml:space="preserve"> Müller überlegt, in der nächsten Saison einen E-Bike-Verleih zu eröffnen. Er hat sich über die anfa</w:t>
      </w:r>
      <w:r w:rsidR="000160ED">
        <w:rPr>
          <w:sz w:val="22"/>
          <w:szCs w:val="22"/>
        </w:rPr>
        <w:t>l</w:t>
      </w:r>
      <w:r w:rsidR="000160ED">
        <w:rPr>
          <w:sz w:val="22"/>
          <w:szCs w:val="22"/>
        </w:rPr>
        <w:t>lenden Kosten info</w:t>
      </w:r>
      <w:r w:rsidR="000160ED">
        <w:rPr>
          <w:sz w:val="22"/>
          <w:szCs w:val="22"/>
        </w:rPr>
        <w:t>r</w:t>
      </w:r>
      <w:r w:rsidR="000160ED">
        <w:rPr>
          <w:sz w:val="22"/>
          <w:szCs w:val="22"/>
        </w:rPr>
        <w:t>miert und würde zunächst 20 E-Bikes leasen. Herr Müller rechnet d</w:t>
      </w:r>
      <w:r w:rsidR="000160ED">
        <w:rPr>
          <w:sz w:val="22"/>
          <w:szCs w:val="22"/>
        </w:rPr>
        <w:t>a</w:t>
      </w:r>
      <w:r w:rsidR="000160ED">
        <w:rPr>
          <w:sz w:val="22"/>
          <w:szCs w:val="22"/>
        </w:rPr>
        <w:t>mit, dass er im ersten Jahr die Räder an 2 300 T</w:t>
      </w:r>
      <w:r w:rsidR="000160ED">
        <w:rPr>
          <w:sz w:val="22"/>
          <w:szCs w:val="22"/>
        </w:rPr>
        <w:t>a</w:t>
      </w:r>
      <w:r w:rsidR="000160ED">
        <w:rPr>
          <w:sz w:val="22"/>
          <w:szCs w:val="22"/>
        </w:rPr>
        <w:t>gen verleihen wird.</w:t>
      </w:r>
    </w:p>
    <w:p w14:paraId="242EC814" w14:textId="77777777" w:rsidR="000160ED" w:rsidRDefault="000160ED" w:rsidP="00D01E14">
      <w:pPr>
        <w:spacing w:line="276" w:lineRule="auto"/>
        <w:jc w:val="both"/>
        <w:rPr>
          <w:sz w:val="22"/>
          <w:szCs w:val="22"/>
        </w:rPr>
      </w:pPr>
    </w:p>
    <w:p w14:paraId="31BE7112" w14:textId="48DE1C34" w:rsidR="000160ED" w:rsidRDefault="000160ED" w:rsidP="00D01E14">
      <w:pPr>
        <w:pStyle w:val="Listenabsatz"/>
        <w:numPr>
          <w:ilvl w:val="0"/>
          <w:numId w:val="12"/>
        </w:numPr>
        <w:spacing w:line="276" w:lineRule="auto"/>
        <w:jc w:val="both"/>
        <w:rPr>
          <w:sz w:val="22"/>
          <w:szCs w:val="22"/>
        </w:rPr>
      </w:pPr>
      <w:r>
        <w:rPr>
          <w:sz w:val="22"/>
          <w:szCs w:val="22"/>
        </w:rPr>
        <w:t>Entscheiden Sie, ob es sich um fixe oder um variable Kosten handelt, wenn Ihnen folgende Zusatzinformationen zur Verfügung stehen:</w:t>
      </w:r>
      <w:r w:rsidR="00FA5209">
        <w:rPr>
          <w:sz w:val="22"/>
          <w:szCs w:val="22"/>
        </w:rPr>
        <w:t xml:space="preserve"> /5</w:t>
      </w:r>
    </w:p>
    <w:p w14:paraId="72049627" w14:textId="77777777" w:rsidR="000160ED" w:rsidRDefault="000160ED" w:rsidP="00D01E14">
      <w:pPr>
        <w:spacing w:line="276" w:lineRule="auto"/>
        <w:jc w:val="both"/>
        <w:rPr>
          <w:sz w:val="22"/>
          <w:szCs w:val="22"/>
        </w:rPr>
      </w:pPr>
    </w:p>
    <w:p w14:paraId="35015579" w14:textId="77777777" w:rsidR="000160ED" w:rsidRPr="002C530B" w:rsidRDefault="000160ED" w:rsidP="00D01E14">
      <w:pPr>
        <w:pStyle w:val="Listenabsatz"/>
        <w:numPr>
          <w:ilvl w:val="0"/>
          <w:numId w:val="13"/>
        </w:numPr>
        <w:spacing w:line="276" w:lineRule="auto"/>
        <w:jc w:val="both"/>
        <w:rPr>
          <w:sz w:val="22"/>
          <w:szCs w:val="22"/>
        </w:rPr>
      </w:pPr>
      <w:r w:rsidRPr="002C530B">
        <w:rPr>
          <w:sz w:val="22"/>
          <w:szCs w:val="22"/>
        </w:rPr>
        <w:t>In der Leasingrate für die E-Bikes ist die jährliche Wartung enthalten.</w:t>
      </w:r>
    </w:p>
    <w:p w14:paraId="0F38CDD0" w14:textId="64F8BC5F" w:rsidR="000160ED" w:rsidRPr="002C530B" w:rsidRDefault="000160ED" w:rsidP="00D01E14">
      <w:pPr>
        <w:pStyle w:val="Listenabsatz"/>
        <w:numPr>
          <w:ilvl w:val="0"/>
          <w:numId w:val="13"/>
        </w:numPr>
        <w:spacing w:line="276" w:lineRule="auto"/>
        <w:jc w:val="both"/>
        <w:rPr>
          <w:sz w:val="22"/>
          <w:szCs w:val="22"/>
        </w:rPr>
      </w:pPr>
      <w:r w:rsidRPr="002C530B">
        <w:rPr>
          <w:sz w:val="22"/>
          <w:szCs w:val="22"/>
        </w:rPr>
        <w:t xml:space="preserve">Laufende Reparaturen (z. B. Austausch von Kleinteilen, Reifen, Ketten) werden von einem Unternehmen aus </w:t>
      </w:r>
      <w:r w:rsidR="00857F79">
        <w:rPr>
          <w:sz w:val="22"/>
          <w:szCs w:val="22"/>
        </w:rPr>
        <w:t>Jennersdorf</w:t>
      </w:r>
      <w:r w:rsidRPr="002C530B">
        <w:rPr>
          <w:sz w:val="22"/>
          <w:szCs w:val="22"/>
        </w:rPr>
        <w:t xml:space="preserve"> durchgeführt. Dabei wird sowohl das Material (siehe Position „Material“) als auch die Arbeitszeit (siehe Position „Reparaturkosten“) verrechnet.</w:t>
      </w:r>
    </w:p>
    <w:p w14:paraId="113C69A6" w14:textId="77777777" w:rsidR="000160ED" w:rsidRPr="002C530B" w:rsidRDefault="000160ED" w:rsidP="00D01E14">
      <w:pPr>
        <w:pStyle w:val="Listenabsatz"/>
        <w:numPr>
          <w:ilvl w:val="0"/>
          <w:numId w:val="13"/>
        </w:numPr>
        <w:spacing w:line="276" w:lineRule="auto"/>
        <w:jc w:val="both"/>
        <w:rPr>
          <w:sz w:val="22"/>
          <w:szCs w:val="22"/>
        </w:rPr>
      </w:pPr>
      <w:r w:rsidRPr="002C530B">
        <w:rPr>
          <w:sz w:val="22"/>
          <w:szCs w:val="22"/>
        </w:rPr>
        <w:t>Die Stromkosten sind insgesamt sehr niedrig und betragen rund 0,12 EUR pro 100 km.</w:t>
      </w:r>
    </w:p>
    <w:p w14:paraId="55ADCAE9" w14:textId="77777777" w:rsidR="000160ED" w:rsidRPr="002C530B" w:rsidRDefault="000160ED" w:rsidP="00D01E14">
      <w:pPr>
        <w:pStyle w:val="Listenabsatz"/>
        <w:numPr>
          <w:ilvl w:val="0"/>
          <w:numId w:val="13"/>
        </w:numPr>
        <w:spacing w:line="276" w:lineRule="auto"/>
        <w:jc w:val="both"/>
        <w:rPr>
          <w:sz w:val="22"/>
          <w:szCs w:val="22"/>
        </w:rPr>
      </w:pPr>
      <w:r w:rsidRPr="002C530B">
        <w:rPr>
          <w:sz w:val="22"/>
          <w:szCs w:val="22"/>
        </w:rPr>
        <w:t>Die Personalkosten setzen sich aus zwei Teilen zusammen. 10.000,00 EUR entfallen auf zwei Teilzeitkräfte, die während der ganzen Saison beschä</w:t>
      </w:r>
      <w:r w:rsidRPr="002C530B">
        <w:rPr>
          <w:sz w:val="22"/>
          <w:szCs w:val="22"/>
        </w:rPr>
        <w:t>f</w:t>
      </w:r>
      <w:r w:rsidRPr="002C530B">
        <w:rPr>
          <w:sz w:val="22"/>
          <w:szCs w:val="22"/>
        </w:rPr>
        <w:t>tigt werden. Der Rest entfällt auf Aushilfen, die immer dann eingesetzt werden, wenn besonders viel los ist.</w:t>
      </w:r>
    </w:p>
    <w:p w14:paraId="074E4309" w14:textId="77777777" w:rsidR="000160ED" w:rsidRDefault="000160ED" w:rsidP="00D01E14">
      <w:pPr>
        <w:spacing w:line="276" w:lineRule="auto"/>
        <w:jc w:val="both"/>
        <w:rPr>
          <w:sz w:val="22"/>
          <w:szCs w:val="22"/>
        </w:rPr>
      </w:pPr>
    </w:p>
    <w:p w14:paraId="606E6372" w14:textId="12193A1B" w:rsidR="000160ED" w:rsidRPr="002C530B" w:rsidRDefault="000160ED" w:rsidP="00D01E14">
      <w:pPr>
        <w:pStyle w:val="Listenabsatz"/>
        <w:numPr>
          <w:ilvl w:val="0"/>
          <w:numId w:val="12"/>
        </w:numPr>
        <w:spacing w:line="276" w:lineRule="auto"/>
        <w:jc w:val="both"/>
        <w:rPr>
          <w:sz w:val="22"/>
          <w:szCs w:val="22"/>
        </w:rPr>
      </w:pPr>
      <w:r>
        <w:rPr>
          <w:sz w:val="22"/>
          <w:szCs w:val="22"/>
        </w:rPr>
        <w:t>Ermitteln Sie die variablen Kosten pro Verleihtag.</w:t>
      </w:r>
      <w:r w:rsidR="00FA5209">
        <w:rPr>
          <w:sz w:val="22"/>
          <w:szCs w:val="22"/>
        </w:rPr>
        <w:t xml:space="preserve"> /1</w:t>
      </w:r>
    </w:p>
    <w:p w14:paraId="05E9E894" w14:textId="77777777" w:rsidR="000160ED" w:rsidRDefault="000160ED" w:rsidP="00D01E14">
      <w:pPr>
        <w:spacing w:line="276" w:lineRule="auto"/>
        <w:jc w:val="both"/>
        <w:rPr>
          <w:sz w:val="22"/>
          <w:szCs w:val="22"/>
        </w:rPr>
      </w:pPr>
    </w:p>
    <w:p w14:paraId="5E078534" w14:textId="196C0C73" w:rsidR="00762862" w:rsidRDefault="000160ED" w:rsidP="00D01E14">
      <w:pPr>
        <w:pStyle w:val="Listenabsatz"/>
        <w:numPr>
          <w:ilvl w:val="0"/>
          <w:numId w:val="12"/>
        </w:numPr>
        <w:spacing w:line="276" w:lineRule="auto"/>
        <w:jc w:val="both"/>
        <w:rPr>
          <w:sz w:val="22"/>
          <w:szCs w:val="22"/>
        </w:rPr>
      </w:pPr>
      <w:r>
        <w:rPr>
          <w:sz w:val="22"/>
          <w:szCs w:val="22"/>
        </w:rPr>
        <w:t>Als Mietpreis pr</w:t>
      </w:r>
      <w:r w:rsidR="00346AE5">
        <w:rPr>
          <w:sz w:val="22"/>
          <w:szCs w:val="22"/>
        </w:rPr>
        <w:t xml:space="preserve">o Tag sollen </w:t>
      </w:r>
      <w:r w:rsidR="0055767A">
        <w:rPr>
          <w:sz w:val="22"/>
          <w:szCs w:val="22"/>
        </w:rPr>
        <w:t>15</w:t>
      </w:r>
      <w:r w:rsidR="00346AE5">
        <w:rPr>
          <w:sz w:val="22"/>
          <w:szCs w:val="22"/>
        </w:rPr>
        <w:t xml:space="preserve">,00 EUR </w:t>
      </w:r>
      <w:r w:rsidR="0055767A">
        <w:rPr>
          <w:sz w:val="22"/>
          <w:szCs w:val="22"/>
        </w:rPr>
        <w:t>netto</w:t>
      </w:r>
      <w:r>
        <w:rPr>
          <w:sz w:val="22"/>
          <w:szCs w:val="22"/>
        </w:rPr>
        <w:t xml:space="preserve"> verrechnet werden. Ermitteln und interpretieren Sie den Break-Even-Point für den E-Bike-Verleih.</w:t>
      </w:r>
      <w:r w:rsidR="00FA5209">
        <w:rPr>
          <w:sz w:val="22"/>
          <w:szCs w:val="22"/>
        </w:rPr>
        <w:t xml:space="preserve"> /4</w:t>
      </w:r>
    </w:p>
    <w:p w14:paraId="61265BBC" w14:textId="77777777" w:rsidR="00FA5209" w:rsidRDefault="00FA5209" w:rsidP="00D01E14">
      <w:pPr>
        <w:spacing w:line="276" w:lineRule="auto"/>
        <w:jc w:val="both"/>
        <w:rPr>
          <w:sz w:val="22"/>
          <w:szCs w:val="22"/>
        </w:rPr>
      </w:pPr>
    </w:p>
    <w:p w14:paraId="50EE6401" w14:textId="77777777" w:rsidR="00FA5209" w:rsidRDefault="00FA5209" w:rsidP="00D01E14">
      <w:pPr>
        <w:spacing w:line="276" w:lineRule="auto"/>
        <w:jc w:val="both"/>
        <w:rPr>
          <w:sz w:val="22"/>
          <w:szCs w:val="22"/>
        </w:rPr>
      </w:pPr>
    </w:p>
    <w:p w14:paraId="686950C6" w14:textId="2F2A503B" w:rsidR="00ED044C" w:rsidRPr="002C530B" w:rsidRDefault="00ED044C" w:rsidP="00D01E14">
      <w:pPr>
        <w:spacing w:line="276" w:lineRule="auto"/>
        <w:rPr>
          <w:b/>
          <w:sz w:val="22"/>
          <w:szCs w:val="22"/>
        </w:rPr>
      </w:pPr>
      <w:r w:rsidRPr="00ED044C">
        <w:rPr>
          <w:b/>
          <w:sz w:val="22"/>
          <w:szCs w:val="22"/>
          <w:highlight w:val="lightGray"/>
        </w:rPr>
        <w:t xml:space="preserve">Arbeitsaufgabe </w:t>
      </w:r>
      <w:r>
        <w:rPr>
          <w:b/>
          <w:sz w:val="22"/>
          <w:szCs w:val="22"/>
          <w:highlight w:val="lightGray"/>
        </w:rPr>
        <w:t>4</w:t>
      </w:r>
      <w:r w:rsidRPr="00ED044C">
        <w:rPr>
          <w:b/>
          <w:sz w:val="22"/>
          <w:szCs w:val="22"/>
          <w:highlight w:val="lightGray"/>
        </w:rPr>
        <w:t>:</w:t>
      </w:r>
      <w:r>
        <w:rPr>
          <w:b/>
          <w:sz w:val="22"/>
          <w:szCs w:val="22"/>
          <w:highlight w:val="lightGray"/>
        </w:rPr>
        <w:t xml:space="preserve"> Marketingmaßnahmen planen und analysieren</w:t>
      </w:r>
      <w:r w:rsidRPr="00ED044C">
        <w:rPr>
          <w:b/>
          <w:sz w:val="22"/>
          <w:szCs w:val="22"/>
          <w:highlight w:val="lightGray"/>
        </w:rPr>
        <w:t xml:space="preserve"> </w:t>
      </w:r>
    </w:p>
    <w:p w14:paraId="2B4CAEB9" w14:textId="0554ABFF" w:rsidR="00ED044C" w:rsidRDefault="00ED044C" w:rsidP="00D01E14">
      <w:pPr>
        <w:spacing w:line="276" w:lineRule="auto"/>
        <w:rPr>
          <w:sz w:val="22"/>
          <w:szCs w:val="22"/>
        </w:rPr>
      </w:pPr>
    </w:p>
    <w:p w14:paraId="4156CBEB" w14:textId="7FEE0D2B" w:rsidR="000543BD" w:rsidRDefault="008A5F99" w:rsidP="00D01E14">
      <w:pPr>
        <w:pStyle w:val="Listenabsatz"/>
        <w:numPr>
          <w:ilvl w:val="0"/>
          <w:numId w:val="27"/>
        </w:numPr>
        <w:spacing w:line="276" w:lineRule="auto"/>
        <w:jc w:val="both"/>
        <w:rPr>
          <w:sz w:val="22"/>
          <w:szCs w:val="22"/>
        </w:rPr>
      </w:pPr>
      <w:r>
        <w:rPr>
          <w:noProof/>
        </w:rPr>
        <w:drawing>
          <wp:anchor distT="0" distB="0" distL="114300" distR="114300" simplePos="0" relativeHeight="251693056" behindDoc="0" locked="0" layoutInCell="1" allowOverlap="1" wp14:anchorId="7147E5A1" wp14:editId="4AE4F6C4">
            <wp:simplePos x="0" y="0"/>
            <wp:positionH relativeFrom="column">
              <wp:posOffset>4030980</wp:posOffset>
            </wp:positionH>
            <wp:positionV relativeFrom="paragraph">
              <wp:posOffset>159385</wp:posOffset>
            </wp:positionV>
            <wp:extent cx="1783715" cy="1069340"/>
            <wp:effectExtent l="0" t="0" r="0" b="0"/>
            <wp:wrapTight wrapText="bothSides">
              <wp:wrapPolygon edited="0">
                <wp:start x="0" y="0"/>
                <wp:lineTo x="0" y="21036"/>
                <wp:lineTo x="21223" y="21036"/>
                <wp:lineTo x="21223" y="0"/>
                <wp:lineTo x="0" y="0"/>
              </wp:wrapPolygon>
            </wp:wrapTight>
            <wp:docPr id="21" name="Bild 21" descr="http://www.bikester.at/fileadmin/mediapool/fde/e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kester.at/fileadmin/mediapool/fde/ebik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3715" cy="106934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4E74" w:rsidRPr="000543BD">
        <w:rPr>
          <w:sz w:val="22"/>
          <w:szCs w:val="22"/>
        </w:rPr>
        <w:t>Die Überlegungen zum E-Bike-Verleih werden i</w:t>
      </w:r>
      <w:r w:rsidR="00ED4E74" w:rsidRPr="000543BD">
        <w:rPr>
          <w:sz w:val="22"/>
          <w:szCs w:val="22"/>
        </w:rPr>
        <w:t>m</w:t>
      </w:r>
      <w:r w:rsidR="00ED4E74" w:rsidRPr="000543BD">
        <w:rPr>
          <w:sz w:val="22"/>
          <w:szCs w:val="22"/>
        </w:rPr>
        <w:t xml:space="preserve">mer konkreter. </w:t>
      </w:r>
      <w:r w:rsidR="000543BD" w:rsidRPr="000543BD">
        <w:rPr>
          <w:sz w:val="22"/>
          <w:szCs w:val="22"/>
        </w:rPr>
        <w:t>Clemens Mü</w:t>
      </w:r>
      <w:r w:rsidR="000543BD" w:rsidRPr="000543BD">
        <w:rPr>
          <w:sz w:val="22"/>
          <w:szCs w:val="22"/>
        </w:rPr>
        <w:t>l</w:t>
      </w:r>
      <w:r w:rsidR="000543BD" w:rsidRPr="000543BD">
        <w:rPr>
          <w:sz w:val="22"/>
          <w:szCs w:val="22"/>
        </w:rPr>
        <w:t>ler ist sich aber noch immer nicht sicher, ob er seine Idee tatsächlich umse</w:t>
      </w:r>
      <w:r w:rsidR="000543BD" w:rsidRPr="000543BD">
        <w:rPr>
          <w:sz w:val="22"/>
          <w:szCs w:val="22"/>
        </w:rPr>
        <w:t>t</w:t>
      </w:r>
      <w:r w:rsidR="000543BD" w:rsidRPr="000543BD">
        <w:rPr>
          <w:sz w:val="22"/>
          <w:szCs w:val="22"/>
        </w:rPr>
        <w:t xml:space="preserve">zen soll. Machen Sie </w:t>
      </w:r>
      <w:r w:rsidR="009F1850">
        <w:rPr>
          <w:sz w:val="22"/>
          <w:szCs w:val="22"/>
        </w:rPr>
        <w:t>zwei</w:t>
      </w:r>
      <w:r w:rsidR="000543BD" w:rsidRPr="000543BD">
        <w:rPr>
          <w:sz w:val="22"/>
          <w:szCs w:val="22"/>
        </w:rPr>
        <w:t xml:space="preserve"> Vorschläge, wie die Family Entertainment Park GmbH zu Marktfo</w:t>
      </w:r>
      <w:r w:rsidR="000543BD" w:rsidRPr="000543BD">
        <w:rPr>
          <w:sz w:val="22"/>
          <w:szCs w:val="22"/>
        </w:rPr>
        <w:t>r</w:t>
      </w:r>
      <w:r w:rsidR="000543BD" w:rsidRPr="000543BD">
        <w:rPr>
          <w:sz w:val="22"/>
          <w:szCs w:val="22"/>
        </w:rPr>
        <w:t>schungsdaten kommen kann, die bei der Entsche</w:t>
      </w:r>
      <w:r w:rsidR="000543BD" w:rsidRPr="000543BD">
        <w:rPr>
          <w:sz w:val="22"/>
          <w:szCs w:val="22"/>
        </w:rPr>
        <w:t>i</w:t>
      </w:r>
      <w:r w:rsidR="000543BD" w:rsidRPr="000543BD">
        <w:rPr>
          <w:sz w:val="22"/>
          <w:szCs w:val="22"/>
        </w:rPr>
        <w:t>dungsfindung helfen. Geben Sie an, ob es sich d</w:t>
      </w:r>
      <w:r w:rsidR="000543BD" w:rsidRPr="000543BD">
        <w:rPr>
          <w:sz w:val="22"/>
          <w:szCs w:val="22"/>
        </w:rPr>
        <w:t>a</w:t>
      </w:r>
      <w:r w:rsidR="000543BD" w:rsidRPr="000543BD">
        <w:rPr>
          <w:sz w:val="22"/>
          <w:szCs w:val="22"/>
        </w:rPr>
        <w:t>bei um Primär- oder Sekundärmark</w:t>
      </w:r>
      <w:r w:rsidR="000543BD" w:rsidRPr="000543BD">
        <w:rPr>
          <w:sz w:val="22"/>
          <w:szCs w:val="22"/>
        </w:rPr>
        <w:t>t</w:t>
      </w:r>
      <w:r w:rsidR="000543BD" w:rsidRPr="000543BD">
        <w:rPr>
          <w:sz w:val="22"/>
          <w:szCs w:val="22"/>
        </w:rPr>
        <w:t>forschung bzw. um Marktbeobachtung oder Marktanalyse handelt.</w:t>
      </w:r>
      <w:r w:rsidR="000543BD">
        <w:rPr>
          <w:sz w:val="22"/>
          <w:szCs w:val="22"/>
        </w:rPr>
        <w:t xml:space="preserve"> /4</w:t>
      </w:r>
    </w:p>
    <w:p w14:paraId="025841A8" w14:textId="77777777" w:rsidR="000543BD" w:rsidRDefault="000543BD" w:rsidP="00D01E14">
      <w:pPr>
        <w:spacing w:line="276" w:lineRule="auto"/>
        <w:jc w:val="both"/>
        <w:rPr>
          <w:sz w:val="22"/>
          <w:szCs w:val="22"/>
        </w:rPr>
      </w:pPr>
    </w:p>
    <w:p w14:paraId="3A046001" w14:textId="6F604B74" w:rsidR="000543BD" w:rsidRPr="000543BD" w:rsidRDefault="000543BD" w:rsidP="00D01E14">
      <w:pPr>
        <w:pStyle w:val="Listenabsatz"/>
        <w:numPr>
          <w:ilvl w:val="0"/>
          <w:numId w:val="27"/>
        </w:numPr>
        <w:spacing w:line="276" w:lineRule="auto"/>
        <w:jc w:val="both"/>
        <w:rPr>
          <w:sz w:val="22"/>
          <w:szCs w:val="22"/>
        </w:rPr>
      </w:pPr>
      <w:r w:rsidRPr="000543BD">
        <w:rPr>
          <w:sz w:val="22"/>
          <w:szCs w:val="22"/>
        </w:rPr>
        <w:t>Beschreiben Sie anhand von drei selbstgewählten Segmentierungskriterien die Zielgruppe für den E-Bike-Verleih.</w:t>
      </w:r>
      <w:r w:rsidR="00810610">
        <w:rPr>
          <w:sz w:val="22"/>
          <w:szCs w:val="22"/>
        </w:rPr>
        <w:t xml:space="preserve"> /3</w:t>
      </w:r>
    </w:p>
    <w:p w14:paraId="5F074582" w14:textId="77777777" w:rsidR="000543BD" w:rsidRPr="000543BD" w:rsidRDefault="000543BD" w:rsidP="00D01E14">
      <w:pPr>
        <w:spacing w:line="276" w:lineRule="auto"/>
        <w:jc w:val="both"/>
        <w:rPr>
          <w:sz w:val="22"/>
          <w:szCs w:val="22"/>
        </w:rPr>
      </w:pPr>
    </w:p>
    <w:p w14:paraId="5C3B84DE" w14:textId="3297DB93" w:rsidR="00810610" w:rsidRDefault="00810610" w:rsidP="00D01E14">
      <w:pPr>
        <w:pStyle w:val="Listenabsatz"/>
        <w:numPr>
          <w:ilvl w:val="0"/>
          <w:numId w:val="27"/>
        </w:numPr>
        <w:spacing w:line="276" w:lineRule="auto"/>
        <w:jc w:val="both"/>
        <w:rPr>
          <w:sz w:val="22"/>
          <w:szCs w:val="22"/>
        </w:rPr>
      </w:pPr>
      <w:r>
        <w:rPr>
          <w:sz w:val="22"/>
          <w:szCs w:val="22"/>
        </w:rPr>
        <w:t>Erklären Sie den grundlegenden Unterschied zwischen Maßnahmen der Ko</w:t>
      </w:r>
      <w:r>
        <w:rPr>
          <w:sz w:val="22"/>
          <w:szCs w:val="22"/>
        </w:rPr>
        <w:t>m</w:t>
      </w:r>
      <w:r>
        <w:rPr>
          <w:sz w:val="22"/>
          <w:szCs w:val="22"/>
        </w:rPr>
        <w:t>munikationspolitik „above the line“ und „below the line“.</w:t>
      </w:r>
      <w:r w:rsidR="008A5F99">
        <w:rPr>
          <w:sz w:val="22"/>
          <w:szCs w:val="22"/>
        </w:rPr>
        <w:t xml:space="preserve"> /2</w:t>
      </w:r>
    </w:p>
    <w:p w14:paraId="72652FDB" w14:textId="77777777" w:rsidR="00810610" w:rsidRPr="00810610" w:rsidRDefault="00810610" w:rsidP="00D01E14">
      <w:pPr>
        <w:spacing w:line="276" w:lineRule="auto"/>
        <w:jc w:val="both"/>
        <w:rPr>
          <w:sz w:val="22"/>
          <w:szCs w:val="22"/>
        </w:rPr>
      </w:pPr>
    </w:p>
    <w:p w14:paraId="42BB97FB" w14:textId="02BC2BA8" w:rsidR="000543BD" w:rsidRDefault="00810610" w:rsidP="00D01E14">
      <w:pPr>
        <w:pStyle w:val="Listenabsatz"/>
        <w:numPr>
          <w:ilvl w:val="0"/>
          <w:numId w:val="27"/>
        </w:numPr>
        <w:spacing w:line="276" w:lineRule="auto"/>
        <w:jc w:val="both"/>
        <w:rPr>
          <w:sz w:val="22"/>
          <w:szCs w:val="22"/>
        </w:rPr>
      </w:pPr>
      <w:r>
        <w:rPr>
          <w:sz w:val="22"/>
          <w:szCs w:val="22"/>
        </w:rPr>
        <w:t xml:space="preserve">Das Werbebudget für den Start des E-Bike-Verleihs wurde mit 5.000,00 EUR festgelegt. Schlagen Sie </w:t>
      </w:r>
      <w:r w:rsidR="009F1850">
        <w:rPr>
          <w:sz w:val="22"/>
          <w:szCs w:val="22"/>
        </w:rPr>
        <w:t>zwei</w:t>
      </w:r>
      <w:r>
        <w:rPr>
          <w:sz w:val="22"/>
          <w:szCs w:val="22"/>
        </w:rPr>
        <w:t xml:space="preserve"> Maßnahmen vor, wie dieses Werbebudget opt</w:t>
      </w:r>
      <w:r>
        <w:rPr>
          <w:sz w:val="22"/>
          <w:szCs w:val="22"/>
        </w:rPr>
        <w:t>i</w:t>
      </w:r>
      <w:r>
        <w:rPr>
          <w:sz w:val="22"/>
          <w:szCs w:val="22"/>
        </w:rPr>
        <w:t>mal eingesetzt werden kann und ordnen Sie diese Maßnahmen „above the line“ bzw. „below the line“ zu. /4</w:t>
      </w:r>
    </w:p>
    <w:p w14:paraId="46C8CB0F" w14:textId="77777777" w:rsidR="00810610" w:rsidRPr="00810610" w:rsidRDefault="00810610" w:rsidP="00D01E14">
      <w:pPr>
        <w:spacing w:line="276" w:lineRule="auto"/>
        <w:jc w:val="both"/>
        <w:rPr>
          <w:sz w:val="22"/>
          <w:szCs w:val="22"/>
        </w:rPr>
      </w:pPr>
    </w:p>
    <w:p w14:paraId="79A840BF" w14:textId="36639FC7" w:rsidR="00810610" w:rsidRDefault="00810610" w:rsidP="00D01E14">
      <w:pPr>
        <w:pStyle w:val="Listenabsatz"/>
        <w:numPr>
          <w:ilvl w:val="0"/>
          <w:numId w:val="27"/>
        </w:numPr>
        <w:spacing w:line="276" w:lineRule="auto"/>
        <w:jc w:val="both"/>
        <w:rPr>
          <w:sz w:val="22"/>
          <w:szCs w:val="22"/>
        </w:rPr>
      </w:pPr>
      <w:r>
        <w:rPr>
          <w:sz w:val="22"/>
          <w:szCs w:val="22"/>
        </w:rPr>
        <w:t xml:space="preserve">Im Family Entertainment Park </w:t>
      </w:r>
      <w:r w:rsidR="00CA3514">
        <w:rPr>
          <w:sz w:val="22"/>
          <w:szCs w:val="22"/>
        </w:rPr>
        <w:t>werden</w:t>
      </w:r>
      <w:r>
        <w:rPr>
          <w:sz w:val="22"/>
          <w:szCs w:val="22"/>
        </w:rPr>
        <w:t xml:space="preserve"> oft recht unterschiedliche </w:t>
      </w:r>
      <w:r w:rsidR="00CA3514">
        <w:rPr>
          <w:sz w:val="22"/>
          <w:szCs w:val="22"/>
        </w:rPr>
        <w:t>Auslastungen verzeichnet. Dies führt dazu, dass die Planung manchmal recht schwierig ist. Welche Maßnahmen der Preisdifferenzierung würden Sie der Geschäftsfü</w:t>
      </w:r>
      <w:r w:rsidR="00CA3514">
        <w:rPr>
          <w:sz w:val="22"/>
          <w:szCs w:val="22"/>
        </w:rPr>
        <w:t>h</w:t>
      </w:r>
      <w:r w:rsidR="00CA3514">
        <w:rPr>
          <w:sz w:val="22"/>
          <w:szCs w:val="22"/>
        </w:rPr>
        <w:t>rung empfehlen, damit sich die Auslastung grundsätzlich verbessert ohne ein besonders großes wirtschaftliches Risiko auf sich zu nehmen? Machen Sie vier Vorschläge.</w:t>
      </w:r>
      <w:r w:rsidR="00650837">
        <w:rPr>
          <w:sz w:val="22"/>
          <w:szCs w:val="22"/>
        </w:rPr>
        <w:t xml:space="preserve"> /4</w:t>
      </w:r>
    </w:p>
    <w:p w14:paraId="5FE2B7ED" w14:textId="41443277" w:rsidR="00CA3514" w:rsidRDefault="00CA3514" w:rsidP="00D01E14">
      <w:pPr>
        <w:spacing w:line="276" w:lineRule="auto"/>
        <w:jc w:val="both"/>
        <w:rPr>
          <w:sz w:val="22"/>
          <w:szCs w:val="22"/>
        </w:rPr>
      </w:pPr>
    </w:p>
    <w:p w14:paraId="1BDB95C5" w14:textId="7050E1AF" w:rsidR="00CA3514" w:rsidRDefault="008A5F99" w:rsidP="00D01E14">
      <w:pPr>
        <w:pStyle w:val="Listenabsatz"/>
        <w:numPr>
          <w:ilvl w:val="0"/>
          <w:numId w:val="27"/>
        </w:numPr>
        <w:spacing w:line="276" w:lineRule="auto"/>
        <w:jc w:val="both"/>
        <w:rPr>
          <w:sz w:val="22"/>
          <w:szCs w:val="22"/>
        </w:rPr>
      </w:pPr>
      <w:r>
        <w:rPr>
          <w:noProof/>
          <w:sz w:val="22"/>
          <w:szCs w:val="22"/>
        </w:rPr>
        <w:drawing>
          <wp:anchor distT="0" distB="0" distL="114300" distR="114300" simplePos="0" relativeHeight="251692032" behindDoc="0" locked="0" layoutInCell="1" allowOverlap="1" wp14:anchorId="314F3FCB" wp14:editId="6F11A39C">
            <wp:simplePos x="0" y="0"/>
            <wp:positionH relativeFrom="column">
              <wp:posOffset>4124325</wp:posOffset>
            </wp:positionH>
            <wp:positionV relativeFrom="paragraph">
              <wp:posOffset>48895</wp:posOffset>
            </wp:positionV>
            <wp:extent cx="1680210" cy="1344295"/>
            <wp:effectExtent l="0" t="0" r="0" b="0"/>
            <wp:wrapTight wrapText="bothSides">
              <wp:wrapPolygon edited="0">
                <wp:start x="0" y="0"/>
                <wp:lineTo x="0" y="21222"/>
                <wp:lineTo x="21224" y="21222"/>
                <wp:lineTo x="21224"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19">
                      <a:extLst>
                        <a:ext uri="{28A0092B-C50C-407E-A947-70E740481C1C}">
                          <a14:useLocalDpi xmlns:a14="http://schemas.microsoft.com/office/drawing/2010/main" val="0"/>
                        </a:ext>
                      </a:extLst>
                    </a:blip>
                    <a:stretch>
                      <a:fillRect/>
                    </a:stretch>
                  </pic:blipFill>
                  <pic:spPr>
                    <a:xfrm>
                      <a:off x="0" y="0"/>
                      <a:ext cx="1680210" cy="1344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50837" w:rsidRPr="00650837">
        <w:rPr>
          <w:sz w:val="22"/>
          <w:szCs w:val="22"/>
        </w:rPr>
        <w:t>Einer der Winzer, die ihren Wein in der Vinothek des Family Entertainment Parks verkaufen, ist Franz Höllinger. Er ist ein absoluter Geheimtipp in der R</w:t>
      </w:r>
      <w:r w:rsidR="00650837" w:rsidRPr="00650837">
        <w:rPr>
          <w:sz w:val="22"/>
          <w:szCs w:val="22"/>
        </w:rPr>
        <w:t>e</w:t>
      </w:r>
      <w:r w:rsidR="00650837" w:rsidRPr="00650837">
        <w:rPr>
          <w:sz w:val="22"/>
          <w:szCs w:val="22"/>
        </w:rPr>
        <w:t>gion. Bisher hat er seinen Wein immer an eine Wi</w:t>
      </w:r>
      <w:r w:rsidR="00650837" w:rsidRPr="00650837">
        <w:rPr>
          <w:sz w:val="22"/>
          <w:szCs w:val="22"/>
        </w:rPr>
        <w:t>n</w:t>
      </w:r>
      <w:r w:rsidR="00650837" w:rsidRPr="00650837">
        <w:rPr>
          <w:sz w:val="22"/>
          <w:szCs w:val="22"/>
        </w:rPr>
        <w:t>zergenossenschaft ve</w:t>
      </w:r>
      <w:r w:rsidR="00650837" w:rsidRPr="00650837">
        <w:rPr>
          <w:sz w:val="22"/>
          <w:szCs w:val="22"/>
        </w:rPr>
        <w:t>r</w:t>
      </w:r>
      <w:r w:rsidR="00650837" w:rsidRPr="00650837">
        <w:rPr>
          <w:sz w:val="22"/>
          <w:szCs w:val="22"/>
        </w:rPr>
        <w:t>kauft, im letzten Jahr ist auch die Vinothek des Family Entertainment Parks daz</w:t>
      </w:r>
      <w:r w:rsidR="00650837" w:rsidRPr="00650837">
        <w:rPr>
          <w:sz w:val="22"/>
          <w:szCs w:val="22"/>
        </w:rPr>
        <w:t>u</w:t>
      </w:r>
      <w:r w:rsidR="00650837" w:rsidRPr="00650837">
        <w:rPr>
          <w:sz w:val="22"/>
          <w:szCs w:val="22"/>
        </w:rPr>
        <w:t>gekommen. Welche Vertriebswege könnte Franz Höllinger noch nützen? Machen Sie drei Vorschläge und berücksichtigen Sie dabei sowohl direkte als auch indirekte Absatzwege.</w:t>
      </w:r>
      <w:r w:rsidR="00650837">
        <w:rPr>
          <w:sz w:val="22"/>
          <w:szCs w:val="22"/>
        </w:rPr>
        <w:t xml:space="preserve"> /3</w:t>
      </w:r>
    </w:p>
    <w:p w14:paraId="2C71256A" w14:textId="77777777" w:rsidR="00F27FD6" w:rsidRPr="00F27FD6" w:rsidRDefault="00F27FD6" w:rsidP="00F27FD6">
      <w:pPr>
        <w:jc w:val="both"/>
        <w:rPr>
          <w:sz w:val="22"/>
          <w:szCs w:val="22"/>
        </w:rPr>
      </w:pPr>
    </w:p>
    <w:p w14:paraId="6465B22C" w14:textId="32864C3F" w:rsidR="00F27FD6" w:rsidRDefault="00F27FD6">
      <w:pPr>
        <w:rPr>
          <w:sz w:val="22"/>
          <w:szCs w:val="22"/>
        </w:rPr>
      </w:pPr>
      <w:r>
        <w:rPr>
          <w:sz w:val="22"/>
          <w:szCs w:val="22"/>
        </w:rPr>
        <w:br w:type="page"/>
      </w:r>
    </w:p>
    <w:p w14:paraId="0FD70474" w14:textId="4FCCBBCB" w:rsidR="00F27FD6" w:rsidRPr="00224709" w:rsidRDefault="00F27FD6" w:rsidP="00D01E14">
      <w:pPr>
        <w:spacing w:line="276" w:lineRule="auto"/>
        <w:rPr>
          <w:b/>
          <w:sz w:val="28"/>
        </w:rPr>
      </w:pPr>
      <w:r w:rsidRPr="00224709">
        <w:rPr>
          <w:b/>
          <w:sz w:val="28"/>
        </w:rPr>
        <w:t xml:space="preserve">Themenbereich </w:t>
      </w:r>
      <w:r>
        <w:rPr>
          <w:b/>
          <w:sz w:val="28"/>
        </w:rPr>
        <w:t>4</w:t>
      </w:r>
      <w:r w:rsidRPr="00224709">
        <w:rPr>
          <w:b/>
          <w:sz w:val="28"/>
        </w:rPr>
        <w:t xml:space="preserve">: </w:t>
      </w:r>
      <w:r>
        <w:rPr>
          <w:b/>
          <w:sz w:val="28"/>
        </w:rPr>
        <w:t>Management (inkl. Grundlagen des Arbeitsrechts)</w:t>
      </w:r>
    </w:p>
    <w:p w14:paraId="46D295C1" w14:textId="77777777" w:rsidR="00F27FD6" w:rsidRPr="008B279C" w:rsidRDefault="00F27FD6" w:rsidP="00D01E14">
      <w:pPr>
        <w:spacing w:line="276" w:lineRule="auto"/>
        <w:rPr>
          <w:sz w:val="22"/>
          <w:szCs w:val="22"/>
        </w:rPr>
      </w:pPr>
    </w:p>
    <w:p w14:paraId="17C7EF1F" w14:textId="77777777" w:rsidR="00F27FD6" w:rsidRPr="00512BFF" w:rsidRDefault="00F27FD6" w:rsidP="00D01E14">
      <w:pPr>
        <w:shd w:val="clear" w:color="auto" w:fill="E0E0E0"/>
        <w:spacing w:line="276" w:lineRule="auto"/>
        <w:rPr>
          <w:b/>
          <w:sz w:val="22"/>
          <w:szCs w:val="22"/>
        </w:rPr>
      </w:pPr>
      <w:r w:rsidRPr="00512BFF">
        <w:rPr>
          <w:b/>
          <w:sz w:val="22"/>
          <w:szCs w:val="22"/>
        </w:rPr>
        <w:t>Kompetenzen:</w:t>
      </w:r>
    </w:p>
    <w:p w14:paraId="6C2D4237" w14:textId="77777777" w:rsidR="00F27FD6" w:rsidRDefault="00F27FD6" w:rsidP="00D01E14">
      <w:pPr>
        <w:shd w:val="clear" w:color="auto" w:fill="E0E0E0"/>
        <w:spacing w:line="276" w:lineRule="auto"/>
        <w:rPr>
          <w:sz w:val="22"/>
          <w:szCs w:val="22"/>
        </w:rPr>
      </w:pPr>
    </w:p>
    <w:p w14:paraId="449CC0A2" w14:textId="77777777" w:rsidR="00F27FD6" w:rsidRDefault="00F27FD6" w:rsidP="00D01E14">
      <w:pPr>
        <w:pStyle w:val="Listenabsatz"/>
        <w:numPr>
          <w:ilvl w:val="0"/>
          <w:numId w:val="19"/>
        </w:numPr>
        <w:shd w:val="clear" w:color="auto" w:fill="E0E0E0"/>
        <w:spacing w:line="276" w:lineRule="auto"/>
        <w:rPr>
          <w:sz w:val="22"/>
          <w:szCs w:val="22"/>
        </w:rPr>
      </w:pPr>
      <w:r>
        <w:rPr>
          <w:sz w:val="22"/>
          <w:szCs w:val="22"/>
        </w:rPr>
        <w:t>das Mikroumfeld eines Unternehmens identifizieren können</w:t>
      </w:r>
    </w:p>
    <w:p w14:paraId="1F521C89" w14:textId="4F0500E6" w:rsidR="00F27FD6" w:rsidRDefault="00F27FD6" w:rsidP="00D01E14">
      <w:pPr>
        <w:pStyle w:val="Listenabsatz"/>
        <w:numPr>
          <w:ilvl w:val="0"/>
          <w:numId w:val="19"/>
        </w:numPr>
        <w:shd w:val="clear" w:color="auto" w:fill="E0E0E0"/>
        <w:spacing w:line="276" w:lineRule="auto"/>
        <w:rPr>
          <w:sz w:val="22"/>
          <w:szCs w:val="22"/>
        </w:rPr>
      </w:pPr>
      <w:r>
        <w:rPr>
          <w:sz w:val="22"/>
          <w:szCs w:val="22"/>
        </w:rPr>
        <w:t>strategische und operative Ziele formulieren können</w:t>
      </w:r>
    </w:p>
    <w:p w14:paraId="3ABBBB16" w14:textId="0E006374" w:rsidR="00F27FD6" w:rsidRDefault="00F27FD6" w:rsidP="00D01E14">
      <w:pPr>
        <w:pStyle w:val="Listenabsatz"/>
        <w:numPr>
          <w:ilvl w:val="0"/>
          <w:numId w:val="19"/>
        </w:numPr>
        <w:shd w:val="clear" w:color="auto" w:fill="E0E0E0"/>
        <w:spacing w:line="276" w:lineRule="auto"/>
        <w:rPr>
          <w:sz w:val="22"/>
          <w:szCs w:val="22"/>
        </w:rPr>
      </w:pPr>
      <w:r>
        <w:rPr>
          <w:sz w:val="22"/>
          <w:szCs w:val="22"/>
        </w:rPr>
        <w:t>eine Perspektive aus der Balanced Scorecard in den Grundzügen darstellen können</w:t>
      </w:r>
    </w:p>
    <w:p w14:paraId="03757ADE" w14:textId="303D3079" w:rsidR="00F27FD6" w:rsidRDefault="00F27FD6" w:rsidP="00D01E14">
      <w:pPr>
        <w:pStyle w:val="Listenabsatz"/>
        <w:numPr>
          <w:ilvl w:val="0"/>
          <w:numId w:val="19"/>
        </w:numPr>
        <w:shd w:val="clear" w:color="auto" w:fill="E0E0E0"/>
        <w:spacing w:line="276" w:lineRule="auto"/>
        <w:rPr>
          <w:sz w:val="22"/>
          <w:szCs w:val="22"/>
        </w:rPr>
      </w:pPr>
      <w:r>
        <w:rPr>
          <w:sz w:val="22"/>
          <w:szCs w:val="22"/>
        </w:rPr>
        <w:t>Managementfunktionen und Managementkonzepte identifizieren sowie Ma</w:t>
      </w:r>
      <w:r>
        <w:rPr>
          <w:sz w:val="22"/>
          <w:szCs w:val="22"/>
        </w:rPr>
        <w:t>ß</w:t>
      </w:r>
      <w:r>
        <w:rPr>
          <w:sz w:val="22"/>
          <w:szCs w:val="22"/>
        </w:rPr>
        <w:t>nahmen ableiten können</w:t>
      </w:r>
    </w:p>
    <w:p w14:paraId="53A9B2CC" w14:textId="1E1D2770" w:rsidR="00F27FD6" w:rsidRPr="00512BFF" w:rsidRDefault="00F27FD6" w:rsidP="00D01E14">
      <w:pPr>
        <w:pStyle w:val="Listenabsatz"/>
        <w:numPr>
          <w:ilvl w:val="0"/>
          <w:numId w:val="19"/>
        </w:numPr>
        <w:shd w:val="clear" w:color="auto" w:fill="E0E0E0"/>
        <w:spacing w:line="276" w:lineRule="auto"/>
        <w:rPr>
          <w:sz w:val="22"/>
          <w:szCs w:val="22"/>
        </w:rPr>
      </w:pPr>
      <w:r>
        <w:rPr>
          <w:sz w:val="22"/>
          <w:szCs w:val="22"/>
        </w:rPr>
        <w:t>arbeitsrechtliche Probleme lösen können</w:t>
      </w:r>
    </w:p>
    <w:p w14:paraId="4CF7457A" w14:textId="77777777" w:rsidR="00F27FD6" w:rsidRDefault="00F27FD6" w:rsidP="00D01E14">
      <w:pPr>
        <w:spacing w:line="276" w:lineRule="auto"/>
        <w:jc w:val="both"/>
        <w:rPr>
          <w:sz w:val="22"/>
          <w:szCs w:val="22"/>
        </w:rPr>
      </w:pPr>
    </w:p>
    <w:p w14:paraId="6527DC62" w14:textId="77777777" w:rsidR="00F27FD6" w:rsidRPr="00F27FD6" w:rsidRDefault="00F27FD6" w:rsidP="00D01E14">
      <w:pPr>
        <w:spacing w:line="276" w:lineRule="auto"/>
        <w:jc w:val="both"/>
        <w:rPr>
          <w:sz w:val="22"/>
          <w:szCs w:val="22"/>
        </w:rPr>
      </w:pPr>
    </w:p>
    <w:p w14:paraId="2A689A70" w14:textId="2F775317" w:rsidR="00F27FD6" w:rsidRPr="002C530B" w:rsidRDefault="00F27FD6" w:rsidP="00D01E14">
      <w:pPr>
        <w:spacing w:line="276" w:lineRule="auto"/>
        <w:rPr>
          <w:b/>
          <w:sz w:val="22"/>
          <w:szCs w:val="22"/>
        </w:rPr>
      </w:pPr>
      <w:r w:rsidRPr="00F27FD6">
        <w:rPr>
          <w:b/>
          <w:sz w:val="22"/>
          <w:szCs w:val="22"/>
          <w:highlight w:val="lightGray"/>
        </w:rPr>
        <w:t xml:space="preserve">Arbeitsaufgabe </w:t>
      </w:r>
      <w:r>
        <w:rPr>
          <w:b/>
          <w:sz w:val="22"/>
          <w:szCs w:val="22"/>
          <w:highlight w:val="lightGray"/>
        </w:rPr>
        <w:t>1</w:t>
      </w:r>
      <w:r w:rsidRPr="00F27FD6">
        <w:rPr>
          <w:b/>
          <w:sz w:val="22"/>
          <w:szCs w:val="22"/>
          <w:highlight w:val="lightGray"/>
        </w:rPr>
        <w:t xml:space="preserve">: </w:t>
      </w:r>
      <w:r>
        <w:rPr>
          <w:b/>
          <w:sz w:val="22"/>
          <w:szCs w:val="22"/>
          <w:highlight w:val="lightGray"/>
        </w:rPr>
        <w:t>Management</w:t>
      </w:r>
      <w:r w:rsidRPr="00F27FD6">
        <w:rPr>
          <w:b/>
          <w:sz w:val="22"/>
          <w:szCs w:val="22"/>
          <w:highlight w:val="lightGray"/>
        </w:rPr>
        <w:t xml:space="preserve"> </w:t>
      </w:r>
    </w:p>
    <w:p w14:paraId="09F988FE" w14:textId="77777777" w:rsidR="00F27FD6" w:rsidRDefault="00F27FD6" w:rsidP="00D01E14">
      <w:pPr>
        <w:spacing w:line="276" w:lineRule="auto"/>
        <w:rPr>
          <w:sz w:val="22"/>
          <w:szCs w:val="22"/>
        </w:rPr>
      </w:pPr>
    </w:p>
    <w:p w14:paraId="59954F21" w14:textId="6B50FF52" w:rsidR="00650837" w:rsidRPr="00F27FD6" w:rsidRDefault="00F27FD6" w:rsidP="00D01E14">
      <w:pPr>
        <w:pStyle w:val="Listenabsatz"/>
        <w:numPr>
          <w:ilvl w:val="0"/>
          <w:numId w:val="28"/>
        </w:numPr>
        <w:spacing w:line="276" w:lineRule="auto"/>
        <w:jc w:val="both"/>
        <w:rPr>
          <w:sz w:val="22"/>
          <w:szCs w:val="22"/>
        </w:rPr>
      </w:pPr>
      <w:r w:rsidRPr="00F27FD6">
        <w:rPr>
          <w:sz w:val="22"/>
          <w:szCs w:val="22"/>
        </w:rPr>
        <w:t>Ein Instrument der strategischen Planung bzw. des strategischen Manag</w:t>
      </w:r>
      <w:r w:rsidRPr="00F27FD6">
        <w:rPr>
          <w:sz w:val="22"/>
          <w:szCs w:val="22"/>
        </w:rPr>
        <w:t>e</w:t>
      </w:r>
      <w:r w:rsidRPr="00F27FD6">
        <w:rPr>
          <w:sz w:val="22"/>
          <w:szCs w:val="22"/>
        </w:rPr>
        <w:t>ments ist die Umfeldanalyse. Wählen Sie exemplarisch zwei Bereiche aus dem Markoumfeld der Family Park GmbH aus und erklären Sie diese kurz. /2</w:t>
      </w:r>
    </w:p>
    <w:p w14:paraId="0FBB5A66" w14:textId="77777777" w:rsidR="00F27FD6" w:rsidRDefault="00F27FD6" w:rsidP="00D01E14">
      <w:pPr>
        <w:spacing w:line="276" w:lineRule="auto"/>
        <w:jc w:val="both"/>
        <w:rPr>
          <w:sz w:val="22"/>
          <w:szCs w:val="22"/>
        </w:rPr>
      </w:pPr>
    </w:p>
    <w:p w14:paraId="74C702F1" w14:textId="22113492" w:rsidR="00650837" w:rsidRPr="00902344" w:rsidRDefault="00F27FD6" w:rsidP="00D01E14">
      <w:pPr>
        <w:pStyle w:val="Listenabsatz"/>
        <w:numPr>
          <w:ilvl w:val="0"/>
          <w:numId w:val="28"/>
        </w:numPr>
        <w:spacing w:line="276" w:lineRule="auto"/>
        <w:jc w:val="both"/>
        <w:rPr>
          <w:sz w:val="22"/>
          <w:szCs w:val="22"/>
        </w:rPr>
      </w:pPr>
      <w:r w:rsidRPr="00902344">
        <w:rPr>
          <w:sz w:val="22"/>
          <w:szCs w:val="22"/>
        </w:rPr>
        <w:t>Formulieren Sie im Zusammenhang mit dem Family Entertainment Park j</w:t>
      </w:r>
      <w:r w:rsidRPr="00902344">
        <w:rPr>
          <w:sz w:val="22"/>
          <w:szCs w:val="22"/>
        </w:rPr>
        <w:t>e</w:t>
      </w:r>
      <w:r w:rsidRPr="00902344">
        <w:rPr>
          <w:sz w:val="22"/>
          <w:szCs w:val="22"/>
        </w:rPr>
        <w:t xml:space="preserve">weils ein strategisches und ein operatives Ziel und achten Sie darauf, </w:t>
      </w:r>
      <w:r w:rsidR="00902344" w:rsidRPr="00902344">
        <w:rPr>
          <w:sz w:val="22"/>
          <w:szCs w:val="22"/>
        </w:rPr>
        <w:t>dass e</w:t>
      </w:r>
      <w:r w:rsidR="00902344" w:rsidRPr="00902344">
        <w:rPr>
          <w:sz w:val="22"/>
          <w:szCs w:val="22"/>
        </w:rPr>
        <w:t>i</w:t>
      </w:r>
      <w:r w:rsidR="00902344" w:rsidRPr="00902344">
        <w:rPr>
          <w:sz w:val="22"/>
          <w:szCs w:val="22"/>
        </w:rPr>
        <w:t>ne eindeutige Abgrenzung erkennbar ist.</w:t>
      </w:r>
      <w:r w:rsidR="00902344">
        <w:rPr>
          <w:sz w:val="22"/>
          <w:szCs w:val="22"/>
        </w:rPr>
        <w:t xml:space="preserve"> /2</w:t>
      </w:r>
    </w:p>
    <w:p w14:paraId="1177CF70" w14:textId="77777777" w:rsidR="00902344" w:rsidRDefault="00902344" w:rsidP="00D01E14">
      <w:pPr>
        <w:spacing w:line="276" w:lineRule="auto"/>
        <w:jc w:val="both"/>
        <w:rPr>
          <w:sz w:val="22"/>
          <w:szCs w:val="22"/>
        </w:rPr>
      </w:pPr>
    </w:p>
    <w:p w14:paraId="5D90F222" w14:textId="254AE154" w:rsidR="00902344" w:rsidRPr="00F93DE6" w:rsidRDefault="00902344" w:rsidP="00D01E14">
      <w:pPr>
        <w:pStyle w:val="Listenabsatz"/>
        <w:numPr>
          <w:ilvl w:val="0"/>
          <w:numId w:val="28"/>
        </w:numPr>
        <w:spacing w:line="276" w:lineRule="auto"/>
        <w:jc w:val="both"/>
        <w:rPr>
          <w:sz w:val="22"/>
          <w:szCs w:val="22"/>
        </w:rPr>
      </w:pPr>
      <w:r w:rsidRPr="00F93DE6">
        <w:rPr>
          <w:sz w:val="22"/>
          <w:szCs w:val="22"/>
        </w:rPr>
        <w:t xml:space="preserve">Als Verbindung zwischen der strategischen und der operativen Ebene setzen viele Unternehmen eine Balanced Scorecard ein. Diese weist meist vier Grundperspektiven auf und wird auch gerade bei der Family Entertainment GmbH entwickelt. </w:t>
      </w:r>
    </w:p>
    <w:p w14:paraId="76C438FD" w14:textId="77777777" w:rsidR="00F93DE6" w:rsidRPr="00F93DE6" w:rsidRDefault="00F93DE6" w:rsidP="00D01E14">
      <w:pPr>
        <w:spacing w:line="276" w:lineRule="auto"/>
        <w:jc w:val="both"/>
        <w:rPr>
          <w:sz w:val="22"/>
          <w:szCs w:val="22"/>
        </w:rPr>
      </w:pPr>
    </w:p>
    <w:p w14:paraId="60E7523D" w14:textId="34DF582F" w:rsidR="00F93DE6" w:rsidRDefault="00F93DE6" w:rsidP="00D01E14">
      <w:pPr>
        <w:pStyle w:val="Listenabsatz"/>
        <w:spacing w:line="276" w:lineRule="auto"/>
        <w:ind w:left="360"/>
        <w:jc w:val="both"/>
        <w:rPr>
          <w:sz w:val="22"/>
          <w:szCs w:val="22"/>
        </w:rPr>
      </w:pPr>
      <w:r>
        <w:rPr>
          <w:sz w:val="22"/>
          <w:szCs w:val="22"/>
        </w:rPr>
        <w:t>Zu den vier Grundperspektiven zählen: Finanzen, Kunden, interne Prozesse und Lernen/Wachstum</w:t>
      </w:r>
    </w:p>
    <w:p w14:paraId="2406D328" w14:textId="77777777" w:rsidR="00F93DE6" w:rsidRDefault="00F93DE6" w:rsidP="00D01E14">
      <w:pPr>
        <w:pStyle w:val="Listenabsatz"/>
        <w:spacing w:line="276" w:lineRule="auto"/>
        <w:ind w:left="360"/>
        <w:jc w:val="both"/>
        <w:rPr>
          <w:sz w:val="22"/>
          <w:szCs w:val="22"/>
        </w:rPr>
      </w:pPr>
    </w:p>
    <w:p w14:paraId="150376C0" w14:textId="40EF689C" w:rsidR="003E60C2" w:rsidRPr="003E60C2" w:rsidRDefault="00F93DE6" w:rsidP="00D01E14">
      <w:pPr>
        <w:pStyle w:val="Listenabsatz"/>
        <w:spacing w:line="276" w:lineRule="auto"/>
        <w:ind w:left="360"/>
        <w:jc w:val="both"/>
        <w:rPr>
          <w:sz w:val="22"/>
          <w:szCs w:val="22"/>
        </w:rPr>
      </w:pPr>
      <w:r>
        <w:rPr>
          <w:sz w:val="22"/>
          <w:szCs w:val="22"/>
        </w:rPr>
        <w:t xml:space="preserve">Wählen Sie zwei Grundperspektiven aus und formulieren Sie für die Family Entertainment GmbH </w:t>
      </w:r>
      <w:r w:rsidR="00B936EA">
        <w:rPr>
          <w:sz w:val="22"/>
          <w:szCs w:val="22"/>
        </w:rPr>
        <w:t xml:space="preserve">für die zwei gewählten Perspektiven </w:t>
      </w:r>
      <w:r>
        <w:rPr>
          <w:sz w:val="22"/>
          <w:szCs w:val="22"/>
        </w:rPr>
        <w:t>jeweils Ziel, Mes</w:t>
      </w:r>
      <w:r>
        <w:rPr>
          <w:sz w:val="22"/>
          <w:szCs w:val="22"/>
        </w:rPr>
        <w:t>s</w:t>
      </w:r>
      <w:r>
        <w:rPr>
          <w:sz w:val="22"/>
          <w:szCs w:val="22"/>
        </w:rPr>
        <w:t>größe, Zielwert und Maßnahme(n).</w:t>
      </w:r>
      <w:r w:rsidR="00B936EA">
        <w:rPr>
          <w:sz w:val="22"/>
          <w:szCs w:val="22"/>
        </w:rPr>
        <w:t xml:space="preserve"> /8</w:t>
      </w:r>
    </w:p>
    <w:p w14:paraId="15575F0E" w14:textId="5FB0A64F" w:rsidR="000543BD" w:rsidRDefault="000543BD" w:rsidP="00D01E14">
      <w:pPr>
        <w:spacing w:line="276" w:lineRule="auto"/>
        <w:jc w:val="both"/>
        <w:rPr>
          <w:sz w:val="22"/>
          <w:szCs w:val="22"/>
        </w:rPr>
      </w:pPr>
    </w:p>
    <w:p w14:paraId="644CC5DB" w14:textId="47CD2522" w:rsidR="00B936EA" w:rsidRDefault="006C0196" w:rsidP="00D01E14">
      <w:pPr>
        <w:pStyle w:val="Listenabsatz"/>
        <w:numPr>
          <w:ilvl w:val="0"/>
          <w:numId w:val="28"/>
        </w:numPr>
        <w:spacing w:line="276" w:lineRule="auto"/>
        <w:rPr>
          <w:sz w:val="22"/>
          <w:szCs w:val="22"/>
        </w:rPr>
      </w:pPr>
      <w:r>
        <w:rPr>
          <w:rFonts w:eastAsia="Times New Roman" w:cs="Times New Roman"/>
          <w:noProof/>
        </w:rPr>
        <w:drawing>
          <wp:anchor distT="0" distB="0" distL="114300" distR="114300" simplePos="0" relativeHeight="251697152" behindDoc="0" locked="0" layoutInCell="1" allowOverlap="1" wp14:anchorId="617C2467" wp14:editId="703BF905">
            <wp:simplePos x="0" y="0"/>
            <wp:positionH relativeFrom="column">
              <wp:posOffset>3464560</wp:posOffset>
            </wp:positionH>
            <wp:positionV relativeFrom="paragraph">
              <wp:posOffset>104140</wp:posOffset>
            </wp:positionV>
            <wp:extent cx="2359660" cy="1338580"/>
            <wp:effectExtent l="0" t="0" r="0" b="0"/>
            <wp:wrapTight wrapText="bothSides">
              <wp:wrapPolygon edited="0">
                <wp:start x="0" y="0"/>
                <wp:lineTo x="0" y="21313"/>
                <wp:lineTo x="21391" y="21313"/>
                <wp:lineTo x="21391" y="0"/>
                <wp:lineTo x="0" y="0"/>
              </wp:wrapPolygon>
            </wp:wrapTight>
            <wp:docPr id="7" name="Bild 7" descr="http://www.marions-kochbuch.de/rezept/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ions-kochbuch.de/rezept/094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44" t="3657" r="3555" b="7635"/>
                    <a:stretch/>
                  </pic:blipFill>
                  <pic:spPr bwMode="auto">
                    <a:xfrm>
                      <a:off x="0" y="0"/>
                      <a:ext cx="2359660" cy="13385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6EA" w:rsidRPr="00B936EA">
        <w:rPr>
          <w:sz w:val="22"/>
          <w:szCs w:val="22"/>
        </w:rPr>
        <w:t>Die Family Entertainment GmbH bezieht die Müsliriegel, die am Gelände verkauft we</w:t>
      </w:r>
      <w:r w:rsidR="00B936EA" w:rsidRPr="00B936EA">
        <w:rPr>
          <w:sz w:val="22"/>
          <w:szCs w:val="22"/>
        </w:rPr>
        <w:t>r</w:t>
      </w:r>
      <w:r w:rsidR="00B936EA" w:rsidRPr="00B936EA">
        <w:rPr>
          <w:sz w:val="22"/>
          <w:szCs w:val="22"/>
        </w:rPr>
        <w:t>den</w:t>
      </w:r>
      <w:r w:rsidR="00CA6D0B">
        <w:rPr>
          <w:sz w:val="22"/>
          <w:szCs w:val="22"/>
        </w:rPr>
        <w:t>,</w:t>
      </w:r>
      <w:r w:rsidR="00B936EA" w:rsidRPr="00B936EA">
        <w:rPr>
          <w:sz w:val="22"/>
          <w:szCs w:val="22"/>
        </w:rPr>
        <w:t xml:space="preserve"> seit Jahren bei Josef Köller</w:t>
      </w:r>
      <w:r w:rsidR="00B936EA">
        <w:rPr>
          <w:sz w:val="22"/>
          <w:szCs w:val="22"/>
        </w:rPr>
        <w:t>. Seit ein</w:t>
      </w:r>
      <w:r w:rsidR="00B936EA">
        <w:rPr>
          <w:sz w:val="22"/>
          <w:szCs w:val="22"/>
        </w:rPr>
        <w:t>i</w:t>
      </w:r>
      <w:r w:rsidR="00B936EA">
        <w:rPr>
          <w:sz w:val="22"/>
          <w:szCs w:val="22"/>
        </w:rPr>
        <w:t>ger Zeit hat Clemens Müller den Eindruck, dass in dem Unternehmen einiges schief läuft.</w:t>
      </w:r>
      <w:r w:rsidR="00B936EA">
        <w:rPr>
          <w:sz w:val="22"/>
          <w:szCs w:val="22"/>
        </w:rPr>
        <w:br/>
      </w:r>
    </w:p>
    <w:p w14:paraId="041C094E" w14:textId="70F5638B" w:rsidR="00B936EA" w:rsidRDefault="00B936EA" w:rsidP="00D01E14">
      <w:pPr>
        <w:pStyle w:val="Listenabsatz"/>
        <w:spacing w:line="276" w:lineRule="auto"/>
        <w:ind w:left="360"/>
        <w:rPr>
          <w:sz w:val="22"/>
          <w:szCs w:val="22"/>
        </w:rPr>
      </w:pPr>
      <w:r>
        <w:rPr>
          <w:sz w:val="22"/>
          <w:szCs w:val="22"/>
        </w:rPr>
        <w:t>Da Clemens Müller und Josef Köllerer auch gut befreundet sind, besprechen sie die Situation. Josef Köllerer erzählt:</w:t>
      </w:r>
    </w:p>
    <w:p w14:paraId="34D52B93" w14:textId="77777777" w:rsidR="00B936EA" w:rsidRDefault="00B936EA" w:rsidP="00D01E14">
      <w:pPr>
        <w:pStyle w:val="Listenabsatz"/>
        <w:spacing w:line="276" w:lineRule="auto"/>
        <w:ind w:left="360"/>
        <w:rPr>
          <w:sz w:val="22"/>
          <w:szCs w:val="22"/>
        </w:rPr>
      </w:pPr>
    </w:p>
    <w:p w14:paraId="4B905C95" w14:textId="77777777" w:rsidR="003E60C2" w:rsidRDefault="00CA6D0B" w:rsidP="00D01E14">
      <w:pPr>
        <w:spacing w:line="276" w:lineRule="auto"/>
        <w:ind w:left="360"/>
        <w:rPr>
          <w:i/>
          <w:sz w:val="22"/>
          <w:szCs w:val="22"/>
        </w:rPr>
      </w:pPr>
      <w:r>
        <w:rPr>
          <w:i/>
          <w:sz w:val="22"/>
          <w:szCs w:val="22"/>
        </w:rPr>
        <w:t xml:space="preserve">„Ich bin jetzt 62, gehe in 3 Jahren in Pension und habe keinen Nachfolger für mein Unternehmen. Meistens sitze ich alleine in meinem Büro – die Tür zu meiner Assistentin mache ich fast immer zu. </w:t>
      </w:r>
      <w:r w:rsidR="00B936EA" w:rsidRPr="00B936EA">
        <w:rPr>
          <w:i/>
          <w:sz w:val="22"/>
          <w:szCs w:val="22"/>
        </w:rPr>
        <w:t xml:space="preserve">Mit </w:t>
      </w:r>
      <w:r>
        <w:rPr>
          <w:i/>
          <w:sz w:val="22"/>
          <w:szCs w:val="22"/>
        </w:rPr>
        <w:t>meinen</w:t>
      </w:r>
      <w:r w:rsidR="00B936EA" w:rsidRPr="00B936EA">
        <w:rPr>
          <w:i/>
          <w:sz w:val="22"/>
          <w:szCs w:val="22"/>
        </w:rPr>
        <w:t xml:space="preserve"> Mitarbeiterinnen und Mitarbeitern kommunizier</w:t>
      </w:r>
      <w:r>
        <w:rPr>
          <w:i/>
          <w:sz w:val="22"/>
          <w:szCs w:val="22"/>
        </w:rPr>
        <w:t>e</w:t>
      </w:r>
      <w:r w:rsidR="00B936EA" w:rsidRPr="00B936EA">
        <w:rPr>
          <w:i/>
          <w:sz w:val="22"/>
          <w:szCs w:val="22"/>
        </w:rPr>
        <w:t xml:space="preserve"> </w:t>
      </w:r>
      <w:r>
        <w:rPr>
          <w:i/>
          <w:sz w:val="22"/>
          <w:szCs w:val="22"/>
        </w:rPr>
        <w:t>ich</w:t>
      </w:r>
      <w:r w:rsidR="00B936EA" w:rsidRPr="00B936EA">
        <w:rPr>
          <w:i/>
          <w:sz w:val="22"/>
          <w:szCs w:val="22"/>
        </w:rPr>
        <w:t xml:space="preserve"> meist per E-Mail. Seit Wochen liegt die Anfrage eines großen Handelsunternehmens auf </w:t>
      </w:r>
      <w:r>
        <w:rPr>
          <w:i/>
          <w:sz w:val="22"/>
          <w:szCs w:val="22"/>
        </w:rPr>
        <w:t>meinem</w:t>
      </w:r>
      <w:r w:rsidR="00B936EA" w:rsidRPr="00B936EA">
        <w:rPr>
          <w:i/>
          <w:sz w:val="22"/>
          <w:szCs w:val="22"/>
        </w:rPr>
        <w:t xml:space="preserve"> Tisch. </w:t>
      </w:r>
    </w:p>
    <w:p w14:paraId="3B2DD94D" w14:textId="77777777" w:rsidR="003E60C2" w:rsidRDefault="003E60C2" w:rsidP="00D01E14">
      <w:pPr>
        <w:spacing w:line="276" w:lineRule="auto"/>
        <w:ind w:left="360"/>
        <w:rPr>
          <w:i/>
          <w:sz w:val="22"/>
          <w:szCs w:val="22"/>
        </w:rPr>
      </w:pPr>
    </w:p>
    <w:p w14:paraId="031A0F07" w14:textId="354943D0" w:rsidR="00B936EA" w:rsidRPr="00B936EA" w:rsidRDefault="00B936EA" w:rsidP="00D01E14">
      <w:pPr>
        <w:spacing w:line="276" w:lineRule="auto"/>
        <w:ind w:left="360"/>
        <w:rPr>
          <w:i/>
          <w:sz w:val="22"/>
          <w:szCs w:val="22"/>
        </w:rPr>
      </w:pPr>
      <w:r w:rsidRPr="00B936EA">
        <w:rPr>
          <w:i/>
          <w:sz w:val="22"/>
          <w:szCs w:val="22"/>
        </w:rPr>
        <w:t>Dieses Handelsunternehmen sucht einen Produzenten, der 500 000 Müsliri</w:t>
      </w:r>
      <w:r w:rsidRPr="00B936EA">
        <w:rPr>
          <w:i/>
          <w:sz w:val="22"/>
          <w:szCs w:val="22"/>
        </w:rPr>
        <w:t>e</w:t>
      </w:r>
      <w:r w:rsidRPr="00B936EA">
        <w:rPr>
          <w:i/>
          <w:sz w:val="22"/>
          <w:szCs w:val="22"/>
        </w:rPr>
        <w:t>gel herstellen soll, die unter der Eigenmarke des Unternehmens verkauft we</w:t>
      </w:r>
      <w:r w:rsidRPr="00B936EA">
        <w:rPr>
          <w:i/>
          <w:sz w:val="22"/>
          <w:szCs w:val="22"/>
        </w:rPr>
        <w:t>r</w:t>
      </w:r>
      <w:r w:rsidRPr="00B936EA">
        <w:rPr>
          <w:i/>
          <w:sz w:val="22"/>
          <w:szCs w:val="22"/>
        </w:rPr>
        <w:t xml:space="preserve">den. </w:t>
      </w:r>
      <w:r w:rsidR="00CA6D0B">
        <w:rPr>
          <w:i/>
          <w:sz w:val="22"/>
          <w:szCs w:val="22"/>
        </w:rPr>
        <w:t>Ich</w:t>
      </w:r>
      <w:r w:rsidRPr="00B936EA">
        <w:rPr>
          <w:i/>
          <w:sz w:val="22"/>
          <w:szCs w:val="22"/>
        </w:rPr>
        <w:t xml:space="preserve"> beschäftig</w:t>
      </w:r>
      <w:r w:rsidR="003E60C2">
        <w:rPr>
          <w:i/>
          <w:sz w:val="22"/>
          <w:szCs w:val="22"/>
        </w:rPr>
        <w:t>e</w:t>
      </w:r>
      <w:r w:rsidRPr="00B936EA">
        <w:rPr>
          <w:i/>
          <w:sz w:val="22"/>
          <w:szCs w:val="22"/>
        </w:rPr>
        <w:t xml:space="preserve"> einen kaufmännischen und einen technischen Geschäft</w:t>
      </w:r>
      <w:r w:rsidRPr="00B936EA">
        <w:rPr>
          <w:i/>
          <w:sz w:val="22"/>
          <w:szCs w:val="22"/>
        </w:rPr>
        <w:t>s</w:t>
      </w:r>
      <w:r w:rsidRPr="00B936EA">
        <w:rPr>
          <w:i/>
          <w:sz w:val="22"/>
          <w:szCs w:val="22"/>
        </w:rPr>
        <w:t>führer, die bei allen Handlungen vollkommen freie Hand haben – beide kö</w:t>
      </w:r>
      <w:r w:rsidRPr="00B936EA">
        <w:rPr>
          <w:i/>
          <w:sz w:val="22"/>
          <w:szCs w:val="22"/>
        </w:rPr>
        <w:t>n</w:t>
      </w:r>
      <w:r w:rsidRPr="00B936EA">
        <w:rPr>
          <w:i/>
          <w:sz w:val="22"/>
          <w:szCs w:val="22"/>
        </w:rPr>
        <w:t xml:space="preserve">nen sämtlichen Mitarbeiterinnen und Mitarbeitern Anweisungen geben. </w:t>
      </w:r>
      <w:r w:rsidR="00CA6D0B">
        <w:rPr>
          <w:i/>
          <w:sz w:val="22"/>
          <w:szCs w:val="22"/>
        </w:rPr>
        <w:t>E</w:t>
      </w:r>
      <w:r w:rsidR="00CA6D0B">
        <w:rPr>
          <w:i/>
          <w:sz w:val="22"/>
          <w:szCs w:val="22"/>
        </w:rPr>
        <w:t>i</w:t>
      </w:r>
      <w:r w:rsidR="00CA6D0B">
        <w:rPr>
          <w:i/>
          <w:sz w:val="22"/>
          <w:szCs w:val="22"/>
        </w:rPr>
        <w:t>gentlich habe ich</w:t>
      </w:r>
      <w:r w:rsidRPr="00B936EA">
        <w:rPr>
          <w:i/>
          <w:sz w:val="22"/>
          <w:szCs w:val="22"/>
        </w:rPr>
        <w:t xml:space="preserve"> keine Ahnung, wie </w:t>
      </w:r>
      <w:r w:rsidR="00CA6D0B">
        <w:rPr>
          <w:i/>
          <w:sz w:val="22"/>
          <w:szCs w:val="22"/>
        </w:rPr>
        <w:t>mein</w:t>
      </w:r>
      <w:r w:rsidRPr="00B936EA">
        <w:rPr>
          <w:i/>
          <w:sz w:val="22"/>
          <w:szCs w:val="22"/>
        </w:rPr>
        <w:t xml:space="preserve"> Unternehmen langfristig am Markt bestehen soll und wohin es sich entwickeln wird – auch </w:t>
      </w:r>
      <w:r w:rsidR="00CA6D0B">
        <w:rPr>
          <w:i/>
          <w:sz w:val="22"/>
          <w:szCs w:val="22"/>
        </w:rPr>
        <w:t>meine</w:t>
      </w:r>
      <w:r w:rsidRPr="00B936EA">
        <w:rPr>
          <w:i/>
          <w:sz w:val="22"/>
          <w:szCs w:val="22"/>
        </w:rPr>
        <w:t xml:space="preserve"> Mitarbeiteri</w:t>
      </w:r>
      <w:r w:rsidRPr="00B936EA">
        <w:rPr>
          <w:i/>
          <w:sz w:val="22"/>
          <w:szCs w:val="22"/>
        </w:rPr>
        <w:t>n</w:t>
      </w:r>
      <w:r w:rsidRPr="00B936EA">
        <w:rPr>
          <w:i/>
          <w:sz w:val="22"/>
          <w:szCs w:val="22"/>
        </w:rPr>
        <w:t xml:space="preserve">nen und Mitarbeiter wissen das nicht. Hauptsache in der nächsten Bilanz wird ein </w:t>
      </w:r>
      <w:r w:rsidR="003E60C2">
        <w:rPr>
          <w:i/>
          <w:sz w:val="22"/>
          <w:szCs w:val="22"/>
        </w:rPr>
        <w:t xml:space="preserve">kleiner </w:t>
      </w:r>
      <w:r w:rsidRPr="00B936EA">
        <w:rPr>
          <w:i/>
          <w:sz w:val="22"/>
          <w:szCs w:val="22"/>
        </w:rPr>
        <w:t>Gewinn ausgewiesen.</w:t>
      </w:r>
    </w:p>
    <w:p w14:paraId="10F8ADBB" w14:textId="77777777" w:rsidR="00B936EA" w:rsidRPr="00B936EA" w:rsidRDefault="00B936EA" w:rsidP="00D01E14">
      <w:pPr>
        <w:pStyle w:val="Listenabsatz"/>
        <w:spacing w:line="276" w:lineRule="auto"/>
        <w:ind w:left="360"/>
        <w:rPr>
          <w:sz w:val="22"/>
          <w:szCs w:val="22"/>
        </w:rPr>
      </w:pPr>
    </w:p>
    <w:p w14:paraId="2425FEC5" w14:textId="16E272EB" w:rsidR="00B936EA" w:rsidRDefault="00B936EA" w:rsidP="00D01E14">
      <w:pPr>
        <w:spacing w:line="276" w:lineRule="auto"/>
        <w:ind w:left="360"/>
        <w:rPr>
          <w:sz w:val="22"/>
          <w:szCs w:val="22"/>
        </w:rPr>
      </w:pPr>
      <w:r w:rsidRPr="003E60C2">
        <w:rPr>
          <w:sz w:val="22"/>
          <w:szCs w:val="22"/>
        </w:rPr>
        <w:t xml:space="preserve">Welche </w:t>
      </w:r>
      <w:r w:rsidRPr="003E60C2">
        <w:rPr>
          <w:b/>
          <w:sz w:val="22"/>
          <w:szCs w:val="22"/>
        </w:rPr>
        <w:t>Managementfunktionen</w:t>
      </w:r>
      <w:r w:rsidRPr="003E60C2">
        <w:rPr>
          <w:sz w:val="22"/>
          <w:szCs w:val="22"/>
        </w:rPr>
        <w:t xml:space="preserve"> wurden </w:t>
      </w:r>
      <w:r w:rsidR="003E60C2">
        <w:rPr>
          <w:sz w:val="22"/>
          <w:szCs w:val="22"/>
        </w:rPr>
        <w:t>von Herrn Köllerer</w:t>
      </w:r>
      <w:r w:rsidRPr="003E60C2">
        <w:rPr>
          <w:sz w:val="22"/>
          <w:szCs w:val="22"/>
        </w:rPr>
        <w:t xml:space="preserve"> falsch oder gar nicht wahrgenommen. Analysieren Sie den Text und begründen Sie Ihre En</w:t>
      </w:r>
      <w:r w:rsidRPr="003E60C2">
        <w:rPr>
          <w:sz w:val="22"/>
          <w:szCs w:val="22"/>
        </w:rPr>
        <w:t>t</w:t>
      </w:r>
      <w:r w:rsidRPr="003E60C2">
        <w:rPr>
          <w:sz w:val="22"/>
          <w:szCs w:val="22"/>
        </w:rPr>
        <w:t>scheidung. /4</w:t>
      </w:r>
    </w:p>
    <w:p w14:paraId="5F16EFFE" w14:textId="77777777" w:rsidR="00F565D5" w:rsidRDefault="00F565D5" w:rsidP="00D01E14">
      <w:pPr>
        <w:spacing w:line="276" w:lineRule="auto"/>
        <w:rPr>
          <w:sz w:val="22"/>
          <w:szCs w:val="22"/>
        </w:rPr>
      </w:pPr>
    </w:p>
    <w:p w14:paraId="0E01D0BF" w14:textId="097E383C" w:rsidR="00F565D5" w:rsidRPr="00F565D5" w:rsidRDefault="00F565D5" w:rsidP="00D01E14">
      <w:pPr>
        <w:pStyle w:val="Listenabsatz"/>
        <w:numPr>
          <w:ilvl w:val="0"/>
          <w:numId w:val="28"/>
        </w:numPr>
        <w:spacing w:line="276" w:lineRule="auto"/>
        <w:rPr>
          <w:sz w:val="22"/>
          <w:szCs w:val="22"/>
        </w:rPr>
      </w:pPr>
      <w:r w:rsidRPr="00F565D5">
        <w:rPr>
          <w:sz w:val="22"/>
          <w:szCs w:val="22"/>
        </w:rPr>
        <w:t>Der Geschäftsführer Clemens Müller besucht immer wieder Fortbildungsve</w:t>
      </w:r>
      <w:r w:rsidRPr="00F565D5">
        <w:rPr>
          <w:sz w:val="22"/>
          <w:szCs w:val="22"/>
        </w:rPr>
        <w:t>r</w:t>
      </w:r>
      <w:r w:rsidRPr="00F565D5">
        <w:rPr>
          <w:sz w:val="22"/>
          <w:szCs w:val="22"/>
        </w:rPr>
        <w:t>anstaltungen zu unterschiedlichsten Fragen des Managements. Vom letzten Seminar hat er eine Aufgabenstellung mitgebracht, in der es um den Einsatz unterschiedlicher Managementkonzepte geht.</w:t>
      </w:r>
    </w:p>
    <w:p w14:paraId="7595A8EB" w14:textId="77777777" w:rsidR="00F565D5" w:rsidRDefault="00F565D5" w:rsidP="00D01E14">
      <w:pPr>
        <w:pStyle w:val="Listenabsatz"/>
        <w:spacing w:line="276" w:lineRule="auto"/>
        <w:ind w:left="360"/>
        <w:rPr>
          <w:sz w:val="22"/>
          <w:szCs w:val="22"/>
        </w:rPr>
      </w:pPr>
    </w:p>
    <w:p w14:paraId="35415402" w14:textId="77777777" w:rsidR="00F565D5" w:rsidRPr="00F565D5" w:rsidRDefault="00F565D5" w:rsidP="00D01E14">
      <w:pPr>
        <w:pStyle w:val="Listenabsatz"/>
        <w:spacing w:line="276" w:lineRule="auto"/>
        <w:ind w:left="360"/>
        <w:rPr>
          <w:i/>
          <w:sz w:val="22"/>
          <w:szCs w:val="22"/>
        </w:rPr>
      </w:pPr>
      <w:r w:rsidRPr="00F565D5">
        <w:rPr>
          <w:i/>
          <w:sz w:val="22"/>
          <w:szCs w:val="22"/>
        </w:rPr>
        <w:t>Sie beraten das Management eines großen holzverarbeitenden Unterne</w:t>
      </w:r>
      <w:r w:rsidRPr="00F565D5">
        <w:rPr>
          <w:i/>
          <w:sz w:val="22"/>
          <w:szCs w:val="22"/>
        </w:rPr>
        <w:t>h</w:t>
      </w:r>
      <w:r w:rsidRPr="00F565D5">
        <w:rPr>
          <w:i/>
          <w:sz w:val="22"/>
          <w:szCs w:val="22"/>
        </w:rPr>
        <w:t>mens, das sich auf die Produktion von Laminatböden spezialisiert hat. Beim Erstgespräch mit dem Kunden haben Sie sich folgende Notizen gemacht:</w:t>
      </w:r>
    </w:p>
    <w:p w14:paraId="264098E2" w14:textId="77777777" w:rsidR="00F565D5" w:rsidRPr="00F565D5" w:rsidRDefault="00F565D5" w:rsidP="00D01E14">
      <w:pPr>
        <w:pStyle w:val="Listenabsatz"/>
        <w:spacing w:line="276" w:lineRule="auto"/>
        <w:ind w:left="0"/>
        <w:rPr>
          <w:i/>
          <w:sz w:val="22"/>
          <w:szCs w:val="22"/>
        </w:rPr>
      </w:pPr>
    </w:p>
    <w:p w14:paraId="1735ECDF" w14:textId="77777777" w:rsidR="00F565D5" w:rsidRPr="00F565D5" w:rsidRDefault="00F565D5" w:rsidP="00D01E14">
      <w:pPr>
        <w:pStyle w:val="Listenabsatz"/>
        <w:numPr>
          <w:ilvl w:val="0"/>
          <w:numId w:val="29"/>
        </w:numPr>
        <w:spacing w:line="276" w:lineRule="auto"/>
        <w:contextualSpacing w:val="0"/>
        <w:rPr>
          <w:i/>
          <w:sz w:val="22"/>
          <w:szCs w:val="22"/>
        </w:rPr>
      </w:pPr>
      <w:r w:rsidRPr="00F565D5">
        <w:rPr>
          <w:i/>
          <w:sz w:val="22"/>
          <w:szCs w:val="22"/>
        </w:rPr>
        <w:t>Die beiden größten Kunden planen große Teile der Produkte des Unte</w:t>
      </w:r>
      <w:r w:rsidRPr="00F565D5">
        <w:rPr>
          <w:i/>
          <w:sz w:val="22"/>
          <w:szCs w:val="22"/>
        </w:rPr>
        <w:t>r</w:t>
      </w:r>
      <w:r w:rsidRPr="00F565D5">
        <w:rPr>
          <w:i/>
          <w:sz w:val="22"/>
          <w:szCs w:val="22"/>
        </w:rPr>
        <w:t>nehmens aus dem Sortiment zu streichen, weil die Verbindungen zwischen den einzelnen Laminatbrettern in der letzten Zeit immer wieder brechen. In diesem Zusammenhang sind vor allem die Mitarbeiterinnen und Mita</w:t>
      </w:r>
      <w:r w:rsidRPr="00F565D5">
        <w:rPr>
          <w:i/>
          <w:sz w:val="22"/>
          <w:szCs w:val="22"/>
        </w:rPr>
        <w:t>r</w:t>
      </w:r>
      <w:r w:rsidRPr="00F565D5">
        <w:rPr>
          <w:i/>
          <w:sz w:val="22"/>
          <w:szCs w:val="22"/>
        </w:rPr>
        <w:t>beiter aus dem Vertrieb besonders gefordert.</w:t>
      </w:r>
    </w:p>
    <w:p w14:paraId="0ACCE787" w14:textId="77777777" w:rsidR="00F565D5" w:rsidRPr="00F565D5" w:rsidRDefault="00F565D5" w:rsidP="00D01E14">
      <w:pPr>
        <w:pStyle w:val="Listenabsatz"/>
        <w:numPr>
          <w:ilvl w:val="0"/>
          <w:numId w:val="29"/>
        </w:numPr>
        <w:spacing w:line="276" w:lineRule="auto"/>
        <w:contextualSpacing w:val="0"/>
        <w:rPr>
          <w:i/>
          <w:sz w:val="22"/>
          <w:szCs w:val="22"/>
        </w:rPr>
      </w:pPr>
      <w:r w:rsidRPr="00F565D5">
        <w:rPr>
          <w:i/>
          <w:sz w:val="22"/>
          <w:szCs w:val="22"/>
        </w:rPr>
        <w:t>Die Holzabfälle sollen zur Energiegewinnung genutzt werden.</w:t>
      </w:r>
    </w:p>
    <w:p w14:paraId="71DAE894" w14:textId="77777777" w:rsidR="00F565D5" w:rsidRDefault="00F565D5" w:rsidP="00D01E14">
      <w:pPr>
        <w:pStyle w:val="Listenabsatz"/>
        <w:numPr>
          <w:ilvl w:val="0"/>
          <w:numId w:val="29"/>
        </w:numPr>
        <w:spacing w:line="276" w:lineRule="auto"/>
        <w:contextualSpacing w:val="0"/>
        <w:rPr>
          <w:i/>
          <w:sz w:val="22"/>
          <w:szCs w:val="22"/>
        </w:rPr>
      </w:pPr>
      <w:r w:rsidRPr="00F565D5">
        <w:rPr>
          <w:i/>
          <w:sz w:val="22"/>
          <w:szCs w:val="22"/>
        </w:rPr>
        <w:t>Die Lagerflächen für das Holz stellen immer wieder ein Problem dar, weil Teile der Flächen eigentlich anders genutzt werden sollten.</w:t>
      </w:r>
    </w:p>
    <w:p w14:paraId="76195AFE" w14:textId="07D9F024" w:rsidR="00F565D5" w:rsidRPr="00F565D5" w:rsidRDefault="00F565D5" w:rsidP="00D01E14">
      <w:pPr>
        <w:pStyle w:val="Listenabsatz"/>
        <w:numPr>
          <w:ilvl w:val="0"/>
          <w:numId w:val="29"/>
        </w:numPr>
        <w:spacing w:line="276" w:lineRule="auto"/>
        <w:contextualSpacing w:val="0"/>
        <w:rPr>
          <w:i/>
          <w:sz w:val="22"/>
          <w:szCs w:val="22"/>
        </w:rPr>
      </w:pPr>
      <w:r>
        <w:rPr>
          <w:i/>
          <w:sz w:val="22"/>
          <w:szCs w:val="22"/>
        </w:rPr>
        <w:t>Es wird sehr viel Holz verbraucht – man möchte hier einen Beitrag leisten, dass Holz auch wieder ausreichend nachwächst.</w:t>
      </w:r>
    </w:p>
    <w:p w14:paraId="788170F1" w14:textId="77777777" w:rsidR="00F565D5" w:rsidRPr="00F565D5" w:rsidRDefault="00F565D5" w:rsidP="00D01E14">
      <w:pPr>
        <w:pStyle w:val="Listenabsatz"/>
        <w:spacing w:line="276" w:lineRule="auto"/>
        <w:ind w:left="360"/>
        <w:rPr>
          <w:sz w:val="22"/>
          <w:szCs w:val="22"/>
        </w:rPr>
      </w:pPr>
    </w:p>
    <w:p w14:paraId="3E507B41" w14:textId="24A6E046" w:rsidR="00F565D5" w:rsidRPr="00F565D5" w:rsidRDefault="00F565D5" w:rsidP="00D01E14">
      <w:pPr>
        <w:spacing w:line="276" w:lineRule="auto"/>
        <w:ind w:left="360"/>
        <w:rPr>
          <w:sz w:val="22"/>
          <w:szCs w:val="22"/>
        </w:rPr>
      </w:pPr>
      <w:r w:rsidRPr="00F565D5">
        <w:rPr>
          <w:sz w:val="22"/>
          <w:szCs w:val="22"/>
        </w:rPr>
        <w:t>Analysieren Sie den folgenden Text hinsichtlich der Einsetzbarkeit verschied</w:t>
      </w:r>
      <w:r w:rsidRPr="00F565D5">
        <w:rPr>
          <w:sz w:val="22"/>
          <w:szCs w:val="22"/>
        </w:rPr>
        <w:t>e</w:t>
      </w:r>
      <w:r w:rsidRPr="00F565D5">
        <w:rPr>
          <w:sz w:val="22"/>
          <w:szCs w:val="22"/>
        </w:rPr>
        <w:t xml:space="preserve">ner </w:t>
      </w:r>
      <w:r w:rsidRPr="00F565D5">
        <w:rPr>
          <w:b/>
          <w:sz w:val="22"/>
          <w:szCs w:val="22"/>
        </w:rPr>
        <w:t>Managementkonzepte</w:t>
      </w:r>
      <w:r>
        <w:rPr>
          <w:sz w:val="22"/>
          <w:szCs w:val="22"/>
        </w:rPr>
        <w:t>. Wählen Sie vier geeignete Managementkonze</w:t>
      </w:r>
      <w:r>
        <w:rPr>
          <w:sz w:val="22"/>
          <w:szCs w:val="22"/>
        </w:rPr>
        <w:t>p</w:t>
      </w:r>
      <w:r>
        <w:rPr>
          <w:sz w:val="22"/>
          <w:szCs w:val="22"/>
        </w:rPr>
        <w:t xml:space="preserve">te aus </w:t>
      </w:r>
      <w:r w:rsidRPr="00F565D5">
        <w:rPr>
          <w:sz w:val="22"/>
          <w:szCs w:val="22"/>
        </w:rPr>
        <w:t>und erklären Sie das Grundprinzip, der von Ihnen ausgewählten M</w:t>
      </w:r>
      <w:r w:rsidRPr="00F565D5">
        <w:rPr>
          <w:sz w:val="22"/>
          <w:szCs w:val="22"/>
        </w:rPr>
        <w:t>a</w:t>
      </w:r>
      <w:r w:rsidRPr="00F565D5">
        <w:rPr>
          <w:sz w:val="22"/>
          <w:szCs w:val="22"/>
        </w:rPr>
        <w:t>nagementkonzepte. /8</w:t>
      </w:r>
    </w:p>
    <w:p w14:paraId="24794C75" w14:textId="77777777" w:rsidR="000543BD" w:rsidRDefault="000543BD" w:rsidP="00D01E14">
      <w:pPr>
        <w:spacing w:line="276" w:lineRule="auto"/>
        <w:jc w:val="both"/>
        <w:rPr>
          <w:sz w:val="22"/>
          <w:szCs w:val="22"/>
        </w:rPr>
      </w:pPr>
    </w:p>
    <w:p w14:paraId="3A70FD22" w14:textId="77777777" w:rsidR="001F7AA4" w:rsidRDefault="001F7AA4" w:rsidP="00D01E14">
      <w:pPr>
        <w:spacing w:line="276" w:lineRule="auto"/>
        <w:rPr>
          <w:b/>
          <w:sz w:val="22"/>
          <w:szCs w:val="22"/>
          <w:highlight w:val="lightGray"/>
        </w:rPr>
      </w:pPr>
      <w:r>
        <w:rPr>
          <w:b/>
          <w:sz w:val="22"/>
          <w:szCs w:val="22"/>
          <w:highlight w:val="lightGray"/>
        </w:rPr>
        <w:br w:type="page"/>
      </w:r>
    </w:p>
    <w:p w14:paraId="03AD033C" w14:textId="3A17B469" w:rsidR="00F60041" w:rsidRPr="002C530B" w:rsidRDefault="00F60041" w:rsidP="00D01E14">
      <w:pPr>
        <w:spacing w:line="276" w:lineRule="auto"/>
        <w:rPr>
          <w:b/>
          <w:sz w:val="22"/>
          <w:szCs w:val="22"/>
        </w:rPr>
      </w:pPr>
      <w:r w:rsidRPr="00F27FD6">
        <w:rPr>
          <w:b/>
          <w:sz w:val="22"/>
          <w:szCs w:val="22"/>
          <w:highlight w:val="lightGray"/>
        </w:rPr>
        <w:t xml:space="preserve">Arbeitsaufgabe </w:t>
      </w:r>
      <w:r>
        <w:rPr>
          <w:b/>
          <w:sz w:val="22"/>
          <w:szCs w:val="22"/>
          <w:highlight w:val="lightGray"/>
        </w:rPr>
        <w:t>2</w:t>
      </w:r>
      <w:r w:rsidRPr="00F27FD6">
        <w:rPr>
          <w:b/>
          <w:sz w:val="22"/>
          <w:szCs w:val="22"/>
          <w:highlight w:val="lightGray"/>
        </w:rPr>
        <w:t xml:space="preserve">: </w:t>
      </w:r>
      <w:r w:rsidRPr="00F60041">
        <w:rPr>
          <w:b/>
          <w:sz w:val="22"/>
          <w:szCs w:val="22"/>
          <w:highlight w:val="lightGray"/>
        </w:rPr>
        <w:t>Arbeitsrecht</w:t>
      </w:r>
    </w:p>
    <w:p w14:paraId="1F61C846" w14:textId="77777777" w:rsidR="00F60041" w:rsidRDefault="00F60041" w:rsidP="00D01E14">
      <w:pPr>
        <w:spacing w:line="276" w:lineRule="auto"/>
        <w:rPr>
          <w:sz w:val="22"/>
          <w:szCs w:val="22"/>
        </w:rPr>
      </w:pPr>
    </w:p>
    <w:p w14:paraId="6A007C76" w14:textId="1A747E3E" w:rsidR="00F60041" w:rsidRDefault="00F60041" w:rsidP="00D01E14">
      <w:pPr>
        <w:spacing w:line="276" w:lineRule="auto"/>
        <w:rPr>
          <w:sz w:val="22"/>
          <w:szCs w:val="22"/>
        </w:rPr>
      </w:pPr>
      <w:r>
        <w:rPr>
          <w:sz w:val="22"/>
          <w:szCs w:val="22"/>
        </w:rPr>
        <w:t>Die Family Entertainment GmbH hat ca. 60 Mitarbeiterinnen und Mitarbeiter und verfügt über einen Betriebsrat. Als Mitglied des Betriebsrats sind Sie immer wi</w:t>
      </w:r>
      <w:r>
        <w:rPr>
          <w:sz w:val="22"/>
          <w:szCs w:val="22"/>
        </w:rPr>
        <w:t>e</w:t>
      </w:r>
      <w:r>
        <w:rPr>
          <w:sz w:val="22"/>
          <w:szCs w:val="22"/>
        </w:rPr>
        <w:t>der mit unterschiedlichsten Problemen aus dem Arbeitsrecht konfrontiert und werden von Kolleginnen und Kollegen um Rat gefragt. Lösen Sie die folgenden Probleme und begründen Sie jeweils Ihre Entscheidungen.</w:t>
      </w:r>
    </w:p>
    <w:p w14:paraId="2FB3A724" w14:textId="77777777" w:rsidR="00F60041" w:rsidRDefault="00F60041" w:rsidP="00D01E14">
      <w:pPr>
        <w:spacing w:line="276" w:lineRule="auto"/>
        <w:rPr>
          <w:sz w:val="22"/>
          <w:szCs w:val="22"/>
        </w:rPr>
      </w:pPr>
    </w:p>
    <w:p w14:paraId="3F85BE7A" w14:textId="422254B0" w:rsidR="00F60041" w:rsidRPr="00B52469" w:rsidRDefault="00F60041" w:rsidP="00D01E14">
      <w:pPr>
        <w:numPr>
          <w:ilvl w:val="0"/>
          <w:numId w:val="30"/>
        </w:numPr>
        <w:spacing w:line="276" w:lineRule="auto"/>
        <w:rPr>
          <w:i/>
          <w:sz w:val="22"/>
          <w:szCs w:val="22"/>
        </w:rPr>
      </w:pPr>
      <w:r>
        <w:rPr>
          <w:sz w:val="22"/>
          <w:szCs w:val="22"/>
        </w:rPr>
        <w:t xml:space="preserve">Sabine Mülleder besucht Sie in Ihrer Sprechstunde und berichtet Folgendes: </w:t>
      </w:r>
      <w:r w:rsidRPr="00B52469">
        <w:rPr>
          <w:i/>
          <w:sz w:val="22"/>
          <w:szCs w:val="22"/>
        </w:rPr>
        <w:t>„</w:t>
      </w:r>
      <w:r w:rsidR="001F7AA4">
        <w:rPr>
          <w:i/>
          <w:sz w:val="22"/>
          <w:szCs w:val="22"/>
        </w:rPr>
        <w:t>Nur weil viel los ist, muss ich mindestens ein mal pro Woche ein wenig lä</w:t>
      </w:r>
      <w:r w:rsidR="001F7AA4">
        <w:rPr>
          <w:i/>
          <w:sz w:val="22"/>
          <w:szCs w:val="22"/>
        </w:rPr>
        <w:t>n</w:t>
      </w:r>
      <w:r w:rsidR="001F7AA4">
        <w:rPr>
          <w:i/>
          <w:sz w:val="22"/>
          <w:szCs w:val="22"/>
        </w:rPr>
        <w:t xml:space="preserve">ger da bleiben. </w:t>
      </w:r>
      <w:r w:rsidRPr="00B52469">
        <w:rPr>
          <w:i/>
          <w:sz w:val="22"/>
          <w:szCs w:val="22"/>
        </w:rPr>
        <w:t xml:space="preserve">Bezahlt bekomme </w:t>
      </w:r>
      <w:r w:rsidR="001F7AA4">
        <w:rPr>
          <w:i/>
          <w:sz w:val="22"/>
          <w:szCs w:val="22"/>
        </w:rPr>
        <w:t>ich</w:t>
      </w:r>
      <w:r w:rsidRPr="00B52469">
        <w:rPr>
          <w:i/>
          <w:sz w:val="22"/>
          <w:szCs w:val="22"/>
        </w:rPr>
        <w:t xml:space="preserve"> da</w:t>
      </w:r>
      <w:r>
        <w:rPr>
          <w:i/>
          <w:sz w:val="22"/>
          <w:szCs w:val="22"/>
        </w:rPr>
        <w:t>für</w:t>
      </w:r>
      <w:r w:rsidRPr="00B52469">
        <w:rPr>
          <w:i/>
          <w:sz w:val="22"/>
          <w:szCs w:val="22"/>
        </w:rPr>
        <w:t xml:space="preserve"> nichts</w:t>
      </w:r>
      <w:r w:rsidR="001F7AA4">
        <w:rPr>
          <w:i/>
          <w:sz w:val="22"/>
          <w:szCs w:val="22"/>
        </w:rPr>
        <w:t>, Zeitausgleich kann ich mir aber nehmen</w:t>
      </w:r>
      <w:r w:rsidRPr="00B52469">
        <w:rPr>
          <w:i/>
          <w:sz w:val="22"/>
          <w:szCs w:val="22"/>
        </w:rPr>
        <w:t>. Ich habe mehrfach darauf hingewiesen, dass das nicht ok ist – keine Reaktion. Mir reicht’s! Ich trete aus dem Unternehmen aus!“</w:t>
      </w:r>
      <w:r>
        <w:rPr>
          <w:i/>
          <w:sz w:val="22"/>
          <w:szCs w:val="22"/>
        </w:rPr>
        <w:t xml:space="preserve"> </w:t>
      </w:r>
      <w:r w:rsidRPr="001F7AA4">
        <w:rPr>
          <w:sz w:val="22"/>
          <w:szCs w:val="22"/>
        </w:rPr>
        <w:t>/2</w:t>
      </w:r>
    </w:p>
    <w:p w14:paraId="08E91BF3" w14:textId="77777777" w:rsidR="00F60041" w:rsidRDefault="00F60041" w:rsidP="00D01E14">
      <w:pPr>
        <w:spacing w:line="276" w:lineRule="auto"/>
        <w:rPr>
          <w:sz w:val="22"/>
          <w:szCs w:val="22"/>
        </w:rPr>
      </w:pPr>
    </w:p>
    <w:p w14:paraId="71E1F3A5" w14:textId="77777777" w:rsidR="00F60041" w:rsidRDefault="00F60041" w:rsidP="00D01E14">
      <w:pPr>
        <w:spacing w:line="276" w:lineRule="auto"/>
        <w:ind w:left="360"/>
        <w:rPr>
          <w:sz w:val="22"/>
          <w:szCs w:val="22"/>
        </w:rPr>
      </w:pPr>
      <w:r>
        <w:rPr>
          <w:sz w:val="22"/>
          <w:szCs w:val="22"/>
        </w:rPr>
        <w:t>Ist der Austritt gerechtfertigt?</w:t>
      </w:r>
    </w:p>
    <w:p w14:paraId="044CEDE4" w14:textId="77777777" w:rsidR="00F60041" w:rsidRDefault="00F60041" w:rsidP="00D01E14">
      <w:pPr>
        <w:spacing w:line="276" w:lineRule="auto"/>
        <w:ind w:left="360"/>
        <w:rPr>
          <w:sz w:val="22"/>
          <w:szCs w:val="22"/>
        </w:rPr>
      </w:pPr>
    </w:p>
    <w:p w14:paraId="0D7B0DF5" w14:textId="77777777" w:rsidR="00F60041" w:rsidRPr="00716CFD" w:rsidRDefault="00F60041" w:rsidP="00D01E14">
      <w:pPr>
        <w:spacing w:line="276" w:lineRule="auto"/>
        <w:ind w:firstLine="360"/>
        <w:rPr>
          <w:sz w:val="22"/>
          <w:szCs w:val="22"/>
        </w:rPr>
      </w:pPr>
      <w:r>
        <w:rPr>
          <w:sz w:val="22"/>
          <w:szCs w:val="22"/>
        </w:rPr>
        <w:t>Welche Frist muss beim Austritt eingehalten werden?</w:t>
      </w:r>
    </w:p>
    <w:p w14:paraId="44D330BE" w14:textId="77777777" w:rsidR="00F60041" w:rsidRPr="00716CFD" w:rsidRDefault="00F60041" w:rsidP="00D01E14">
      <w:pPr>
        <w:spacing w:line="276" w:lineRule="auto"/>
        <w:rPr>
          <w:sz w:val="22"/>
          <w:szCs w:val="22"/>
        </w:rPr>
      </w:pPr>
    </w:p>
    <w:p w14:paraId="6C29790A" w14:textId="35976D5F" w:rsidR="00F60041" w:rsidRDefault="00F60041" w:rsidP="00D01E14">
      <w:pPr>
        <w:numPr>
          <w:ilvl w:val="0"/>
          <w:numId w:val="30"/>
        </w:numPr>
        <w:spacing w:line="276" w:lineRule="auto"/>
        <w:rPr>
          <w:sz w:val="22"/>
          <w:szCs w:val="22"/>
        </w:rPr>
      </w:pPr>
      <w:r>
        <w:rPr>
          <w:sz w:val="22"/>
          <w:szCs w:val="22"/>
        </w:rPr>
        <w:t xml:space="preserve">Zwei Mitarbeiterinnen </w:t>
      </w:r>
      <w:r w:rsidR="001F7AA4">
        <w:rPr>
          <w:sz w:val="22"/>
          <w:szCs w:val="22"/>
        </w:rPr>
        <w:t xml:space="preserve">wurden gekündigt und </w:t>
      </w:r>
      <w:r>
        <w:rPr>
          <w:sz w:val="22"/>
          <w:szCs w:val="22"/>
        </w:rPr>
        <w:t>haben eine E-Mail an Sie g</w:t>
      </w:r>
      <w:r>
        <w:rPr>
          <w:sz w:val="22"/>
          <w:szCs w:val="22"/>
        </w:rPr>
        <w:t>e</w:t>
      </w:r>
      <w:r>
        <w:rPr>
          <w:sz w:val="22"/>
          <w:szCs w:val="22"/>
        </w:rPr>
        <w:t xml:space="preserve">schickt und haben dabei zwei Fragen angeführt. </w:t>
      </w:r>
      <w:r w:rsidRPr="001F7AA4">
        <w:rPr>
          <w:sz w:val="22"/>
          <w:szCs w:val="22"/>
        </w:rPr>
        <w:t>/2</w:t>
      </w:r>
    </w:p>
    <w:p w14:paraId="0E156B2C" w14:textId="77777777" w:rsidR="00F60041" w:rsidRDefault="00F60041" w:rsidP="00D01E14">
      <w:pPr>
        <w:spacing w:line="276" w:lineRule="auto"/>
        <w:rPr>
          <w:sz w:val="22"/>
          <w:szCs w:val="22"/>
        </w:rPr>
      </w:pPr>
    </w:p>
    <w:p w14:paraId="66BD383F" w14:textId="6C7E47A6" w:rsidR="00F60041" w:rsidRDefault="00F60041" w:rsidP="00D01E14">
      <w:pPr>
        <w:spacing w:line="276" w:lineRule="auto"/>
        <w:ind w:left="360"/>
        <w:rPr>
          <w:i/>
          <w:sz w:val="22"/>
          <w:szCs w:val="22"/>
        </w:rPr>
      </w:pPr>
      <w:r>
        <w:rPr>
          <w:i/>
          <w:sz w:val="22"/>
          <w:szCs w:val="22"/>
        </w:rPr>
        <w:t>„</w:t>
      </w:r>
      <w:r w:rsidRPr="00857637">
        <w:rPr>
          <w:i/>
          <w:sz w:val="22"/>
          <w:szCs w:val="22"/>
        </w:rPr>
        <w:t>Kann uns der Arbeitgeber jederzeit kündigen oder muss er sich an bes</w:t>
      </w:r>
      <w:r>
        <w:rPr>
          <w:i/>
          <w:sz w:val="22"/>
          <w:szCs w:val="22"/>
        </w:rPr>
        <w:t>tim</w:t>
      </w:r>
      <w:r>
        <w:rPr>
          <w:i/>
          <w:sz w:val="22"/>
          <w:szCs w:val="22"/>
        </w:rPr>
        <w:t>m</w:t>
      </w:r>
      <w:r>
        <w:rPr>
          <w:i/>
          <w:sz w:val="22"/>
          <w:szCs w:val="22"/>
        </w:rPr>
        <w:t>te Kündigungstermine halten?“</w:t>
      </w:r>
    </w:p>
    <w:p w14:paraId="0423AABF" w14:textId="438F99E7" w:rsidR="00F60041" w:rsidRDefault="006C0196" w:rsidP="00D01E14">
      <w:pPr>
        <w:spacing w:line="276" w:lineRule="auto"/>
        <w:ind w:left="360"/>
        <w:rPr>
          <w:i/>
          <w:sz w:val="22"/>
          <w:szCs w:val="22"/>
        </w:rPr>
      </w:pPr>
      <w:r w:rsidRPr="006C0196">
        <w:rPr>
          <w:i/>
          <w:noProof/>
          <w:sz w:val="22"/>
          <w:szCs w:val="22"/>
        </w:rPr>
        <w:drawing>
          <wp:anchor distT="0" distB="0" distL="114300" distR="114300" simplePos="0" relativeHeight="251698176" behindDoc="0" locked="0" layoutInCell="1" allowOverlap="1" wp14:anchorId="40A6344C" wp14:editId="2C433553">
            <wp:simplePos x="0" y="0"/>
            <wp:positionH relativeFrom="column">
              <wp:posOffset>3888105</wp:posOffset>
            </wp:positionH>
            <wp:positionV relativeFrom="paragraph">
              <wp:posOffset>97155</wp:posOffset>
            </wp:positionV>
            <wp:extent cx="1780540" cy="1221105"/>
            <wp:effectExtent l="0" t="0" r="0" b="0"/>
            <wp:wrapTight wrapText="bothSides">
              <wp:wrapPolygon edited="0">
                <wp:start x="0" y="0"/>
                <wp:lineTo x="0" y="21117"/>
                <wp:lineTo x="21261" y="21117"/>
                <wp:lineTo x="21261" y="0"/>
                <wp:lineTo x="0" y="0"/>
              </wp:wrapPolygon>
            </wp:wrapTight>
            <wp:docPr id="6" name="Bild 6" descr="20_EUR_Rück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20_EUR_Rückseite.jp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80540" cy="12211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4E32E3" w14:textId="509A0231" w:rsidR="00F60041" w:rsidRDefault="00F60041" w:rsidP="00D01E14">
      <w:pPr>
        <w:spacing w:line="276" w:lineRule="auto"/>
        <w:ind w:left="360"/>
        <w:rPr>
          <w:i/>
          <w:sz w:val="22"/>
          <w:szCs w:val="22"/>
        </w:rPr>
      </w:pPr>
      <w:r>
        <w:rPr>
          <w:i/>
          <w:sz w:val="22"/>
          <w:szCs w:val="22"/>
        </w:rPr>
        <w:t>„Für uns gilt jeweils die Abfertigung neu (Mita</w:t>
      </w:r>
      <w:r>
        <w:rPr>
          <w:i/>
          <w:sz w:val="22"/>
          <w:szCs w:val="22"/>
        </w:rPr>
        <w:t>r</w:t>
      </w:r>
      <w:r>
        <w:rPr>
          <w:i/>
          <w:sz w:val="22"/>
          <w:szCs w:val="22"/>
        </w:rPr>
        <w:t>beiter-Vorsorgekasse). Wir haben beide Abfert</w:t>
      </w:r>
      <w:r>
        <w:rPr>
          <w:i/>
          <w:sz w:val="22"/>
          <w:szCs w:val="22"/>
        </w:rPr>
        <w:t>i</w:t>
      </w:r>
      <w:r>
        <w:rPr>
          <w:i/>
          <w:sz w:val="22"/>
          <w:szCs w:val="22"/>
        </w:rPr>
        <w:t>gungsansprüche in den letzten fünf Jahren erwo</w:t>
      </w:r>
      <w:r>
        <w:rPr>
          <w:i/>
          <w:sz w:val="22"/>
          <w:szCs w:val="22"/>
        </w:rPr>
        <w:t>r</w:t>
      </w:r>
      <w:r>
        <w:rPr>
          <w:i/>
          <w:sz w:val="22"/>
          <w:szCs w:val="22"/>
        </w:rPr>
        <w:t xml:space="preserve">ben. Unsere </w:t>
      </w:r>
      <w:r w:rsidR="001F7AA4">
        <w:rPr>
          <w:i/>
          <w:sz w:val="22"/>
          <w:szCs w:val="22"/>
        </w:rPr>
        <w:t>Abteilungsleiterin</w:t>
      </w:r>
      <w:r>
        <w:rPr>
          <w:i/>
          <w:sz w:val="22"/>
          <w:szCs w:val="22"/>
        </w:rPr>
        <w:t xml:space="preserve"> sagt, dass wir die Abfertigung zum nächsten Arbeitgeber mitne</w:t>
      </w:r>
      <w:r>
        <w:rPr>
          <w:i/>
          <w:sz w:val="22"/>
          <w:szCs w:val="22"/>
        </w:rPr>
        <w:t>h</w:t>
      </w:r>
      <w:r>
        <w:rPr>
          <w:i/>
          <w:sz w:val="22"/>
          <w:szCs w:val="22"/>
        </w:rPr>
        <w:t>men müssen – eine Auszahlung ist nicht möglich. Stimmt das?“</w:t>
      </w:r>
      <w:r w:rsidR="006C0196" w:rsidRPr="006C0196">
        <w:rPr>
          <w:rFonts w:ascii="Arial" w:eastAsia="Times New Roman" w:hAnsi="Arial" w:cs="Times New Roman"/>
          <w:noProof/>
        </w:rPr>
        <w:t xml:space="preserve"> </w:t>
      </w:r>
    </w:p>
    <w:p w14:paraId="7102F100" w14:textId="77777777" w:rsidR="00F60041" w:rsidRPr="00857637" w:rsidRDefault="00F60041" w:rsidP="00D01E14">
      <w:pPr>
        <w:spacing w:line="276" w:lineRule="auto"/>
        <w:rPr>
          <w:sz w:val="22"/>
          <w:szCs w:val="22"/>
        </w:rPr>
      </w:pPr>
    </w:p>
    <w:p w14:paraId="586BF7D5" w14:textId="77777777" w:rsidR="00F60041" w:rsidRDefault="00F60041" w:rsidP="00D01E14">
      <w:pPr>
        <w:numPr>
          <w:ilvl w:val="0"/>
          <w:numId w:val="30"/>
        </w:numPr>
        <w:spacing w:line="276" w:lineRule="auto"/>
        <w:rPr>
          <w:sz w:val="22"/>
          <w:szCs w:val="22"/>
        </w:rPr>
      </w:pPr>
      <w:r>
        <w:rPr>
          <w:sz w:val="22"/>
          <w:szCs w:val="22"/>
        </w:rPr>
        <w:t xml:space="preserve">Eine Kollegin ruft Sie an und schildert Ihnen folgende Situation: </w:t>
      </w:r>
      <w:r w:rsidRPr="00B52469">
        <w:rPr>
          <w:i/>
          <w:sz w:val="22"/>
          <w:szCs w:val="22"/>
        </w:rPr>
        <w:t>„Seit Montag weiß ich, dass ich schwanger bin. Am Dienstag habe ich das meinem Chef gemeldet. Darauf hat er zu mir gesagt, dass das ja optimal ist, dass ich vo</w:t>
      </w:r>
      <w:r w:rsidRPr="00B52469">
        <w:rPr>
          <w:i/>
          <w:sz w:val="22"/>
          <w:szCs w:val="22"/>
        </w:rPr>
        <w:t>r</w:t>
      </w:r>
      <w:r w:rsidRPr="00B52469">
        <w:rPr>
          <w:i/>
          <w:sz w:val="22"/>
          <w:szCs w:val="22"/>
        </w:rPr>
        <w:t>bei komme. Er wollte mich sowieso gerade kündigen. Geht das wirklich so einfach? Ich kenne mich nicht mehr aus.“</w:t>
      </w:r>
      <w:r>
        <w:rPr>
          <w:i/>
          <w:sz w:val="22"/>
          <w:szCs w:val="22"/>
        </w:rPr>
        <w:t xml:space="preserve"> </w:t>
      </w:r>
      <w:r w:rsidRPr="001F7AA4">
        <w:rPr>
          <w:sz w:val="22"/>
          <w:szCs w:val="22"/>
        </w:rPr>
        <w:t>/1</w:t>
      </w:r>
    </w:p>
    <w:p w14:paraId="410F81B7" w14:textId="77777777" w:rsidR="00F60041" w:rsidRDefault="00F60041" w:rsidP="00D01E14">
      <w:pPr>
        <w:spacing w:line="276" w:lineRule="auto"/>
        <w:rPr>
          <w:sz w:val="22"/>
          <w:szCs w:val="22"/>
        </w:rPr>
      </w:pPr>
    </w:p>
    <w:p w14:paraId="793B10CD" w14:textId="3A4EC019" w:rsidR="00F60041" w:rsidRPr="00B52469" w:rsidRDefault="00F60041" w:rsidP="00D01E14">
      <w:pPr>
        <w:numPr>
          <w:ilvl w:val="0"/>
          <w:numId w:val="30"/>
        </w:numPr>
        <w:spacing w:line="276" w:lineRule="auto"/>
        <w:rPr>
          <w:i/>
          <w:sz w:val="22"/>
          <w:szCs w:val="22"/>
        </w:rPr>
      </w:pPr>
      <w:r w:rsidRPr="00B52469">
        <w:rPr>
          <w:sz w:val="22"/>
          <w:szCs w:val="22"/>
        </w:rPr>
        <w:t>Ein neuer Mitarbeiter kommt ganz aufgeregt zu Ihnen:</w:t>
      </w:r>
      <w:r w:rsidRPr="00B52469">
        <w:rPr>
          <w:i/>
          <w:sz w:val="22"/>
          <w:szCs w:val="22"/>
        </w:rPr>
        <w:t xml:space="preserve"> „Was für ein Wah</w:t>
      </w:r>
      <w:r w:rsidRPr="00B52469">
        <w:rPr>
          <w:i/>
          <w:sz w:val="22"/>
          <w:szCs w:val="22"/>
        </w:rPr>
        <w:t>n</w:t>
      </w:r>
      <w:r w:rsidRPr="00B52469">
        <w:rPr>
          <w:i/>
          <w:sz w:val="22"/>
          <w:szCs w:val="22"/>
        </w:rPr>
        <w:t xml:space="preserve">sinn! Jetzt bin ich gerade im Probemonat und </w:t>
      </w:r>
      <w:r w:rsidR="001F7AA4">
        <w:rPr>
          <w:i/>
          <w:sz w:val="22"/>
          <w:szCs w:val="22"/>
        </w:rPr>
        <w:t>der Chef</w:t>
      </w:r>
      <w:r w:rsidRPr="00B52469">
        <w:rPr>
          <w:i/>
          <w:sz w:val="22"/>
          <w:szCs w:val="22"/>
        </w:rPr>
        <w:t xml:space="preserve"> sagt zu mir, dass ich ab morgen nicht mehr kommen brauche. </w:t>
      </w:r>
      <w:r w:rsidR="001F7AA4">
        <w:rPr>
          <w:i/>
          <w:sz w:val="22"/>
          <w:szCs w:val="22"/>
        </w:rPr>
        <w:t>Er</w:t>
      </w:r>
      <w:r w:rsidRPr="00B52469">
        <w:rPr>
          <w:i/>
          <w:sz w:val="22"/>
          <w:szCs w:val="22"/>
        </w:rPr>
        <w:t xml:space="preserve"> ist mit meiner Arbeit nicht zufri</w:t>
      </w:r>
      <w:r w:rsidRPr="00B52469">
        <w:rPr>
          <w:i/>
          <w:sz w:val="22"/>
          <w:szCs w:val="22"/>
        </w:rPr>
        <w:t>e</w:t>
      </w:r>
      <w:r w:rsidRPr="00B52469">
        <w:rPr>
          <w:i/>
          <w:sz w:val="22"/>
          <w:szCs w:val="22"/>
        </w:rPr>
        <w:t>den. Die kann mich doch nicht einfach so rausschmeißen! Zumindest das eine Monat muss ich doch fertig machen dürfen. Ich brauche doch das Geld.“</w:t>
      </w:r>
      <w:r>
        <w:rPr>
          <w:i/>
          <w:sz w:val="22"/>
          <w:szCs w:val="22"/>
        </w:rPr>
        <w:t xml:space="preserve"> </w:t>
      </w:r>
      <w:r w:rsidRPr="001F7AA4">
        <w:rPr>
          <w:sz w:val="22"/>
          <w:szCs w:val="22"/>
        </w:rPr>
        <w:t>/1</w:t>
      </w:r>
    </w:p>
    <w:p w14:paraId="57651D0D" w14:textId="77777777" w:rsidR="000543BD" w:rsidRDefault="000543BD" w:rsidP="00ED044C">
      <w:pPr>
        <w:jc w:val="both"/>
        <w:rPr>
          <w:sz w:val="22"/>
          <w:szCs w:val="22"/>
        </w:rPr>
      </w:pPr>
    </w:p>
    <w:p w14:paraId="5D18631F" w14:textId="77777777" w:rsidR="000543BD" w:rsidRDefault="000543BD" w:rsidP="00ED044C">
      <w:pPr>
        <w:jc w:val="both"/>
        <w:rPr>
          <w:sz w:val="22"/>
          <w:szCs w:val="22"/>
        </w:rPr>
      </w:pPr>
    </w:p>
    <w:p w14:paraId="0B9F8F94" w14:textId="77777777" w:rsidR="000543BD" w:rsidRDefault="000543BD" w:rsidP="00ED044C">
      <w:pPr>
        <w:jc w:val="both"/>
        <w:rPr>
          <w:sz w:val="22"/>
          <w:szCs w:val="22"/>
        </w:rPr>
      </w:pPr>
    </w:p>
    <w:p w14:paraId="0353E926" w14:textId="77777777" w:rsidR="000543BD" w:rsidRPr="00FA5209" w:rsidRDefault="000543BD" w:rsidP="00ED044C">
      <w:pPr>
        <w:jc w:val="both"/>
        <w:rPr>
          <w:sz w:val="22"/>
          <w:szCs w:val="22"/>
        </w:rPr>
        <w:sectPr w:rsidR="000543BD" w:rsidRPr="00FA5209" w:rsidSect="008B279C">
          <w:headerReference w:type="default" r:id="rId31"/>
          <w:pgSz w:w="11900" w:h="16840"/>
          <w:pgMar w:top="1135" w:right="1417" w:bottom="1134" w:left="1417" w:header="708" w:footer="708" w:gutter="0"/>
          <w:cols w:space="708"/>
          <w:docGrid w:linePitch="360"/>
        </w:sectPr>
      </w:pPr>
    </w:p>
    <w:p w14:paraId="618DF547" w14:textId="4A3198E1" w:rsidR="002055FE" w:rsidRPr="00F66E37" w:rsidRDefault="00857F79" w:rsidP="00857F79">
      <w:pPr>
        <w:rPr>
          <w:b/>
          <w:sz w:val="28"/>
        </w:rPr>
      </w:pPr>
      <w:r w:rsidRPr="00F66E37">
        <w:rPr>
          <w:b/>
          <w:sz w:val="28"/>
        </w:rPr>
        <w:t xml:space="preserve">Themenbereich 5: Rechtsformen und </w:t>
      </w:r>
      <w:r w:rsidR="002055FE" w:rsidRPr="00F66E37">
        <w:rPr>
          <w:b/>
          <w:sz w:val="28"/>
        </w:rPr>
        <w:t>Einnahmen-Ausgaben-Rechnung</w:t>
      </w:r>
    </w:p>
    <w:p w14:paraId="1E079962" w14:textId="77777777" w:rsidR="005B0D9F" w:rsidRDefault="005B0D9F">
      <w:pPr>
        <w:rPr>
          <w:sz w:val="22"/>
          <w:szCs w:val="22"/>
        </w:rPr>
      </w:pPr>
    </w:p>
    <w:p w14:paraId="71D321B1" w14:textId="77777777" w:rsidR="00857F79" w:rsidRPr="00512BFF" w:rsidRDefault="00857F79" w:rsidP="00857F79">
      <w:pPr>
        <w:shd w:val="clear" w:color="auto" w:fill="E0E0E0"/>
        <w:rPr>
          <w:b/>
          <w:sz w:val="22"/>
          <w:szCs w:val="22"/>
        </w:rPr>
      </w:pPr>
      <w:r w:rsidRPr="00512BFF">
        <w:rPr>
          <w:b/>
          <w:sz w:val="22"/>
          <w:szCs w:val="22"/>
        </w:rPr>
        <w:t>Kompetenzen:</w:t>
      </w:r>
    </w:p>
    <w:p w14:paraId="4BC071D2" w14:textId="77777777" w:rsidR="00857F79" w:rsidRDefault="00857F79" w:rsidP="00857F79">
      <w:pPr>
        <w:shd w:val="clear" w:color="auto" w:fill="E0E0E0"/>
        <w:rPr>
          <w:sz w:val="22"/>
          <w:szCs w:val="22"/>
        </w:rPr>
      </w:pPr>
    </w:p>
    <w:p w14:paraId="30DB5C22" w14:textId="4676B46E" w:rsidR="00857F79" w:rsidRDefault="00857F79" w:rsidP="00857F79">
      <w:pPr>
        <w:pStyle w:val="Listenabsatz"/>
        <w:numPr>
          <w:ilvl w:val="0"/>
          <w:numId w:val="19"/>
        </w:numPr>
        <w:shd w:val="clear" w:color="auto" w:fill="E0E0E0"/>
        <w:rPr>
          <w:sz w:val="22"/>
          <w:szCs w:val="22"/>
        </w:rPr>
      </w:pPr>
      <w:r>
        <w:rPr>
          <w:sz w:val="22"/>
          <w:szCs w:val="22"/>
        </w:rPr>
        <w:t>rechtliche Fragen im Zusammenhang mit Unternehmen klären können</w:t>
      </w:r>
    </w:p>
    <w:p w14:paraId="0AEC0F29" w14:textId="07DA9735" w:rsidR="00857F79" w:rsidRPr="00512BFF" w:rsidRDefault="00857F79" w:rsidP="00857F79">
      <w:pPr>
        <w:pStyle w:val="Listenabsatz"/>
        <w:numPr>
          <w:ilvl w:val="0"/>
          <w:numId w:val="19"/>
        </w:numPr>
        <w:shd w:val="clear" w:color="auto" w:fill="E0E0E0"/>
        <w:rPr>
          <w:sz w:val="22"/>
          <w:szCs w:val="22"/>
        </w:rPr>
      </w:pPr>
      <w:r>
        <w:rPr>
          <w:sz w:val="22"/>
          <w:szCs w:val="22"/>
        </w:rPr>
        <w:t>den Gewinn mittels Einnahmen-Ausgaben-Rechnung ermitteln können</w:t>
      </w:r>
    </w:p>
    <w:p w14:paraId="105A2CD9" w14:textId="77777777" w:rsidR="00857F79" w:rsidRDefault="00857F79">
      <w:pPr>
        <w:rPr>
          <w:sz w:val="22"/>
          <w:szCs w:val="22"/>
        </w:rPr>
      </w:pPr>
    </w:p>
    <w:p w14:paraId="28C87272" w14:textId="32D8C138" w:rsidR="002254C6" w:rsidRDefault="00D01E14" w:rsidP="00C87C5A">
      <w:pPr>
        <w:spacing w:line="276" w:lineRule="auto"/>
        <w:jc w:val="both"/>
        <w:rPr>
          <w:sz w:val="22"/>
          <w:szCs w:val="22"/>
        </w:rPr>
      </w:pPr>
      <w:r>
        <w:rPr>
          <w:sz w:val="22"/>
          <w:szCs w:val="22"/>
        </w:rPr>
        <w:t xml:space="preserve">Die Family Entertainment </w:t>
      </w:r>
      <w:r w:rsidR="0099751E">
        <w:rPr>
          <w:sz w:val="22"/>
          <w:szCs w:val="22"/>
        </w:rPr>
        <w:t xml:space="preserve">Park </w:t>
      </w:r>
      <w:r>
        <w:rPr>
          <w:sz w:val="22"/>
          <w:szCs w:val="22"/>
        </w:rPr>
        <w:t>GmbH verpachtet auf ihrem Gelände kleine Gas</w:t>
      </w:r>
      <w:r>
        <w:rPr>
          <w:sz w:val="22"/>
          <w:szCs w:val="22"/>
        </w:rPr>
        <w:t>t</w:t>
      </w:r>
      <w:r>
        <w:rPr>
          <w:sz w:val="22"/>
          <w:szCs w:val="22"/>
        </w:rPr>
        <w:t>rono</w:t>
      </w:r>
      <w:r w:rsidR="002254C6">
        <w:rPr>
          <w:sz w:val="22"/>
          <w:szCs w:val="22"/>
        </w:rPr>
        <w:t>mie-Einheiten</w:t>
      </w:r>
      <w:r>
        <w:rPr>
          <w:sz w:val="22"/>
          <w:szCs w:val="22"/>
        </w:rPr>
        <w:t xml:space="preserve"> an andere Unternehmen. Eines davon </w:t>
      </w:r>
      <w:r w:rsidR="002254C6">
        <w:rPr>
          <w:sz w:val="22"/>
          <w:szCs w:val="22"/>
        </w:rPr>
        <w:t>möchten Christine Ze</w:t>
      </w:r>
      <w:r w:rsidR="002254C6">
        <w:rPr>
          <w:sz w:val="22"/>
          <w:szCs w:val="22"/>
        </w:rPr>
        <w:t>n</w:t>
      </w:r>
      <w:r w:rsidR="002254C6">
        <w:rPr>
          <w:sz w:val="22"/>
          <w:szCs w:val="22"/>
        </w:rPr>
        <w:t>ker und Johann Wegmeier als</w:t>
      </w:r>
      <w:r>
        <w:rPr>
          <w:sz w:val="22"/>
          <w:szCs w:val="22"/>
        </w:rPr>
        <w:t xml:space="preserve"> </w:t>
      </w:r>
      <w:r w:rsidR="004A6BE1">
        <w:rPr>
          <w:sz w:val="22"/>
          <w:szCs w:val="22"/>
        </w:rPr>
        <w:t>„Capt‘n Shar</w:t>
      </w:r>
      <w:r w:rsidR="00C87C5A">
        <w:rPr>
          <w:sz w:val="22"/>
          <w:szCs w:val="22"/>
        </w:rPr>
        <w:t>ky</w:t>
      </w:r>
      <w:r w:rsidR="004A6BE1">
        <w:rPr>
          <w:sz w:val="22"/>
          <w:szCs w:val="22"/>
        </w:rPr>
        <w:t xml:space="preserve">“ </w:t>
      </w:r>
      <w:r w:rsidR="002254C6">
        <w:rPr>
          <w:sz w:val="22"/>
          <w:szCs w:val="22"/>
        </w:rPr>
        <w:t>neu gründen.</w:t>
      </w:r>
    </w:p>
    <w:p w14:paraId="7444910D" w14:textId="77777777" w:rsidR="00C87C5A" w:rsidRDefault="00C87C5A" w:rsidP="00C87C5A">
      <w:pPr>
        <w:spacing w:line="276" w:lineRule="auto"/>
        <w:jc w:val="both"/>
        <w:rPr>
          <w:sz w:val="22"/>
          <w:szCs w:val="22"/>
        </w:rPr>
      </w:pPr>
    </w:p>
    <w:p w14:paraId="057D9716" w14:textId="3BAF26E7" w:rsidR="00C87C5A" w:rsidRDefault="00C87C5A" w:rsidP="00C87C5A">
      <w:pPr>
        <w:spacing w:line="276" w:lineRule="auto"/>
        <w:jc w:val="both"/>
        <w:rPr>
          <w:sz w:val="22"/>
          <w:szCs w:val="22"/>
        </w:rPr>
      </w:pPr>
      <w:r>
        <w:rPr>
          <w:sz w:val="22"/>
          <w:szCs w:val="22"/>
        </w:rPr>
        <w:t>Christine Zenker hat eine Lehre als Köchin/Kellnerin absolviert und danach 10 Jahre in unterschiedlichen Funktionen in der Gastronomie gearbeitet. Sie hat E</w:t>
      </w:r>
      <w:r>
        <w:rPr>
          <w:sz w:val="22"/>
          <w:szCs w:val="22"/>
        </w:rPr>
        <w:t>r</w:t>
      </w:r>
      <w:r>
        <w:rPr>
          <w:sz w:val="22"/>
          <w:szCs w:val="22"/>
        </w:rPr>
        <w:t>sparnisse in der Höhe von 20.000,00 EUR und möchte diese auch in das Unte</w:t>
      </w:r>
      <w:r>
        <w:rPr>
          <w:sz w:val="22"/>
          <w:szCs w:val="22"/>
        </w:rPr>
        <w:t>r</w:t>
      </w:r>
      <w:r>
        <w:rPr>
          <w:sz w:val="22"/>
          <w:szCs w:val="22"/>
        </w:rPr>
        <w:t>nehmen einbringen. Mehr als ihre Ersparnisse möchte sie aber auf keinen Fall riskieren.</w:t>
      </w:r>
    </w:p>
    <w:p w14:paraId="3E19E81B" w14:textId="77777777" w:rsidR="00C87C5A" w:rsidRDefault="00C87C5A" w:rsidP="00C87C5A">
      <w:pPr>
        <w:spacing w:line="276" w:lineRule="auto"/>
        <w:jc w:val="both"/>
        <w:rPr>
          <w:sz w:val="22"/>
          <w:szCs w:val="22"/>
        </w:rPr>
      </w:pPr>
    </w:p>
    <w:p w14:paraId="6C02F531" w14:textId="72CD6C6C" w:rsidR="00C87C5A" w:rsidRDefault="00C87C5A" w:rsidP="00C87C5A">
      <w:pPr>
        <w:spacing w:line="276" w:lineRule="auto"/>
        <w:jc w:val="both"/>
        <w:rPr>
          <w:sz w:val="22"/>
          <w:szCs w:val="22"/>
        </w:rPr>
      </w:pPr>
      <w:r>
        <w:rPr>
          <w:sz w:val="22"/>
          <w:szCs w:val="22"/>
        </w:rPr>
        <w:t xml:space="preserve">Johann Wegmeier </w:t>
      </w:r>
      <w:r w:rsidR="00E868E8">
        <w:rPr>
          <w:sz w:val="22"/>
          <w:szCs w:val="22"/>
        </w:rPr>
        <w:t>ist 23, gelernter Einzelhandelskaufmann und hat in der letzten Zeit</w:t>
      </w:r>
      <w:r>
        <w:rPr>
          <w:sz w:val="22"/>
          <w:szCs w:val="22"/>
        </w:rPr>
        <w:t xml:space="preserve"> als Botenfahrer gearbeitet.</w:t>
      </w:r>
      <w:r w:rsidR="00E868E8">
        <w:rPr>
          <w:sz w:val="22"/>
          <w:szCs w:val="22"/>
        </w:rPr>
        <w:t xml:space="preserve"> </w:t>
      </w:r>
      <w:r>
        <w:rPr>
          <w:sz w:val="22"/>
          <w:szCs w:val="22"/>
        </w:rPr>
        <w:t xml:space="preserve">Seine Ersparnisse betragen </w:t>
      </w:r>
      <w:r w:rsidR="00E868E8">
        <w:rPr>
          <w:sz w:val="22"/>
          <w:szCs w:val="22"/>
        </w:rPr>
        <w:t>5.000,00 EUR, die er in das Unternehmen einbringen möchte. Er hat auch sonst kein Problem damit, Risiken zu übernehmen.</w:t>
      </w:r>
    </w:p>
    <w:p w14:paraId="04EF7E50" w14:textId="77777777" w:rsidR="00E868E8" w:rsidRDefault="00E868E8" w:rsidP="00C87C5A">
      <w:pPr>
        <w:spacing w:line="276" w:lineRule="auto"/>
        <w:jc w:val="both"/>
        <w:rPr>
          <w:sz w:val="22"/>
          <w:szCs w:val="22"/>
        </w:rPr>
      </w:pPr>
    </w:p>
    <w:p w14:paraId="4DC54F43" w14:textId="257EAA10" w:rsidR="00E868E8" w:rsidRDefault="00E868E8" w:rsidP="00C87C5A">
      <w:pPr>
        <w:spacing w:line="276" w:lineRule="auto"/>
        <w:jc w:val="both"/>
        <w:rPr>
          <w:sz w:val="22"/>
          <w:szCs w:val="22"/>
        </w:rPr>
      </w:pPr>
      <w:r>
        <w:rPr>
          <w:sz w:val="22"/>
          <w:szCs w:val="22"/>
        </w:rPr>
        <w:t>Beide wohnen in Mietwohnungen und verfügen auch sonst über keine nennen</w:t>
      </w:r>
      <w:r>
        <w:rPr>
          <w:sz w:val="22"/>
          <w:szCs w:val="22"/>
        </w:rPr>
        <w:t>s</w:t>
      </w:r>
      <w:r>
        <w:rPr>
          <w:sz w:val="22"/>
          <w:szCs w:val="22"/>
        </w:rPr>
        <w:t>werten Vermögenswerte.</w:t>
      </w:r>
    </w:p>
    <w:p w14:paraId="74F0904F" w14:textId="77777777" w:rsidR="002254C6" w:rsidRDefault="002254C6" w:rsidP="00C87C5A">
      <w:pPr>
        <w:spacing w:line="276" w:lineRule="auto"/>
        <w:jc w:val="both"/>
        <w:rPr>
          <w:sz w:val="22"/>
          <w:szCs w:val="22"/>
        </w:rPr>
      </w:pPr>
    </w:p>
    <w:p w14:paraId="4378465E" w14:textId="097C15B1" w:rsidR="00C87C5A" w:rsidRDefault="00E868E8" w:rsidP="00C87C5A">
      <w:pPr>
        <w:spacing w:line="276" w:lineRule="auto"/>
        <w:jc w:val="both"/>
        <w:rPr>
          <w:sz w:val="22"/>
          <w:szCs w:val="22"/>
        </w:rPr>
      </w:pPr>
      <w:r>
        <w:rPr>
          <w:sz w:val="22"/>
          <w:szCs w:val="22"/>
        </w:rPr>
        <w:t xml:space="preserve">Bei „Capt‘n Sharky“ </w:t>
      </w:r>
      <w:r w:rsidR="002254C6">
        <w:rPr>
          <w:sz w:val="22"/>
          <w:szCs w:val="22"/>
        </w:rPr>
        <w:t xml:space="preserve">soll es sich um </w:t>
      </w:r>
      <w:r w:rsidR="00F17969">
        <w:rPr>
          <w:sz w:val="22"/>
          <w:szCs w:val="22"/>
        </w:rPr>
        <w:t>ein</w:t>
      </w:r>
      <w:r w:rsidR="002254C6">
        <w:rPr>
          <w:sz w:val="22"/>
          <w:szCs w:val="22"/>
        </w:rPr>
        <w:t xml:space="preserve"> spezielle</w:t>
      </w:r>
      <w:r w:rsidR="00F17969">
        <w:rPr>
          <w:sz w:val="22"/>
          <w:szCs w:val="22"/>
        </w:rPr>
        <w:t>s</w:t>
      </w:r>
      <w:r w:rsidR="002254C6">
        <w:rPr>
          <w:sz w:val="22"/>
          <w:szCs w:val="22"/>
        </w:rPr>
        <w:t>, kleine</w:t>
      </w:r>
      <w:r w:rsidR="00F17969">
        <w:rPr>
          <w:sz w:val="22"/>
          <w:szCs w:val="22"/>
        </w:rPr>
        <w:t>s</w:t>
      </w:r>
      <w:r w:rsidR="002254C6">
        <w:rPr>
          <w:sz w:val="22"/>
          <w:szCs w:val="22"/>
        </w:rPr>
        <w:t xml:space="preserve"> aber feine</w:t>
      </w:r>
      <w:r w:rsidR="00F17969">
        <w:rPr>
          <w:sz w:val="22"/>
          <w:szCs w:val="22"/>
        </w:rPr>
        <w:t>s</w:t>
      </w:r>
      <w:r w:rsidR="002254C6">
        <w:rPr>
          <w:sz w:val="22"/>
          <w:szCs w:val="22"/>
        </w:rPr>
        <w:t xml:space="preserve"> </w:t>
      </w:r>
      <w:r w:rsidR="00F17969">
        <w:rPr>
          <w:sz w:val="22"/>
          <w:szCs w:val="22"/>
        </w:rPr>
        <w:t>Lokal</w:t>
      </w:r>
      <w:r w:rsidR="002254C6">
        <w:rPr>
          <w:sz w:val="22"/>
          <w:szCs w:val="22"/>
        </w:rPr>
        <w:t xml:space="preserve"> ha</w:t>
      </w:r>
      <w:r w:rsidR="002254C6">
        <w:rPr>
          <w:sz w:val="22"/>
          <w:szCs w:val="22"/>
        </w:rPr>
        <w:t>n</w:t>
      </w:r>
      <w:r w:rsidR="002254C6">
        <w:rPr>
          <w:sz w:val="22"/>
          <w:szCs w:val="22"/>
        </w:rPr>
        <w:t xml:space="preserve">deln, </w:t>
      </w:r>
      <w:r w:rsidR="00F17969">
        <w:rPr>
          <w:sz w:val="22"/>
          <w:szCs w:val="22"/>
        </w:rPr>
        <w:t>das</w:t>
      </w:r>
      <w:r w:rsidR="002254C6">
        <w:rPr>
          <w:sz w:val="22"/>
          <w:szCs w:val="22"/>
        </w:rPr>
        <w:t xml:space="preserve"> 15 </w:t>
      </w:r>
      <w:r w:rsidR="00C87C5A">
        <w:rPr>
          <w:sz w:val="22"/>
          <w:szCs w:val="22"/>
        </w:rPr>
        <w:t xml:space="preserve">Sitzplätze bietet. </w:t>
      </w:r>
      <w:r w:rsidR="004A6BE1">
        <w:rPr>
          <w:sz w:val="22"/>
          <w:szCs w:val="22"/>
        </w:rPr>
        <w:t>Angeboten werden Getränke und kleine Mahlzeiten für die Parkabenteurer.</w:t>
      </w:r>
      <w:r w:rsidR="00C87C5A">
        <w:rPr>
          <w:sz w:val="22"/>
          <w:szCs w:val="22"/>
        </w:rPr>
        <w:t xml:space="preserve"> Die Spezialitäten werden in einer kleinen offenen Küche vor den Gästen zubereitet.</w:t>
      </w:r>
      <w:r w:rsidR="00A875B6">
        <w:rPr>
          <w:sz w:val="22"/>
          <w:szCs w:val="22"/>
        </w:rPr>
        <w:t xml:space="preserve"> Laut Businessplan soll im ersten Geschäftsjahr ein Umsatz in der Höhe von 150.000,00 EUR erzielt werden.</w:t>
      </w:r>
    </w:p>
    <w:p w14:paraId="394BF20D" w14:textId="77777777" w:rsidR="00A875B6" w:rsidRDefault="00A875B6" w:rsidP="00C87C5A">
      <w:pPr>
        <w:spacing w:line="276" w:lineRule="auto"/>
        <w:jc w:val="both"/>
        <w:rPr>
          <w:sz w:val="22"/>
          <w:szCs w:val="22"/>
        </w:rPr>
      </w:pPr>
    </w:p>
    <w:p w14:paraId="1405188F" w14:textId="74CDEDE8" w:rsidR="00A875B6" w:rsidRPr="002C530B" w:rsidRDefault="00A875B6" w:rsidP="00A875B6">
      <w:pPr>
        <w:spacing w:line="276" w:lineRule="auto"/>
        <w:rPr>
          <w:b/>
          <w:sz w:val="22"/>
          <w:szCs w:val="22"/>
        </w:rPr>
      </w:pPr>
      <w:r w:rsidRPr="00A875B6">
        <w:rPr>
          <w:b/>
          <w:sz w:val="22"/>
          <w:szCs w:val="22"/>
          <w:highlight w:val="lightGray"/>
        </w:rPr>
        <w:t xml:space="preserve">Arbeitsaufgabe </w:t>
      </w:r>
      <w:r>
        <w:rPr>
          <w:b/>
          <w:sz w:val="22"/>
          <w:szCs w:val="22"/>
          <w:highlight w:val="lightGray"/>
        </w:rPr>
        <w:t>1</w:t>
      </w:r>
      <w:r w:rsidRPr="00A875B6">
        <w:rPr>
          <w:b/>
          <w:sz w:val="22"/>
          <w:szCs w:val="22"/>
          <w:highlight w:val="lightGray"/>
        </w:rPr>
        <w:t>: Rechtliche Fragen klären</w:t>
      </w:r>
    </w:p>
    <w:p w14:paraId="228BD708" w14:textId="77777777" w:rsidR="00A875B6" w:rsidRDefault="00A875B6" w:rsidP="00A875B6">
      <w:pPr>
        <w:spacing w:line="276" w:lineRule="auto"/>
        <w:rPr>
          <w:sz w:val="22"/>
          <w:szCs w:val="22"/>
        </w:rPr>
      </w:pPr>
    </w:p>
    <w:p w14:paraId="3191B417" w14:textId="392F0640" w:rsidR="00A875B6" w:rsidRPr="00455EF7" w:rsidRDefault="00A875B6" w:rsidP="00455EF7">
      <w:pPr>
        <w:pStyle w:val="Listenabsatz"/>
        <w:numPr>
          <w:ilvl w:val="0"/>
          <w:numId w:val="31"/>
        </w:numPr>
        <w:spacing w:line="276" w:lineRule="auto"/>
        <w:jc w:val="both"/>
        <w:rPr>
          <w:sz w:val="22"/>
          <w:szCs w:val="22"/>
        </w:rPr>
      </w:pPr>
      <w:r w:rsidRPr="00455EF7">
        <w:rPr>
          <w:sz w:val="22"/>
          <w:szCs w:val="22"/>
        </w:rPr>
        <w:t>Um mit einem Unternehmen durchstarten zu können, benötigt man – bis auf wenige Ausnahmen – eine Gewerbeberechtigung. Welche Voraussetzungen müssen im konkreten Fall erfüllt werden, um eine Gewerbeberechtigung für das Gastgewerbe zu erhalten? /</w:t>
      </w:r>
      <w:r w:rsidR="00455EF7" w:rsidRPr="00455EF7">
        <w:rPr>
          <w:sz w:val="22"/>
          <w:szCs w:val="22"/>
        </w:rPr>
        <w:t>5</w:t>
      </w:r>
    </w:p>
    <w:p w14:paraId="0768307F" w14:textId="77777777" w:rsidR="00455EF7" w:rsidRDefault="00455EF7" w:rsidP="00455EF7">
      <w:pPr>
        <w:spacing w:line="276" w:lineRule="auto"/>
        <w:jc w:val="both"/>
        <w:rPr>
          <w:sz w:val="22"/>
          <w:szCs w:val="22"/>
        </w:rPr>
      </w:pPr>
    </w:p>
    <w:p w14:paraId="471E1BE3" w14:textId="76452674" w:rsidR="00455EF7" w:rsidRPr="00455EF7" w:rsidRDefault="00455EF7" w:rsidP="00455EF7">
      <w:pPr>
        <w:pStyle w:val="Listenabsatz"/>
        <w:numPr>
          <w:ilvl w:val="0"/>
          <w:numId w:val="31"/>
        </w:numPr>
        <w:spacing w:line="276" w:lineRule="auto"/>
        <w:jc w:val="both"/>
        <w:rPr>
          <w:sz w:val="22"/>
          <w:szCs w:val="22"/>
        </w:rPr>
      </w:pPr>
      <w:r w:rsidRPr="00455EF7">
        <w:rPr>
          <w:sz w:val="22"/>
          <w:szCs w:val="22"/>
        </w:rPr>
        <w:t>Werden diese Voraussetzungen im konkreten Fall erfüllt? Begründen Sie Ihre Entscheidung /1</w:t>
      </w:r>
    </w:p>
    <w:p w14:paraId="13AF4E34" w14:textId="77777777" w:rsidR="00455EF7" w:rsidRPr="00455EF7" w:rsidRDefault="00455EF7" w:rsidP="00455EF7">
      <w:pPr>
        <w:spacing w:line="276" w:lineRule="auto"/>
        <w:jc w:val="both"/>
        <w:rPr>
          <w:sz w:val="22"/>
          <w:szCs w:val="22"/>
        </w:rPr>
      </w:pPr>
    </w:p>
    <w:p w14:paraId="04A2D800" w14:textId="5BDC16B6" w:rsidR="00455EF7" w:rsidRDefault="00455EF7" w:rsidP="00455EF7">
      <w:pPr>
        <w:pStyle w:val="Listenabsatz"/>
        <w:numPr>
          <w:ilvl w:val="0"/>
          <w:numId w:val="31"/>
        </w:numPr>
        <w:spacing w:line="276" w:lineRule="auto"/>
        <w:jc w:val="both"/>
        <w:rPr>
          <w:sz w:val="22"/>
          <w:szCs w:val="22"/>
        </w:rPr>
      </w:pPr>
      <w:r>
        <w:rPr>
          <w:sz w:val="22"/>
          <w:szCs w:val="22"/>
        </w:rPr>
        <w:t>Welche Rechtsform soll im konkreten Fall aus Ihrer Sicht gewählt werden? Begründen Sie Ihre Entscheidung ausführlich. /3</w:t>
      </w:r>
    </w:p>
    <w:p w14:paraId="25601CAF" w14:textId="77777777" w:rsidR="00455EF7" w:rsidRPr="00455EF7" w:rsidRDefault="00455EF7" w:rsidP="00455EF7">
      <w:pPr>
        <w:spacing w:line="276" w:lineRule="auto"/>
        <w:jc w:val="both"/>
        <w:rPr>
          <w:sz w:val="22"/>
          <w:szCs w:val="22"/>
        </w:rPr>
      </w:pPr>
    </w:p>
    <w:p w14:paraId="5DF35A4D" w14:textId="17D7F613" w:rsidR="00455EF7" w:rsidRDefault="00455EF7" w:rsidP="00455EF7">
      <w:pPr>
        <w:pStyle w:val="Listenabsatz"/>
        <w:numPr>
          <w:ilvl w:val="0"/>
          <w:numId w:val="31"/>
        </w:numPr>
        <w:spacing w:line="276" w:lineRule="auto"/>
        <w:jc w:val="both"/>
        <w:rPr>
          <w:sz w:val="22"/>
          <w:szCs w:val="22"/>
        </w:rPr>
      </w:pPr>
      <w:r>
        <w:rPr>
          <w:sz w:val="22"/>
          <w:szCs w:val="22"/>
        </w:rPr>
        <w:t>Machen Sie einen konkreten Vorschlag für einen Firmennamen. /1</w:t>
      </w:r>
    </w:p>
    <w:p w14:paraId="117F1A21" w14:textId="77777777" w:rsidR="00F17969" w:rsidRPr="00F17969" w:rsidRDefault="00F17969" w:rsidP="00F17969">
      <w:pPr>
        <w:spacing w:line="276" w:lineRule="auto"/>
        <w:jc w:val="both"/>
        <w:rPr>
          <w:sz w:val="22"/>
          <w:szCs w:val="22"/>
        </w:rPr>
      </w:pPr>
    </w:p>
    <w:p w14:paraId="7120C6FF" w14:textId="6647FB27" w:rsidR="00F17969" w:rsidRDefault="00F17969" w:rsidP="00455EF7">
      <w:pPr>
        <w:pStyle w:val="Listenabsatz"/>
        <w:numPr>
          <w:ilvl w:val="0"/>
          <w:numId w:val="31"/>
        </w:numPr>
        <w:spacing w:line="276" w:lineRule="auto"/>
        <w:jc w:val="both"/>
        <w:rPr>
          <w:sz w:val="22"/>
          <w:szCs w:val="22"/>
        </w:rPr>
      </w:pPr>
      <w:r>
        <w:rPr>
          <w:sz w:val="22"/>
          <w:szCs w:val="22"/>
        </w:rPr>
        <w:t>Muss dieses Unternehmen ins Firmenbuch eingetragen werden? /1</w:t>
      </w:r>
    </w:p>
    <w:p w14:paraId="2E0E5679" w14:textId="517C96B5" w:rsidR="00455EF7" w:rsidRDefault="00455EF7" w:rsidP="00455EF7">
      <w:pPr>
        <w:pStyle w:val="Listenabsatz"/>
        <w:numPr>
          <w:ilvl w:val="0"/>
          <w:numId w:val="31"/>
        </w:numPr>
        <w:spacing w:line="276" w:lineRule="auto"/>
        <w:jc w:val="both"/>
        <w:rPr>
          <w:sz w:val="22"/>
          <w:szCs w:val="22"/>
        </w:rPr>
      </w:pPr>
      <w:r>
        <w:rPr>
          <w:sz w:val="22"/>
          <w:szCs w:val="22"/>
        </w:rPr>
        <w:t>Neben den gesamten Ersparnissen von Christine Zenker und Johann Wegme</w:t>
      </w:r>
      <w:r>
        <w:rPr>
          <w:sz w:val="22"/>
          <w:szCs w:val="22"/>
        </w:rPr>
        <w:t>i</w:t>
      </w:r>
      <w:r>
        <w:rPr>
          <w:sz w:val="22"/>
          <w:szCs w:val="22"/>
        </w:rPr>
        <w:t xml:space="preserve">er sind noch weitere Investitionen notwendig, um </w:t>
      </w:r>
      <w:r w:rsidR="00F17969">
        <w:rPr>
          <w:sz w:val="22"/>
          <w:szCs w:val="22"/>
        </w:rPr>
        <w:t>das Lokal auf Vordermann zu bringen und loslegen zu können. Dazu werden noch einmal 20.000,00 EUR benötigt. Wird es aufgrund der von Ihnen vorgeschlagenen Rechtsform ein Problem geben, den Kredit in der Höhe von 20.000,00 EUR zu bekommen? /2</w:t>
      </w:r>
    </w:p>
    <w:p w14:paraId="03C2567C" w14:textId="77777777" w:rsidR="00F17969" w:rsidRDefault="00F17969" w:rsidP="00F17969">
      <w:pPr>
        <w:spacing w:line="276" w:lineRule="auto"/>
        <w:jc w:val="both"/>
        <w:rPr>
          <w:sz w:val="22"/>
          <w:szCs w:val="22"/>
        </w:rPr>
      </w:pPr>
    </w:p>
    <w:p w14:paraId="53692CD8" w14:textId="71F0FA8C" w:rsidR="00F17969" w:rsidRPr="00F17969" w:rsidRDefault="00F17969" w:rsidP="00F17969">
      <w:pPr>
        <w:pStyle w:val="Listenabsatz"/>
        <w:numPr>
          <w:ilvl w:val="0"/>
          <w:numId w:val="31"/>
        </w:numPr>
        <w:spacing w:line="276" w:lineRule="auto"/>
        <w:jc w:val="both"/>
        <w:rPr>
          <w:sz w:val="22"/>
          <w:szCs w:val="22"/>
        </w:rPr>
      </w:pPr>
      <w:r w:rsidRPr="00F17969">
        <w:rPr>
          <w:sz w:val="22"/>
          <w:szCs w:val="22"/>
        </w:rPr>
        <w:t>Welche Steuer muss bei der von Ihnen gewählten Rechtsform bezahlt we</w:t>
      </w:r>
      <w:r w:rsidRPr="00F17969">
        <w:rPr>
          <w:sz w:val="22"/>
          <w:szCs w:val="22"/>
        </w:rPr>
        <w:t>r</w:t>
      </w:r>
      <w:r w:rsidRPr="00F17969">
        <w:rPr>
          <w:sz w:val="22"/>
          <w:szCs w:val="22"/>
        </w:rPr>
        <w:t>den?</w:t>
      </w:r>
      <w:r>
        <w:rPr>
          <w:sz w:val="22"/>
          <w:szCs w:val="22"/>
        </w:rPr>
        <w:t xml:space="preserve"> /1</w:t>
      </w:r>
    </w:p>
    <w:p w14:paraId="31C62828" w14:textId="77777777" w:rsidR="00F17969" w:rsidRPr="00F17969" w:rsidRDefault="00F17969" w:rsidP="00F17969">
      <w:pPr>
        <w:spacing w:line="276" w:lineRule="auto"/>
        <w:jc w:val="both"/>
        <w:rPr>
          <w:sz w:val="22"/>
          <w:szCs w:val="22"/>
        </w:rPr>
      </w:pPr>
    </w:p>
    <w:p w14:paraId="286126D0" w14:textId="64BAC437" w:rsidR="00F17969" w:rsidRDefault="00F17969" w:rsidP="00F17969">
      <w:pPr>
        <w:pStyle w:val="Listenabsatz"/>
        <w:numPr>
          <w:ilvl w:val="0"/>
          <w:numId w:val="31"/>
        </w:numPr>
        <w:spacing w:line="276" w:lineRule="auto"/>
        <w:jc w:val="both"/>
        <w:rPr>
          <w:sz w:val="22"/>
          <w:szCs w:val="22"/>
        </w:rPr>
      </w:pPr>
      <w:r>
        <w:rPr>
          <w:sz w:val="22"/>
          <w:szCs w:val="22"/>
        </w:rPr>
        <w:t>Wer muss diese Steuer an das Finanzamt abführen? /1</w:t>
      </w:r>
    </w:p>
    <w:p w14:paraId="56027694" w14:textId="77777777" w:rsidR="004A6BE1" w:rsidRDefault="004A6BE1" w:rsidP="00C87C5A">
      <w:pPr>
        <w:spacing w:line="276" w:lineRule="auto"/>
        <w:rPr>
          <w:sz w:val="22"/>
          <w:szCs w:val="22"/>
        </w:rPr>
      </w:pPr>
    </w:p>
    <w:p w14:paraId="20447825" w14:textId="5510E58E" w:rsidR="00F66E37" w:rsidRPr="002C530B" w:rsidRDefault="00F66E37" w:rsidP="00F66E37">
      <w:pPr>
        <w:spacing w:line="276" w:lineRule="auto"/>
        <w:rPr>
          <w:b/>
          <w:sz w:val="22"/>
          <w:szCs w:val="22"/>
        </w:rPr>
      </w:pPr>
      <w:r w:rsidRPr="00A875B6">
        <w:rPr>
          <w:b/>
          <w:sz w:val="22"/>
          <w:szCs w:val="22"/>
          <w:highlight w:val="lightGray"/>
        </w:rPr>
        <w:t xml:space="preserve">Arbeitsaufgabe </w:t>
      </w:r>
      <w:r>
        <w:rPr>
          <w:b/>
          <w:sz w:val="22"/>
          <w:szCs w:val="22"/>
          <w:highlight w:val="lightGray"/>
        </w:rPr>
        <w:t>2</w:t>
      </w:r>
      <w:r w:rsidRPr="00A875B6">
        <w:rPr>
          <w:b/>
          <w:sz w:val="22"/>
          <w:szCs w:val="22"/>
          <w:highlight w:val="lightGray"/>
        </w:rPr>
        <w:t xml:space="preserve">: </w:t>
      </w:r>
      <w:r w:rsidRPr="00F66E37">
        <w:rPr>
          <w:b/>
          <w:sz w:val="22"/>
          <w:szCs w:val="22"/>
          <w:highlight w:val="lightGray"/>
        </w:rPr>
        <w:t>Einnahmen-Ausgaben-Rechnung</w:t>
      </w:r>
    </w:p>
    <w:p w14:paraId="7DC1F329" w14:textId="77777777" w:rsidR="00F66E37" w:rsidRDefault="00F66E37" w:rsidP="00F66E37">
      <w:pPr>
        <w:spacing w:line="276" w:lineRule="auto"/>
        <w:rPr>
          <w:sz w:val="22"/>
          <w:szCs w:val="22"/>
        </w:rPr>
      </w:pPr>
    </w:p>
    <w:p w14:paraId="4941FE0A" w14:textId="14F4C4A0" w:rsidR="00AE5048" w:rsidRDefault="003635E8" w:rsidP="00AE5048">
      <w:pPr>
        <w:spacing w:line="276" w:lineRule="auto"/>
        <w:jc w:val="both"/>
        <w:rPr>
          <w:sz w:val="22"/>
          <w:szCs w:val="22"/>
        </w:rPr>
      </w:pPr>
      <w:r>
        <w:rPr>
          <w:sz w:val="22"/>
          <w:szCs w:val="22"/>
        </w:rPr>
        <w:t>„Capt‘n Sharky</w:t>
      </w:r>
      <w:r w:rsidR="00F66E37">
        <w:rPr>
          <w:sz w:val="22"/>
          <w:szCs w:val="22"/>
        </w:rPr>
        <w:t xml:space="preserve">“ </w:t>
      </w:r>
      <w:r w:rsidR="00AE5048">
        <w:rPr>
          <w:sz w:val="22"/>
          <w:szCs w:val="22"/>
        </w:rPr>
        <w:t>hat sich leider anders entwickelt als es geplant war. Schon nach einem Jahr haben Christine Zenker und Johann Wegmeier wieder aufgegeben. Die Arbeitsbelastung war zu hoch und die Einnahmen haben für zwei Personen einfach nicht gereicht. Neue Pächterin ist jetzt die Einzelunternehmerin Stella Sand. Sie betreibt „Capt‘n Sharky“ jetzt mit zwei Aushilfen.</w:t>
      </w:r>
    </w:p>
    <w:p w14:paraId="51BC014A" w14:textId="77777777" w:rsidR="00AE5048" w:rsidRDefault="00AE5048" w:rsidP="00AE5048">
      <w:pPr>
        <w:spacing w:line="276" w:lineRule="auto"/>
        <w:jc w:val="both"/>
        <w:rPr>
          <w:sz w:val="22"/>
          <w:szCs w:val="22"/>
        </w:rPr>
      </w:pPr>
    </w:p>
    <w:p w14:paraId="655B4A1E" w14:textId="0D27ED85" w:rsidR="00F66E37" w:rsidRDefault="00F66E37" w:rsidP="00AE5048">
      <w:pPr>
        <w:spacing w:line="276" w:lineRule="auto"/>
        <w:jc w:val="both"/>
        <w:rPr>
          <w:sz w:val="22"/>
          <w:szCs w:val="22"/>
        </w:rPr>
      </w:pPr>
      <w:r>
        <w:rPr>
          <w:sz w:val="22"/>
          <w:szCs w:val="22"/>
        </w:rPr>
        <w:t>Das Unternehmen führt eine Einnahmen-Ausgaben-Rechnung (Nettomethode) gemäß § 4 Ab 3 EStG. Im vorangegangenen Geschäftsjahr wurde ein Umsatz von 128.000,00 EUR erzielt.</w:t>
      </w:r>
    </w:p>
    <w:p w14:paraId="378BFD35" w14:textId="77777777" w:rsidR="004A6BE1" w:rsidRDefault="004A6BE1" w:rsidP="00AE5048">
      <w:pPr>
        <w:spacing w:line="276" w:lineRule="auto"/>
        <w:rPr>
          <w:sz w:val="22"/>
          <w:szCs w:val="22"/>
        </w:rPr>
      </w:pPr>
    </w:p>
    <w:p w14:paraId="107DB43F" w14:textId="77777777" w:rsidR="004A6BE1" w:rsidRPr="001F481E" w:rsidRDefault="004A6BE1" w:rsidP="00C87C5A">
      <w:pPr>
        <w:spacing w:line="276" w:lineRule="auto"/>
        <w:rPr>
          <w:b/>
          <w:sz w:val="22"/>
          <w:szCs w:val="22"/>
        </w:rPr>
      </w:pPr>
      <w:r w:rsidRPr="001F481E">
        <w:rPr>
          <w:b/>
          <w:sz w:val="22"/>
          <w:szCs w:val="22"/>
        </w:rPr>
        <w:t>Steuerliche Verhältnisse:</w:t>
      </w:r>
    </w:p>
    <w:p w14:paraId="41788E22" w14:textId="77777777" w:rsidR="004A6BE1" w:rsidRDefault="004A6BE1" w:rsidP="00C87C5A">
      <w:pPr>
        <w:spacing w:line="276" w:lineRule="auto"/>
        <w:rPr>
          <w:sz w:val="22"/>
          <w:szCs w:val="22"/>
        </w:rPr>
      </w:pPr>
    </w:p>
    <w:tbl>
      <w:tblPr>
        <w:tblStyle w:val="Tabellenraster"/>
        <w:tblW w:w="0" w:type="auto"/>
        <w:tblInd w:w="108" w:type="dxa"/>
        <w:tblLook w:val="04A0" w:firstRow="1" w:lastRow="0" w:firstColumn="1" w:lastColumn="0" w:noHBand="0" w:noVBand="1"/>
      </w:tblPr>
      <w:tblGrid>
        <w:gridCol w:w="2410"/>
        <w:gridCol w:w="6662"/>
      </w:tblGrid>
      <w:tr w:rsidR="004A6BE1" w14:paraId="06ABAD09" w14:textId="77777777" w:rsidTr="005E3037">
        <w:tc>
          <w:tcPr>
            <w:tcW w:w="2410" w:type="dxa"/>
          </w:tcPr>
          <w:p w14:paraId="48F17F80" w14:textId="77777777" w:rsidR="004A6BE1" w:rsidRDefault="004A6BE1" w:rsidP="005E3037">
            <w:pPr>
              <w:rPr>
                <w:sz w:val="22"/>
                <w:szCs w:val="22"/>
              </w:rPr>
            </w:pPr>
            <w:r>
              <w:rPr>
                <w:sz w:val="22"/>
                <w:szCs w:val="22"/>
              </w:rPr>
              <w:t>Finanzamt:</w:t>
            </w:r>
          </w:p>
        </w:tc>
        <w:tc>
          <w:tcPr>
            <w:tcW w:w="6662" w:type="dxa"/>
          </w:tcPr>
          <w:p w14:paraId="73B52079" w14:textId="6D552567" w:rsidR="004A6BE1" w:rsidRDefault="004A6BE1" w:rsidP="00AE5048">
            <w:pPr>
              <w:rPr>
                <w:sz w:val="22"/>
                <w:szCs w:val="22"/>
              </w:rPr>
            </w:pPr>
            <w:r>
              <w:rPr>
                <w:sz w:val="22"/>
                <w:szCs w:val="22"/>
              </w:rPr>
              <w:t xml:space="preserve">Finanzamt </w:t>
            </w:r>
            <w:r w:rsidR="00AE5048">
              <w:rPr>
                <w:sz w:val="22"/>
                <w:szCs w:val="22"/>
              </w:rPr>
              <w:t>Oststeiermark</w:t>
            </w:r>
          </w:p>
        </w:tc>
      </w:tr>
      <w:tr w:rsidR="004A6BE1" w14:paraId="67391F1D" w14:textId="77777777" w:rsidTr="005E3037">
        <w:tc>
          <w:tcPr>
            <w:tcW w:w="2410" w:type="dxa"/>
          </w:tcPr>
          <w:p w14:paraId="0319D51E" w14:textId="77777777" w:rsidR="004A6BE1" w:rsidRDefault="004A6BE1" w:rsidP="005E3037">
            <w:pPr>
              <w:rPr>
                <w:sz w:val="22"/>
                <w:szCs w:val="22"/>
              </w:rPr>
            </w:pPr>
            <w:r>
              <w:rPr>
                <w:sz w:val="22"/>
                <w:szCs w:val="22"/>
              </w:rPr>
              <w:t>Steuernummer:</w:t>
            </w:r>
          </w:p>
        </w:tc>
        <w:tc>
          <w:tcPr>
            <w:tcW w:w="6662" w:type="dxa"/>
          </w:tcPr>
          <w:p w14:paraId="11117EC6" w14:textId="77777777" w:rsidR="004A6BE1" w:rsidRDefault="004A6BE1" w:rsidP="005E3037">
            <w:pPr>
              <w:rPr>
                <w:sz w:val="22"/>
                <w:szCs w:val="22"/>
              </w:rPr>
            </w:pPr>
            <w:r>
              <w:rPr>
                <w:sz w:val="22"/>
                <w:szCs w:val="22"/>
              </w:rPr>
              <w:t>71 440/3213-07</w:t>
            </w:r>
          </w:p>
        </w:tc>
      </w:tr>
      <w:tr w:rsidR="004A6BE1" w14:paraId="5DA2E208" w14:textId="77777777" w:rsidTr="005E3037">
        <w:tc>
          <w:tcPr>
            <w:tcW w:w="2410" w:type="dxa"/>
          </w:tcPr>
          <w:p w14:paraId="156B7A53" w14:textId="77777777" w:rsidR="004A6BE1" w:rsidRDefault="004A6BE1" w:rsidP="005E3037">
            <w:pPr>
              <w:rPr>
                <w:sz w:val="22"/>
                <w:szCs w:val="22"/>
              </w:rPr>
            </w:pPr>
            <w:r>
              <w:rPr>
                <w:sz w:val="22"/>
                <w:szCs w:val="22"/>
              </w:rPr>
              <w:t>UID-Nummer:</w:t>
            </w:r>
          </w:p>
        </w:tc>
        <w:tc>
          <w:tcPr>
            <w:tcW w:w="6662" w:type="dxa"/>
          </w:tcPr>
          <w:p w14:paraId="57406D03" w14:textId="77777777" w:rsidR="004A6BE1" w:rsidRDefault="004A6BE1" w:rsidP="005E3037">
            <w:pPr>
              <w:rPr>
                <w:sz w:val="22"/>
                <w:szCs w:val="22"/>
              </w:rPr>
            </w:pPr>
            <w:r>
              <w:rPr>
                <w:sz w:val="22"/>
                <w:szCs w:val="22"/>
              </w:rPr>
              <w:t>ATU29472459</w:t>
            </w:r>
          </w:p>
        </w:tc>
      </w:tr>
      <w:tr w:rsidR="004A6BE1" w14:paraId="6DA75EB4" w14:textId="77777777" w:rsidTr="005E3037">
        <w:tc>
          <w:tcPr>
            <w:tcW w:w="2410" w:type="dxa"/>
          </w:tcPr>
          <w:p w14:paraId="4CC633DB" w14:textId="77777777" w:rsidR="004A6BE1" w:rsidRDefault="004A6BE1" w:rsidP="005E3037">
            <w:pPr>
              <w:rPr>
                <w:sz w:val="22"/>
                <w:szCs w:val="22"/>
              </w:rPr>
            </w:pPr>
            <w:r>
              <w:rPr>
                <w:sz w:val="22"/>
                <w:szCs w:val="22"/>
              </w:rPr>
              <w:t>Gewinnermittlung:</w:t>
            </w:r>
          </w:p>
        </w:tc>
        <w:tc>
          <w:tcPr>
            <w:tcW w:w="6662" w:type="dxa"/>
          </w:tcPr>
          <w:p w14:paraId="6AC0486D" w14:textId="77777777" w:rsidR="004A6BE1" w:rsidRDefault="004A6BE1" w:rsidP="005E3037">
            <w:pPr>
              <w:rPr>
                <w:sz w:val="22"/>
                <w:szCs w:val="22"/>
              </w:rPr>
            </w:pPr>
            <w:r>
              <w:rPr>
                <w:sz w:val="22"/>
                <w:szCs w:val="22"/>
              </w:rPr>
              <w:t>Gewinnermittlung gem. § 4 (3) EStG</w:t>
            </w:r>
          </w:p>
        </w:tc>
      </w:tr>
      <w:tr w:rsidR="004A6BE1" w14:paraId="47FEB454" w14:textId="77777777" w:rsidTr="005E3037">
        <w:tc>
          <w:tcPr>
            <w:tcW w:w="2410" w:type="dxa"/>
          </w:tcPr>
          <w:p w14:paraId="48E908D1" w14:textId="77777777" w:rsidR="004A6BE1" w:rsidRDefault="004A6BE1" w:rsidP="005E3037">
            <w:pPr>
              <w:rPr>
                <w:sz w:val="22"/>
                <w:szCs w:val="22"/>
              </w:rPr>
            </w:pPr>
            <w:r>
              <w:rPr>
                <w:sz w:val="22"/>
                <w:szCs w:val="22"/>
              </w:rPr>
              <w:t>Veranlagungen:</w:t>
            </w:r>
          </w:p>
        </w:tc>
        <w:tc>
          <w:tcPr>
            <w:tcW w:w="6662" w:type="dxa"/>
          </w:tcPr>
          <w:p w14:paraId="2F040348" w14:textId="77777777" w:rsidR="004A6BE1" w:rsidRDefault="004A6BE1" w:rsidP="005E3037">
            <w:pPr>
              <w:rPr>
                <w:sz w:val="22"/>
                <w:szCs w:val="22"/>
              </w:rPr>
            </w:pPr>
            <w:r>
              <w:rPr>
                <w:sz w:val="22"/>
                <w:szCs w:val="22"/>
              </w:rPr>
              <w:t>Im abgelaufenen Geschäftsjahr wurden die Umsatzsteuer und die Einkommensteuer erklärungsgemäß veranlagt.</w:t>
            </w:r>
          </w:p>
        </w:tc>
      </w:tr>
    </w:tbl>
    <w:p w14:paraId="42471468" w14:textId="77777777" w:rsidR="004A6BE1" w:rsidRDefault="004A6BE1" w:rsidP="004A6BE1">
      <w:pPr>
        <w:rPr>
          <w:sz w:val="22"/>
          <w:szCs w:val="22"/>
        </w:rPr>
      </w:pPr>
    </w:p>
    <w:p w14:paraId="3BE6AD67" w14:textId="2933D2AE" w:rsidR="004A6BE1" w:rsidRDefault="004A6BE1" w:rsidP="00AE5048">
      <w:pPr>
        <w:spacing w:line="276" w:lineRule="auto"/>
        <w:jc w:val="both"/>
        <w:rPr>
          <w:sz w:val="22"/>
          <w:szCs w:val="22"/>
        </w:rPr>
      </w:pPr>
      <w:r>
        <w:rPr>
          <w:sz w:val="22"/>
          <w:szCs w:val="22"/>
        </w:rPr>
        <w:t>Die E-A-R für das Abschlussjahr 20</w:t>
      </w:r>
      <w:r w:rsidR="00AE5048">
        <w:rPr>
          <w:sz w:val="22"/>
          <w:szCs w:val="22"/>
        </w:rPr>
        <w:t>..</w:t>
      </w:r>
      <w:r>
        <w:rPr>
          <w:sz w:val="22"/>
          <w:szCs w:val="22"/>
        </w:rPr>
        <w:t xml:space="preserve"> ist nahezu fertig – allerdings wurden einige Belege aus dem Monat Dezember noch nicht berücksichtigt. Ihre Aufgabe ist es daher, die E-A-R um die nachfolgenden Belege zu ergänzen und den Gewinn für 20</w:t>
      </w:r>
      <w:r w:rsidR="00AE5048">
        <w:rPr>
          <w:sz w:val="22"/>
          <w:szCs w:val="22"/>
        </w:rPr>
        <w:t>..</w:t>
      </w:r>
      <w:r>
        <w:rPr>
          <w:sz w:val="22"/>
          <w:szCs w:val="22"/>
        </w:rPr>
        <w:t xml:space="preserve"> zu ermitteln. Bitte folgen Sie den Arbeitsanweisungen in der angegebenen Reihenfolge und tragen Sie sämtliche Lösungen in den Lösungsteil ein. </w:t>
      </w:r>
    </w:p>
    <w:p w14:paraId="1B97172C" w14:textId="77777777" w:rsidR="004A6BE1" w:rsidRDefault="004A6BE1" w:rsidP="004A6BE1">
      <w:pPr>
        <w:rPr>
          <w:sz w:val="22"/>
          <w:szCs w:val="22"/>
        </w:rPr>
      </w:pPr>
    </w:p>
    <w:p w14:paraId="531F2E0A" w14:textId="2FAB51ED" w:rsidR="00AE5048" w:rsidRPr="003529A8" w:rsidRDefault="00AE5048" w:rsidP="003529A8">
      <w:pPr>
        <w:pStyle w:val="Listenabsatz"/>
        <w:numPr>
          <w:ilvl w:val="0"/>
          <w:numId w:val="32"/>
        </w:numPr>
        <w:spacing w:line="276" w:lineRule="auto"/>
        <w:rPr>
          <w:sz w:val="22"/>
          <w:szCs w:val="22"/>
        </w:rPr>
      </w:pPr>
      <w:r w:rsidRPr="003529A8">
        <w:rPr>
          <w:sz w:val="22"/>
          <w:szCs w:val="22"/>
        </w:rPr>
        <w:t>Prüfen Sie nachfolgende Belege auf ihre Steuerwirksamkeit und entscheiden Sie, ob sie als Betriebseinnahme bzw. als Betriebsausgabe angesetzt werden können. Tragen Sie die Geschäftsfälle in die Verteilungstabelle ein</w:t>
      </w:r>
      <w:r w:rsidR="003470D4">
        <w:rPr>
          <w:sz w:val="22"/>
          <w:szCs w:val="22"/>
        </w:rPr>
        <w:t xml:space="preserve"> und ermi</w:t>
      </w:r>
      <w:r w:rsidR="003470D4">
        <w:rPr>
          <w:sz w:val="22"/>
          <w:szCs w:val="22"/>
        </w:rPr>
        <w:t>t</w:t>
      </w:r>
      <w:r w:rsidR="003470D4">
        <w:rPr>
          <w:sz w:val="22"/>
          <w:szCs w:val="22"/>
        </w:rPr>
        <w:t>teln Sie den Gewinn</w:t>
      </w:r>
      <w:r w:rsidRPr="003529A8">
        <w:rPr>
          <w:sz w:val="22"/>
          <w:szCs w:val="22"/>
        </w:rPr>
        <w:t>.</w:t>
      </w:r>
      <w:r w:rsidR="002766C0">
        <w:rPr>
          <w:sz w:val="22"/>
          <w:szCs w:val="22"/>
        </w:rPr>
        <w:t xml:space="preserve"> /16</w:t>
      </w:r>
    </w:p>
    <w:p w14:paraId="07C319B1" w14:textId="77777777" w:rsidR="003529A8" w:rsidRDefault="003529A8" w:rsidP="003529A8">
      <w:pPr>
        <w:spacing w:line="276" w:lineRule="auto"/>
        <w:rPr>
          <w:sz w:val="22"/>
          <w:szCs w:val="22"/>
        </w:rPr>
      </w:pPr>
    </w:p>
    <w:p w14:paraId="3157F21E" w14:textId="5A72AEB0" w:rsidR="003529A8" w:rsidRPr="003470D4" w:rsidRDefault="003529A8" w:rsidP="003529A8">
      <w:pPr>
        <w:pStyle w:val="Listenabsatz"/>
        <w:numPr>
          <w:ilvl w:val="0"/>
          <w:numId w:val="32"/>
        </w:numPr>
        <w:spacing w:line="276" w:lineRule="auto"/>
        <w:rPr>
          <w:sz w:val="22"/>
          <w:szCs w:val="22"/>
        </w:rPr>
      </w:pPr>
      <w:r w:rsidRPr="003470D4">
        <w:rPr>
          <w:sz w:val="22"/>
          <w:szCs w:val="22"/>
        </w:rPr>
        <w:t>Kann ein Geschäftsfall nicht in der E-A-R erfasst werden, ist dies im L</w:t>
      </w:r>
      <w:r w:rsidRPr="003470D4">
        <w:rPr>
          <w:sz w:val="22"/>
          <w:szCs w:val="22"/>
        </w:rPr>
        <w:t>ö</w:t>
      </w:r>
      <w:r w:rsidRPr="003470D4">
        <w:rPr>
          <w:sz w:val="22"/>
          <w:szCs w:val="22"/>
        </w:rPr>
        <w:t>sungsteil zu begründen.</w:t>
      </w:r>
      <w:r w:rsidR="002766C0">
        <w:rPr>
          <w:sz w:val="22"/>
          <w:szCs w:val="22"/>
        </w:rPr>
        <w:t xml:space="preserve"> /4</w:t>
      </w:r>
    </w:p>
    <w:p w14:paraId="0E60A2CB" w14:textId="77777777" w:rsidR="004A6BE1" w:rsidRDefault="004A6BE1" w:rsidP="004A6BE1">
      <w:pPr>
        <w:rPr>
          <w:sz w:val="22"/>
          <w:szCs w:val="22"/>
        </w:rPr>
      </w:pPr>
    </w:p>
    <w:p w14:paraId="77E9854E" w14:textId="77777777" w:rsidR="004A6BE1" w:rsidRDefault="004A6BE1" w:rsidP="004A6BE1">
      <w:pPr>
        <w:rPr>
          <w:sz w:val="22"/>
          <w:szCs w:val="22"/>
        </w:rPr>
      </w:pPr>
    </w:p>
    <w:p w14:paraId="54ABEE0E" w14:textId="77777777" w:rsidR="004A6BE1" w:rsidRDefault="004A6BE1" w:rsidP="004A6BE1">
      <w:pPr>
        <w:rPr>
          <w:b/>
          <w:sz w:val="22"/>
          <w:szCs w:val="22"/>
        </w:rPr>
        <w:sectPr w:rsidR="004A6BE1" w:rsidSect="008B279C">
          <w:headerReference w:type="default" r:id="rId32"/>
          <w:pgSz w:w="11900" w:h="16840"/>
          <w:pgMar w:top="1135" w:right="1417" w:bottom="1134" w:left="1417" w:header="708" w:footer="708" w:gutter="0"/>
          <w:cols w:space="708"/>
          <w:docGrid w:linePitch="360"/>
        </w:sectPr>
      </w:pPr>
    </w:p>
    <w:p w14:paraId="30400878" w14:textId="77777777" w:rsidR="004A6BE1" w:rsidRPr="006529DB" w:rsidRDefault="004A6BE1" w:rsidP="004A6BE1">
      <w:pPr>
        <w:ind w:left="284"/>
        <w:rPr>
          <w:sz w:val="22"/>
          <w:szCs w:val="22"/>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649"/>
      </w:tblGrid>
      <w:tr w:rsidR="004A6BE1" w14:paraId="404B5151" w14:textId="77777777" w:rsidTr="005E3037">
        <w:trPr>
          <w:trHeight w:val="136"/>
        </w:trPr>
        <w:tc>
          <w:tcPr>
            <w:tcW w:w="7425" w:type="dxa"/>
          </w:tcPr>
          <w:p w14:paraId="2391AAA1" w14:textId="16CC1CD6" w:rsidR="004A6BE1" w:rsidRDefault="004A6BE1" w:rsidP="005E3037">
            <w:pPr>
              <w:rPr>
                <w:sz w:val="22"/>
                <w:szCs w:val="22"/>
              </w:rPr>
            </w:pPr>
            <w:r>
              <w:rPr>
                <w:sz w:val="22"/>
                <w:szCs w:val="22"/>
              </w:rPr>
              <w:t xml:space="preserve">Geschäftsfall </w:t>
            </w:r>
            <w:r w:rsidR="003529A8">
              <w:rPr>
                <w:sz w:val="22"/>
                <w:szCs w:val="22"/>
              </w:rPr>
              <w:t>1</w:t>
            </w:r>
          </w:p>
          <w:p w14:paraId="264B9D75" w14:textId="77777777" w:rsidR="004A6BE1" w:rsidRDefault="004A6BE1" w:rsidP="005E3037">
            <w:pPr>
              <w:rPr>
                <w:sz w:val="22"/>
                <w:szCs w:val="22"/>
              </w:rPr>
            </w:pPr>
          </w:p>
          <w:p w14:paraId="3DE46978" w14:textId="55A175E5" w:rsidR="004A6BE1" w:rsidRDefault="00E07BB2" w:rsidP="005E3037">
            <w:pPr>
              <w:rPr>
                <w:sz w:val="22"/>
                <w:szCs w:val="22"/>
              </w:rPr>
            </w:pPr>
            <w:r>
              <w:rPr>
                <w:noProof/>
                <w:sz w:val="22"/>
                <w:szCs w:val="22"/>
              </w:rPr>
              <w:pict w14:anchorId="08A75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1.5pt;margin-top:11.3pt;width:371.4pt;height:389.25pt;z-index:251708416;mso-position-horizontal-relative:text;mso-position-vertical-relative:text">
                  <v:imagedata r:id="rId33" o:title=""/>
                </v:shape>
              </w:pict>
            </w:r>
          </w:p>
        </w:tc>
        <w:tc>
          <w:tcPr>
            <w:tcW w:w="7649" w:type="dxa"/>
          </w:tcPr>
          <w:p w14:paraId="7EAF03DF" w14:textId="1B239E78" w:rsidR="004A6BE1" w:rsidRDefault="006604FE" w:rsidP="005E3037">
            <w:pPr>
              <w:rPr>
                <w:sz w:val="22"/>
                <w:szCs w:val="22"/>
              </w:rPr>
            </w:pPr>
            <w:r>
              <w:rPr>
                <w:sz w:val="22"/>
                <w:szCs w:val="22"/>
              </w:rPr>
              <w:t xml:space="preserve">      </w:t>
            </w:r>
            <w:r w:rsidR="004A6BE1">
              <w:rPr>
                <w:sz w:val="22"/>
                <w:szCs w:val="22"/>
              </w:rPr>
              <w:t xml:space="preserve">Geschäftsfall </w:t>
            </w:r>
            <w:r w:rsidR="003529A8">
              <w:rPr>
                <w:sz w:val="22"/>
                <w:szCs w:val="22"/>
              </w:rPr>
              <w:t>2</w:t>
            </w:r>
          </w:p>
          <w:p w14:paraId="1B3475B4" w14:textId="77777777" w:rsidR="004A6BE1" w:rsidRDefault="004A6BE1" w:rsidP="005E3037">
            <w:pPr>
              <w:rPr>
                <w:sz w:val="22"/>
                <w:szCs w:val="22"/>
              </w:rPr>
            </w:pPr>
          </w:p>
          <w:p w14:paraId="46943F40" w14:textId="0CF34CE4" w:rsidR="004A6BE1" w:rsidRDefault="00E07BB2" w:rsidP="005E3037">
            <w:pPr>
              <w:rPr>
                <w:sz w:val="22"/>
                <w:szCs w:val="22"/>
              </w:rPr>
            </w:pPr>
            <w:r>
              <w:rPr>
                <w:noProof/>
                <w:sz w:val="22"/>
                <w:szCs w:val="22"/>
              </w:rPr>
              <w:pict w14:anchorId="5F238846">
                <v:shape id="_x0000_s1068" type="#_x0000_t75" style="position:absolute;margin-left:26.1pt;margin-top:12.6pt;width:310.8pt;height:374.95pt;z-index:251710464;mso-position-horizontal-relative:text;mso-position-vertical-relative:text">
                  <v:imagedata r:id="rId34" o:title=""/>
                </v:shape>
              </w:pict>
            </w:r>
            <w:r>
              <w:rPr>
                <w:noProof/>
                <w:sz w:val="22"/>
                <w:szCs w:val="22"/>
              </w:rPr>
              <w:pict w14:anchorId="7F082551">
                <v:shape id="_x0000_s1066" type="#_x0000_t75" style="position:absolute;margin-left:437.7pt;margin-top:89.85pt;width:310.8pt;height:374.95pt;z-index:251706368;mso-position-horizontal:absolute;mso-position-horizontal-relative:text;mso-position-vertical:absolute;mso-position-vertical-relative:text">
                  <v:imagedata r:id="rId35" o:title=""/>
                </v:shape>
              </w:pict>
            </w:r>
          </w:p>
        </w:tc>
      </w:tr>
      <w:tr w:rsidR="006604FE" w14:paraId="605D13BB" w14:textId="77777777" w:rsidTr="005E3037">
        <w:trPr>
          <w:trHeight w:val="136"/>
        </w:trPr>
        <w:tc>
          <w:tcPr>
            <w:tcW w:w="7425" w:type="dxa"/>
          </w:tcPr>
          <w:p w14:paraId="4A16224A" w14:textId="77777777" w:rsidR="006604FE" w:rsidRDefault="006604FE" w:rsidP="005E3037">
            <w:pPr>
              <w:rPr>
                <w:sz w:val="22"/>
                <w:szCs w:val="22"/>
              </w:rPr>
            </w:pPr>
          </w:p>
        </w:tc>
        <w:tc>
          <w:tcPr>
            <w:tcW w:w="7649" w:type="dxa"/>
          </w:tcPr>
          <w:p w14:paraId="4E2E46C0" w14:textId="77777777" w:rsidR="006604FE" w:rsidRDefault="006604FE" w:rsidP="005E3037">
            <w:pPr>
              <w:rPr>
                <w:sz w:val="22"/>
                <w:szCs w:val="22"/>
              </w:rPr>
            </w:pPr>
          </w:p>
        </w:tc>
      </w:tr>
    </w:tbl>
    <w:p w14:paraId="247B6CD0" w14:textId="3EFD0D48" w:rsidR="005E3037" w:rsidRDefault="005E3037">
      <w:r>
        <w:br w:type="page"/>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649"/>
      </w:tblGrid>
      <w:tr w:rsidR="004A6BE1" w14:paraId="7096C01D" w14:textId="77777777" w:rsidTr="005E3037">
        <w:trPr>
          <w:trHeight w:val="10425"/>
        </w:trPr>
        <w:tc>
          <w:tcPr>
            <w:tcW w:w="7425" w:type="dxa"/>
          </w:tcPr>
          <w:p w14:paraId="2E0A3FFB" w14:textId="7AACAD9E" w:rsidR="004A6BE1" w:rsidRDefault="004A6BE1" w:rsidP="005E3037">
            <w:pPr>
              <w:rPr>
                <w:sz w:val="22"/>
                <w:szCs w:val="22"/>
              </w:rPr>
            </w:pPr>
            <w:r>
              <w:rPr>
                <w:sz w:val="22"/>
                <w:szCs w:val="22"/>
              </w:rPr>
              <w:t xml:space="preserve">Geschäftsfall </w:t>
            </w:r>
            <w:r w:rsidR="003529A8">
              <w:rPr>
                <w:sz w:val="22"/>
                <w:szCs w:val="22"/>
              </w:rPr>
              <w:t>3</w:t>
            </w:r>
          </w:p>
          <w:p w14:paraId="5A45408C" w14:textId="77777777" w:rsidR="004A6BE1" w:rsidRDefault="004A6BE1" w:rsidP="005E3037">
            <w:pPr>
              <w:rPr>
                <w:sz w:val="22"/>
                <w:szCs w:val="22"/>
              </w:rPr>
            </w:pPr>
          </w:p>
          <w:p w14:paraId="2DCA15D3" w14:textId="3B278823" w:rsidR="004A6BE1" w:rsidRDefault="00E07BB2" w:rsidP="00260358">
            <w:pPr>
              <w:rPr>
                <w:sz w:val="22"/>
                <w:szCs w:val="22"/>
              </w:rPr>
            </w:pPr>
            <w:bookmarkStart w:id="0" w:name="_MON_1350292580"/>
            <w:bookmarkEnd w:id="0"/>
            <w:r>
              <w:rPr>
                <w:sz w:val="22"/>
                <w:szCs w:val="22"/>
              </w:rPr>
              <w:pict w14:anchorId="0F90A571">
                <v:shape id="_x0000_i1025" type="#_x0000_t75" style="width:180pt;height:303pt">
                  <v:imagedata r:id="rId36" o:title=""/>
                </v:shape>
              </w:pict>
            </w:r>
            <w:r>
              <w:rPr>
                <w:noProof/>
                <w:sz w:val="22"/>
                <w:szCs w:val="22"/>
              </w:rPr>
              <w:pict w14:anchorId="441562FB">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Flussdiagramm: Dokument 6" o:spid="_x0000_s1042" type="#_x0000_t114" style="position:absolute;margin-left:122.9pt;margin-top:322.8pt;width:189pt;height:123pt;z-index:25168076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" filled="f" strokecolor="black [3213]">
                  <v:shadow on="t" opacity="22937f" origin=",.5" offset="0,23000emu"/>
                </v:shape>
              </w:pict>
            </w:r>
            <w:r>
              <w:rPr>
                <w:noProof/>
                <w:sz w:val="22"/>
                <w:szCs w:val="22"/>
              </w:rPr>
              <w:pict w14:anchorId="03830E8E">
                <v:shape id="_x0000_s1035" type="#_x0000_t202" style="position:absolute;margin-left:128.9pt;margin-top:334.8pt;width:175.5pt;height:82.5pt;z-index:2516817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" stroked="f">
                  <v:textbox>
                    <w:txbxContent>
                      <w:p w14:paraId="17FA33F6" w14:textId="77777777" w:rsidR="003B08E9" w:rsidRPr="00274CBA" w:rsidRDefault="003B08E9" w:rsidP="004A6BE1">
                        <w:pPr>
                          <w:rPr>
                            <w:i/>
                            <w:sz w:val="20"/>
                            <w:szCs w:val="20"/>
                          </w:rPr>
                        </w:pPr>
                        <w:r w:rsidRPr="00274CBA">
                          <w:rPr>
                            <w:i/>
                            <w:sz w:val="20"/>
                            <w:szCs w:val="20"/>
                          </w:rPr>
                          <w:t>Hinweis:</w:t>
                        </w:r>
                      </w:p>
                      <w:p w14:paraId="74A830CB" w14:textId="77777777" w:rsidR="003B08E9" w:rsidRDefault="003B08E9" w:rsidP="00F60041">
                        <w:pPr>
                          <w:pStyle w:val="Kopfzeile"/>
                          <w:numPr>
                            <w:ilvl w:val="0"/>
                            <w:numId w:val="16"/>
                          </w:numPr>
                          <w:rPr>
                            <w:i/>
                            <w:sz w:val="20"/>
                            <w:szCs w:val="20"/>
                          </w:rPr>
                        </w:pPr>
                        <w:r>
                          <w:rPr>
                            <w:i/>
                            <w:sz w:val="20"/>
                            <w:szCs w:val="20"/>
                          </w:rPr>
                          <w:t>Treibstoff ist für ein vo</w:t>
                        </w:r>
                        <w:r>
                          <w:rPr>
                            <w:i/>
                            <w:sz w:val="20"/>
                            <w:szCs w:val="20"/>
                          </w:rPr>
                          <w:t>r</w:t>
                        </w:r>
                        <w:r>
                          <w:rPr>
                            <w:i/>
                            <w:sz w:val="20"/>
                            <w:szCs w:val="20"/>
                          </w:rPr>
                          <w:t>steuerabzugsberechti</w:t>
                        </w:r>
                        <w:r>
                          <w:rPr>
                            <w:i/>
                            <w:sz w:val="20"/>
                            <w:szCs w:val="20"/>
                          </w:rPr>
                          <w:t>g</w:t>
                        </w:r>
                        <w:r>
                          <w:rPr>
                            <w:i/>
                            <w:sz w:val="20"/>
                            <w:szCs w:val="20"/>
                          </w:rPr>
                          <w:t>tes Fahrzeug</w:t>
                        </w:r>
                      </w:p>
                      <w:p w14:paraId="7364C013" w14:textId="77777777" w:rsidR="003B08E9" w:rsidRPr="00274CBA" w:rsidRDefault="003B08E9" w:rsidP="00F60041">
                        <w:pPr>
                          <w:pStyle w:val="Kopfzeile"/>
                          <w:numPr>
                            <w:ilvl w:val="0"/>
                            <w:numId w:val="16"/>
                          </w:numPr>
                          <w:rPr>
                            <w:i/>
                            <w:sz w:val="20"/>
                            <w:szCs w:val="20"/>
                          </w:rPr>
                        </w:pPr>
                        <w:r>
                          <w:rPr>
                            <w:i/>
                            <w:sz w:val="20"/>
                            <w:szCs w:val="20"/>
                          </w:rPr>
                          <w:t>Privatanteil 25%</w:t>
                        </w:r>
                      </w:p>
                    </w:txbxContent>
                  </v:textbox>
                </v:shape>
              </w:pict>
            </w:r>
          </w:p>
        </w:tc>
        <w:tc>
          <w:tcPr>
            <w:tcW w:w="7649" w:type="dxa"/>
          </w:tcPr>
          <w:p w14:paraId="3CB406C3" w14:textId="47D6861C" w:rsidR="004A6BE1" w:rsidRDefault="004A6BE1" w:rsidP="005E3037">
            <w:pPr>
              <w:rPr>
                <w:sz w:val="22"/>
                <w:szCs w:val="22"/>
              </w:rPr>
            </w:pPr>
            <w:r>
              <w:rPr>
                <w:sz w:val="22"/>
                <w:szCs w:val="22"/>
              </w:rPr>
              <w:t xml:space="preserve">Geschäftsfall </w:t>
            </w:r>
            <w:r w:rsidR="003529A8">
              <w:rPr>
                <w:sz w:val="22"/>
                <w:szCs w:val="22"/>
              </w:rPr>
              <w:t>4</w:t>
            </w:r>
          </w:p>
          <w:p w14:paraId="617428C6" w14:textId="77777777" w:rsidR="004A6BE1" w:rsidRPr="005E3037" w:rsidRDefault="005E3037" w:rsidP="005E3037">
            <w:pPr>
              <w:rPr>
                <w:sz w:val="10"/>
                <w:szCs w:val="10"/>
              </w:rPr>
            </w:pPr>
            <w:r>
              <w:rPr>
                <w:sz w:val="10"/>
                <w:szCs w:val="10"/>
              </w:rPr>
              <w:t>,</w:t>
            </w:r>
          </w:p>
          <w:p w14:paraId="404D2E23" w14:textId="2FA75D19" w:rsidR="004A6BE1" w:rsidRDefault="00E07BB2" w:rsidP="005E3037">
            <w:pPr>
              <w:rPr>
                <w:sz w:val="22"/>
                <w:szCs w:val="22"/>
              </w:rPr>
            </w:pPr>
            <w:bookmarkStart w:id="1" w:name="_MON_1350292764"/>
            <w:bookmarkStart w:id="2" w:name="_MON_1350292613"/>
            <w:bookmarkEnd w:id="1"/>
            <w:bookmarkEnd w:id="2"/>
            <w:r>
              <w:rPr>
                <w:sz w:val="22"/>
                <w:szCs w:val="22"/>
              </w:rPr>
              <w:pict w14:anchorId="44E210B2">
                <v:shape id="_x0000_i1026" type="#_x0000_t75" style="width:332pt;height:428pt">
                  <v:imagedata r:id="rId37" o:title=""/>
                </v:shape>
              </w:pict>
            </w:r>
          </w:p>
          <w:p w14:paraId="6BEFD85E" w14:textId="77777777" w:rsidR="004A6BE1" w:rsidRPr="005E3037" w:rsidRDefault="004A6BE1" w:rsidP="005E3037">
            <w:pPr>
              <w:rPr>
                <w:sz w:val="10"/>
                <w:szCs w:val="10"/>
              </w:rPr>
            </w:pPr>
          </w:p>
          <w:p w14:paraId="6B4C7E50" w14:textId="77777777" w:rsidR="004A6BE1" w:rsidRPr="002F2D41" w:rsidRDefault="004A6BE1" w:rsidP="005E3037">
            <w:pPr>
              <w:rPr>
                <w:i/>
                <w:sz w:val="20"/>
                <w:szCs w:val="20"/>
              </w:rPr>
            </w:pPr>
            <w:r w:rsidRPr="002F2D41">
              <w:rPr>
                <w:i/>
                <w:sz w:val="20"/>
                <w:szCs w:val="20"/>
              </w:rPr>
              <w:t>Hinweis: die betriebsgewöhnliche Nutzungsdauer beträgt 8 Jahre</w:t>
            </w:r>
          </w:p>
        </w:tc>
      </w:tr>
    </w:tbl>
    <w:p w14:paraId="62551EE1" w14:textId="77777777" w:rsidR="004A6BE1" w:rsidRDefault="004A6BE1" w:rsidP="004A6BE1">
      <w:pPr>
        <w:rPr>
          <w:sz w:val="22"/>
          <w:szCs w:val="22"/>
        </w:rPr>
        <w:sectPr w:rsidR="004A6BE1" w:rsidSect="005E3037">
          <w:pgSz w:w="16840" w:h="11900" w:orient="landscape"/>
          <w:pgMar w:top="720" w:right="720" w:bottom="720" w:left="720"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7671"/>
      </w:tblGrid>
      <w:tr w:rsidR="004A6BE1" w14:paraId="1CD41DEE" w14:textId="77777777" w:rsidTr="005E3037">
        <w:trPr>
          <w:trHeight w:val="9143"/>
        </w:trPr>
        <w:tc>
          <w:tcPr>
            <w:tcW w:w="7840" w:type="dxa"/>
          </w:tcPr>
          <w:p w14:paraId="768E91CD" w14:textId="3C665F9D" w:rsidR="004A6BE1" w:rsidRDefault="004A6BE1" w:rsidP="005E3037">
            <w:pPr>
              <w:rPr>
                <w:sz w:val="22"/>
                <w:szCs w:val="22"/>
              </w:rPr>
            </w:pPr>
            <w:r>
              <w:rPr>
                <w:sz w:val="22"/>
                <w:szCs w:val="22"/>
              </w:rPr>
              <w:t xml:space="preserve">Geschäftsfall </w:t>
            </w:r>
            <w:r w:rsidR="003529A8">
              <w:rPr>
                <w:sz w:val="22"/>
                <w:szCs w:val="22"/>
              </w:rPr>
              <w:t>5</w:t>
            </w:r>
            <w:r>
              <w:rPr>
                <w:sz w:val="22"/>
                <w:szCs w:val="22"/>
              </w:rPr>
              <w:t>:</w:t>
            </w:r>
          </w:p>
          <w:p w14:paraId="567C4D2C" w14:textId="77777777" w:rsidR="004A6BE1" w:rsidRDefault="004A6BE1" w:rsidP="005E3037">
            <w:pPr>
              <w:rPr>
                <w:sz w:val="22"/>
                <w:szCs w:val="22"/>
              </w:rPr>
            </w:pPr>
          </w:p>
          <w:p w14:paraId="79A979CE" w14:textId="0B85F01D" w:rsidR="004A6BE1" w:rsidRDefault="00E07BB2" w:rsidP="005E3037">
            <w:pPr>
              <w:rPr>
                <w:sz w:val="22"/>
                <w:szCs w:val="22"/>
              </w:rPr>
            </w:pPr>
            <w:bookmarkStart w:id="3" w:name="_MON_1350292815"/>
            <w:bookmarkEnd w:id="3"/>
            <w:r>
              <w:rPr>
                <w:sz w:val="22"/>
                <w:szCs w:val="22"/>
              </w:rPr>
              <w:pict w14:anchorId="559D384E">
                <v:shape id="_x0000_i1027" type="#_x0000_t75" style="width:362pt;height:404pt">
                  <v:imagedata r:id="rId38" o:title=""/>
                </v:shape>
              </w:pict>
            </w:r>
          </w:p>
        </w:tc>
        <w:tc>
          <w:tcPr>
            <w:tcW w:w="7671" w:type="dxa"/>
          </w:tcPr>
          <w:p w14:paraId="75B2D875" w14:textId="3DC749F4" w:rsidR="004A6BE1" w:rsidRDefault="004A6BE1" w:rsidP="005E3037">
            <w:pPr>
              <w:rPr>
                <w:sz w:val="22"/>
                <w:szCs w:val="22"/>
              </w:rPr>
            </w:pPr>
            <w:r>
              <w:rPr>
                <w:sz w:val="22"/>
                <w:szCs w:val="22"/>
              </w:rPr>
              <w:t xml:space="preserve">Geschäftsfall </w:t>
            </w:r>
            <w:r w:rsidR="003529A8">
              <w:rPr>
                <w:sz w:val="22"/>
                <w:szCs w:val="22"/>
              </w:rPr>
              <w:t>6</w:t>
            </w:r>
            <w:r>
              <w:rPr>
                <w:sz w:val="22"/>
                <w:szCs w:val="22"/>
              </w:rPr>
              <w:t>:</w:t>
            </w:r>
          </w:p>
          <w:p w14:paraId="6926EDD2" w14:textId="77777777" w:rsidR="004A6BE1" w:rsidRDefault="004A6BE1" w:rsidP="005E3037">
            <w:pPr>
              <w:rPr>
                <w:sz w:val="22"/>
                <w:szCs w:val="22"/>
              </w:rPr>
            </w:pPr>
          </w:p>
          <w:p w14:paraId="157E9218" w14:textId="1C4FC102" w:rsidR="004A6BE1" w:rsidRDefault="00E07BB2" w:rsidP="005E3037">
            <w:pPr>
              <w:rPr>
                <w:sz w:val="22"/>
                <w:szCs w:val="22"/>
              </w:rPr>
            </w:pPr>
            <w:bookmarkStart w:id="4" w:name="_MON_1350292882"/>
            <w:bookmarkStart w:id="5" w:name="_MON_1418670849"/>
            <w:bookmarkEnd w:id="4"/>
            <w:bookmarkEnd w:id="5"/>
            <w:r>
              <w:rPr>
                <w:sz w:val="22"/>
                <w:szCs w:val="22"/>
              </w:rPr>
              <w:pict w14:anchorId="4B9E8B38">
                <v:shape id="_x0000_i1028" type="#_x0000_t75" style="width:339pt;height:409pt">
                  <v:imagedata r:id="rId39" o:title=""/>
                </v:shape>
              </w:pict>
            </w:r>
          </w:p>
          <w:p w14:paraId="33B75F69" w14:textId="77777777" w:rsidR="004A6BE1" w:rsidRDefault="004A6BE1" w:rsidP="005E3037">
            <w:pPr>
              <w:rPr>
                <w:sz w:val="22"/>
                <w:szCs w:val="22"/>
              </w:rPr>
            </w:pPr>
          </w:p>
        </w:tc>
      </w:tr>
    </w:tbl>
    <w:p w14:paraId="108D04B0" w14:textId="77777777" w:rsidR="004A6BE1" w:rsidRPr="00800A81" w:rsidRDefault="004A6BE1" w:rsidP="004A6BE1">
      <w:pPr>
        <w:rPr>
          <w:sz w:val="2"/>
          <w:szCs w:val="2"/>
        </w:rPr>
      </w:pPr>
    </w:p>
    <w:p w14:paraId="0CF98385" w14:textId="77777777" w:rsidR="004A6BE1" w:rsidRDefault="004A6BE1" w:rsidP="004A6BE1">
      <w:pPr>
        <w:rPr>
          <w:sz w:val="22"/>
          <w:szCs w:val="22"/>
        </w:rPr>
        <w:sectPr w:rsidR="004A6BE1" w:rsidSect="005E3037">
          <w:pgSz w:w="16840" w:h="11900" w:orient="landscape"/>
          <w:pgMar w:top="720" w:right="720" w:bottom="720" w:left="720" w:header="708" w:footer="708" w:gutter="0"/>
          <w:cols w:space="708"/>
          <w:docGrid w:linePitch="360"/>
        </w:sectPr>
      </w:pPr>
    </w:p>
    <w:p w14:paraId="5B3745E7" w14:textId="6C542608" w:rsidR="004A6BE1" w:rsidRDefault="004A6BE1" w:rsidP="004A6BE1">
      <w:pPr>
        <w:rPr>
          <w:sz w:val="22"/>
          <w:szCs w:val="22"/>
        </w:rPr>
      </w:pPr>
      <w:r>
        <w:rPr>
          <w:sz w:val="22"/>
          <w:szCs w:val="22"/>
        </w:rPr>
        <w:t xml:space="preserve">Geschäftsfall </w:t>
      </w:r>
      <w:r w:rsidR="003529A8">
        <w:rPr>
          <w:sz w:val="22"/>
          <w:szCs w:val="22"/>
        </w:rPr>
        <w:t>7</w:t>
      </w:r>
      <w:r>
        <w:rPr>
          <w:sz w:val="22"/>
          <w:szCs w:val="22"/>
        </w:rPr>
        <w:t>:</w:t>
      </w:r>
    </w:p>
    <w:p w14:paraId="72819EC8" w14:textId="77777777" w:rsidR="004A6BE1" w:rsidRDefault="004A6BE1" w:rsidP="004A6BE1">
      <w:pPr>
        <w:rPr>
          <w:sz w:val="22"/>
          <w:szCs w:val="22"/>
        </w:rPr>
      </w:pPr>
    </w:p>
    <w:p w14:paraId="71B56620" w14:textId="567F7252" w:rsidR="005E3037" w:rsidRDefault="00A239B0" w:rsidP="004A6BE1">
      <w:pPr>
        <w:rPr>
          <w:noProof/>
          <w:sz w:val="22"/>
          <w:szCs w:val="22"/>
        </w:rPr>
      </w:pPr>
      <w:r>
        <w:rPr>
          <w:noProof/>
          <w:sz w:val="22"/>
          <w:szCs w:val="22"/>
        </w:rPr>
        <w:drawing>
          <wp:anchor distT="0" distB="0" distL="114300" distR="114300" simplePos="0" relativeHeight="251711488" behindDoc="0" locked="0" layoutInCell="1" allowOverlap="1" wp14:anchorId="06BB29D4" wp14:editId="732AE1C3">
            <wp:simplePos x="0" y="0"/>
            <wp:positionH relativeFrom="column">
              <wp:posOffset>-3810</wp:posOffset>
            </wp:positionH>
            <wp:positionV relativeFrom="paragraph">
              <wp:posOffset>0</wp:posOffset>
            </wp:positionV>
            <wp:extent cx="5756910" cy="5719343"/>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571934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D8382D" w14:textId="77777777" w:rsidR="00BB48B7" w:rsidRDefault="00BB48B7" w:rsidP="004A6BE1">
      <w:pPr>
        <w:rPr>
          <w:noProof/>
          <w:sz w:val="22"/>
          <w:szCs w:val="22"/>
        </w:rPr>
      </w:pPr>
    </w:p>
    <w:p w14:paraId="1DEFFC2D" w14:textId="77777777" w:rsidR="00BB48B7" w:rsidRDefault="00BB48B7" w:rsidP="004A6BE1">
      <w:pPr>
        <w:rPr>
          <w:noProof/>
          <w:sz w:val="22"/>
          <w:szCs w:val="22"/>
        </w:rPr>
      </w:pPr>
    </w:p>
    <w:p w14:paraId="1AAA1E6B" w14:textId="77777777" w:rsidR="00BB48B7" w:rsidRDefault="00BB48B7" w:rsidP="004A6BE1">
      <w:pPr>
        <w:rPr>
          <w:noProof/>
          <w:sz w:val="22"/>
          <w:szCs w:val="22"/>
        </w:rPr>
      </w:pPr>
    </w:p>
    <w:p w14:paraId="21F91F2B" w14:textId="77777777" w:rsidR="00BB48B7" w:rsidRDefault="00BB48B7" w:rsidP="004A6BE1">
      <w:pPr>
        <w:rPr>
          <w:noProof/>
          <w:sz w:val="22"/>
          <w:szCs w:val="22"/>
        </w:rPr>
      </w:pPr>
    </w:p>
    <w:p w14:paraId="6D2D73A2" w14:textId="77777777" w:rsidR="00BB48B7" w:rsidRDefault="00BB48B7" w:rsidP="004A6BE1">
      <w:pPr>
        <w:rPr>
          <w:noProof/>
          <w:sz w:val="22"/>
          <w:szCs w:val="22"/>
        </w:rPr>
      </w:pPr>
    </w:p>
    <w:p w14:paraId="03BA04D7" w14:textId="77777777" w:rsidR="00BB48B7" w:rsidRDefault="00BB48B7" w:rsidP="004A6BE1">
      <w:pPr>
        <w:rPr>
          <w:noProof/>
          <w:sz w:val="22"/>
          <w:szCs w:val="22"/>
        </w:rPr>
      </w:pPr>
    </w:p>
    <w:p w14:paraId="125870AB" w14:textId="77777777" w:rsidR="00BB48B7" w:rsidRDefault="00BB48B7" w:rsidP="004A6BE1">
      <w:pPr>
        <w:rPr>
          <w:noProof/>
          <w:sz w:val="22"/>
          <w:szCs w:val="22"/>
        </w:rPr>
      </w:pPr>
    </w:p>
    <w:p w14:paraId="65E70B50" w14:textId="77777777" w:rsidR="00BB48B7" w:rsidRDefault="00BB48B7" w:rsidP="004A6BE1">
      <w:pPr>
        <w:rPr>
          <w:noProof/>
          <w:sz w:val="22"/>
          <w:szCs w:val="22"/>
        </w:rPr>
      </w:pPr>
    </w:p>
    <w:p w14:paraId="6BA9E8EE" w14:textId="77777777" w:rsidR="00BB48B7" w:rsidRDefault="00BB48B7" w:rsidP="004A6BE1">
      <w:pPr>
        <w:rPr>
          <w:noProof/>
          <w:sz w:val="22"/>
          <w:szCs w:val="22"/>
        </w:rPr>
      </w:pPr>
    </w:p>
    <w:p w14:paraId="7059EFBD" w14:textId="77777777" w:rsidR="00BB48B7" w:rsidRDefault="00BB48B7" w:rsidP="004A6BE1">
      <w:pPr>
        <w:rPr>
          <w:noProof/>
          <w:sz w:val="22"/>
          <w:szCs w:val="22"/>
        </w:rPr>
      </w:pPr>
    </w:p>
    <w:p w14:paraId="454F1A79" w14:textId="77777777" w:rsidR="00BB48B7" w:rsidRDefault="00BB48B7" w:rsidP="004A6BE1">
      <w:pPr>
        <w:rPr>
          <w:noProof/>
          <w:sz w:val="22"/>
          <w:szCs w:val="22"/>
        </w:rPr>
      </w:pPr>
    </w:p>
    <w:p w14:paraId="06B774B1" w14:textId="77777777" w:rsidR="00BB48B7" w:rsidRDefault="00BB48B7" w:rsidP="004A6BE1">
      <w:pPr>
        <w:rPr>
          <w:noProof/>
          <w:sz w:val="22"/>
          <w:szCs w:val="22"/>
        </w:rPr>
      </w:pPr>
    </w:p>
    <w:p w14:paraId="470470E2" w14:textId="77777777" w:rsidR="00BB48B7" w:rsidRDefault="00BB48B7" w:rsidP="004A6BE1">
      <w:pPr>
        <w:rPr>
          <w:noProof/>
          <w:sz w:val="22"/>
          <w:szCs w:val="22"/>
        </w:rPr>
      </w:pPr>
    </w:p>
    <w:p w14:paraId="106B6BFD" w14:textId="77777777" w:rsidR="00BB48B7" w:rsidRDefault="00BB48B7" w:rsidP="004A6BE1">
      <w:pPr>
        <w:rPr>
          <w:noProof/>
          <w:sz w:val="22"/>
          <w:szCs w:val="22"/>
        </w:rPr>
      </w:pPr>
    </w:p>
    <w:p w14:paraId="041A933E" w14:textId="77777777" w:rsidR="00BB48B7" w:rsidRDefault="00BB48B7" w:rsidP="004A6BE1">
      <w:pPr>
        <w:rPr>
          <w:noProof/>
          <w:sz w:val="22"/>
          <w:szCs w:val="22"/>
        </w:rPr>
      </w:pPr>
    </w:p>
    <w:p w14:paraId="0A8F6C32" w14:textId="77777777" w:rsidR="00BB48B7" w:rsidRDefault="00BB48B7" w:rsidP="004A6BE1">
      <w:pPr>
        <w:rPr>
          <w:noProof/>
          <w:sz w:val="22"/>
          <w:szCs w:val="22"/>
        </w:rPr>
      </w:pPr>
    </w:p>
    <w:p w14:paraId="3B367642" w14:textId="317D5360" w:rsidR="00BB48B7" w:rsidRDefault="00BB48B7" w:rsidP="004A6BE1">
      <w:pPr>
        <w:rPr>
          <w:noProof/>
          <w:sz w:val="22"/>
          <w:szCs w:val="22"/>
        </w:rPr>
      </w:pPr>
    </w:p>
    <w:p w14:paraId="33638F61" w14:textId="2D146154" w:rsidR="00BB48B7" w:rsidRDefault="00BB48B7" w:rsidP="004A6BE1">
      <w:pPr>
        <w:rPr>
          <w:noProof/>
          <w:sz w:val="22"/>
          <w:szCs w:val="22"/>
        </w:rPr>
      </w:pPr>
    </w:p>
    <w:p w14:paraId="0D804812" w14:textId="7EA0122E" w:rsidR="00BB48B7" w:rsidRDefault="00BB48B7" w:rsidP="004A6BE1">
      <w:pPr>
        <w:rPr>
          <w:noProof/>
          <w:sz w:val="22"/>
          <w:szCs w:val="22"/>
        </w:rPr>
      </w:pPr>
    </w:p>
    <w:p w14:paraId="0D598720" w14:textId="138131D5" w:rsidR="00BB48B7" w:rsidRDefault="00BB48B7" w:rsidP="004A6BE1">
      <w:pPr>
        <w:rPr>
          <w:noProof/>
          <w:sz w:val="22"/>
          <w:szCs w:val="22"/>
        </w:rPr>
      </w:pPr>
    </w:p>
    <w:p w14:paraId="3EA18D06" w14:textId="3A303A4A" w:rsidR="00BB48B7" w:rsidRDefault="00BB48B7" w:rsidP="004A6BE1">
      <w:pPr>
        <w:rPr>
          <w:noProof/>
          <w:sz w:val="22"/>
          <w:szCs w:val="22"/>
        </w:rPr>
      </w:pPr>
    </w:p>
    <w:p w14:paraId="56ABF413" w14:textId="77777777" w:rsidR="00BB48B7" w:rsidRDefault="00BB48B7" w:rsidP="004A6BE1">
      <w:pPr>
        <w:rPr>
          <w:noProof/>
          <w:sz w:val="22"/>
          <w:szCs w:val="22"/>
        </w:rPr>
      </w:pPr>
    </w:p>
    <w:p w14:paraId="1DBF4F07" w14:textId="11A785D8" w:rsidR="00BB48B7" w:rsidRDefault="00BB48B7" w:rsidP="004A6BE1">
      <w:pPr>
        <w:rPr>
          <w:noProof/>
          <w:sz w:val="22"/>
          <w:szCs w:val="22"/>
        </w:rPr>
      </w:pPr>
    </w:p>
    <w:p w14:paraId="4F477604" w14:textId="54FC9D3D" w:rsidR="00BB48B7" w:rsidRDefault="00BB48B7" w:rsidP="004A6BE1">
      <w:pPr>
        <w:rPr>
          <w:noProof/>
          <w:sz w:val="22"/>
          <w:szCs w:val="22"/>
        </w:rPr>
      </w:pPr>
    </w:p>
    <w:p w14:paraId="0B5DC112" w14:textId="0C8D557F" w:rsidR="00BB48B7" w:rsidRDefault="00BB48B7" w:rsidP="004A6BE1">
      <w:pPr>
        <w:rPr>
          <w:noProof/>
          <w:sz w:val="22"/>
          <w:szCs w:val="22"/>
        </w:rPr>
      </w:pPr>
    </w:p>
    <w:p w14:paraId="26C48CFB" w14:textId="6083A1B5" w:rsidR="00BB48B7" w:rsidRDefault="00BB48B7" w:rsidP="004A6BE1">
      <w:pPr>
        <w:rPr>
          <w:noProof/>
          <w:sz w:val="22"/>
          <w:szCs w:val="22"/>
        </w:rPr>
      </w:pPr>
    </w:p>
    <w:p w14:paraId="5D6150EC" w14:textId="77777777" w:rsidR="00BB48B7" w:rsidRDefault="00BB48B7" w:rsidP="004A6BE1">
      <w:pPr>
        <w:rPr>
          <w:noProof/>
          <w:sz w:val="22"/>
          <w:szCs w:val="22"/>
        </w:rPr>
      </w:pPr>
    </w:p>
    <w:p w14:paraId="796A6278" w14:textId="09BF2F86" w:rsidR="00BB48B7" w:rsidRDefault="00BB48B7" w:rsidP="004A6BE1">
      <w:pPr>
        <w:rPr>
          <w:noProof/>
          <w:sz w:val="22"/>
          <w:szCs w:val="22"/>
        </w:rPr>
      </w:pPr>
    </w:p>
    <w:p w14:paraId="015095A6" w14:textId="3F06D605" w:rsidR="00BB48B7" w:rsidRDefault="00BB48B7" w:rsidP="004A6BE1">
      <w:pPr>
        <w:rPr>
          <w:noProof/>
          <w:sz w:val="22"/>
          <w:szCs w:val="22"/>
        </w:rPr>
      </w:pPr>
    </w:p>
    <w:p w14:paraId="0B89C51E" w14:textId="451547B0" w:rsidR="00BB48B7" w:rsidRDefault="00BB48B7" w:rsidP="004A6BE1">
      <w:pPr>
        <w:rPr>
          <w:noProof/>
          <w:sz w:val="22"/>
          <w:szCs w:val="22"/>
        </w:rPr>
      </w:pPr>
    </w:p>
    <w:p w14:paraId="3F5BD223" w14:textId="27C25942" w:rsidR="00BB48B7" w:rsidRDefault="00BB48B7" w:rsidP="004A6BE1">
      <w:pPr>
        <w:rPr>
          <w:noProof/>
          <w:sz w:val="22"/>
          <w:szCs w:val="22"/>
        </w:rPr>
      </w:pPr>
    </w:p>
    <w:p w14:paraId="40995D92" w14:textId="324B1EFA" w:rsidR="00BB48B7" w:rsidRDefault="00BB48B7" w:rsidP="004A6BE1">
      <w:pPr>
        <w:rPr>
          <w:noProof/>
          <w:sz w:val="22"/>
          <w:szCs w:val="22"/>
        </w:rPr>
      </w:pPr>
    </w:p>
    <w:p w14:paraId="56A78BE5" w14:textId="06F022D8" w:rsidR="00BB48B7" w:rsidRDefault="00E07BB2" w:rsidP="004A6BE1">
      <w:pPr>
        <w:rPr>
          <w:noProof/>
          <w:sz w:val="22"/>
          <w:szCs w:val="22"/>
        </w:rPr>
      </w:pPr>
      <w:r>
        <w:rPr>
          <w:noProof/>
        </w:rPr>
        <w:pict w14:anchorId="72895D6E">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5" o:spid="_x0000_s1078" type="#_x0000_t61" style="position:absolute;margin-left:225pt;margin-top:9.1pt;width:3in;height:108pt;z-index:251716608;visibility:visible;mso-wrap-style:square;mso-wrap-edited:f;mso-wrap-distance-left:9pt;mso-wrap-distance-top:0;mso-wrap-distance-right:9pt;mso-wrap-distance-bottom:0;mso-position-horizontal-relative:text;mso-position-vertical-relative:text;v-text-anchor:middle" wrapcoords="-225 0 -300 22500 2400 23850 4050 24000 5625 27300 6525 27300 8475 24000 14475 23850 22050 22650 21975 450 21900 0 -22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" adj="5980,26620" fillcolor="white [3212]" strokecolor="black [3213]">
            <v:fill color2="#a7bfde [1620]" rotate="t"/>
            <v:shadow on="t" opacity="22937f" mv:blur="40000f" origin=",.5" offset="0,23000emu"/>
            <v:textbox>
              <w:txbxContent>
                <w:p w14:paraId="4A8B50B3" w14:textId="77777777" w:rsidR="00E07BB2" w:rsidRPr="00274CBA" w:rsidRDefault="00E07BB2" w:rsidP="00E07BB2">
                  <w:pPr>
                    <w:rPr>
                      <w:i/>
                      <w:sz w:val="20"/>
                      <w:szCs w:val="20"/>
                    </w:rPr>
                  </w:pPr>
                  <w:r w:rsidRPr="00274CBA">
                    <w:rPr>
                      <w:i/>
                      <w:sz w:val="20"/>
                      <w:szCs w:val="20"/>
                    </w:rPr>
                    <w:t>Hinweis:</w:t>
                  </w:r>
                </w:p>
                <w:p w14:paraId="5DA3C196" w14:textId="77777777" w:rsidR="00E07BB2" w:rsidRPr="00274CBA" w:rsidRDefault="00E07BB2" w:rsidP="00E07BB2">
                  <w:pPr>
                    <w:pStyle w:val="Listenabsatz"/>
                    <w:numPr>
                      <w:ilvl w:val="0"/>
                      <w:numId w:val="16"/>
                    </w:numPr>
                    <w:rPr>
                      <w:i/>
                      <w:sz w:val="20"/>
                      <w:szCs w:val="20"/>
                    </w:rPr>
                  </w:pPr>
                  <w:r w:rsidRPr="00274CBA">
                    <w:rPr>
                      <w:i/>
                      <w:sz w:val="20"/>
                      <w:szCs w:val="20"/>
                    </w:rPr>
                    <w:t>Das Telefon wird ausschließlich für betriebl</w:t>
                  </w:r>
                  <w:r w:rsidRPr="00274CBA">
                    <w:rPr>
                      <w:i/>
                      <w:sz w:val="20"/>
                      <w:szCs w:val="20"/>
                    </w:rPr>
                    <w:t>i</w:t>
                  </w:r>
                  <w:r w:rsidRPr="00274CBA">
                    <w:rPr>
                      <w:i/>
                      <w:sz w:val="20"/>
                      <w:szCs w:val="20"/>
                    </w:rPr>
                    <w:t xml:space="preserve">che Zwecke </w:t>
                  </w:r>
                  <w:r>
                    <w:rPr>
                      <w:i/>
                      <w:sz w:val="20"/>
                      <w:szCs w:val="20"/>
                    </w:rPr>
                    <w:t>genutzt</w:t>
                  </w:r>
                </w:p>
                <w:p w14:paraId="6E467A2C" w14:textId="77777777" w:rsidR="00E07BB2" w:rsidRPr="00274CBA" w:rsidRDefault="00E07BB2" w:rsidP="00E07BB2">
                  <w:pPr>
                    <w:pStyle w:val="Listenabsatz"/>
                    <w:numPr>
                      <w:ilvl w:val="0"/>
                      <w:numId w:val="16"/>
                    </w:numPr>
                    <w:rPr>
                      <w:i/>
                      <w:sz w:val="20"/>
                      <w:szCs w:val="20"/>
                    </w:rPr>
                  </w:pPr>
                  <w:r w:rsidRPr="00274CBA">
                    <w:rPr>
                      <w:i/>
                      <w:sz w:val="20"/>
                      <w:szCs w:val="20"/>
                    </w:rPr>
                    <w:t xml:space="preserve">Die Habenzinsen sind abzüglich der KESt als </w:t>
                  </w:r>
                  <w:r>
                    <w:rPr>
                      <w:i/>
                      <w:sz w:val="20"/>
                      <w:szCs w:val="20"/>
                    </w:rPr>
                    <w:t>übrige</w:t>
                  </w:r>
                  <w:r w:rsidRPr="00274CBA">
                    <w:rPr>
                      <w:i/>
                      <w:sz w:val="20"/>
                      <w:szCs w:val="20"/>
                    </w:rPr>
                    <w:t xml:space="preserve"> Einnahmen zu erfassen</w:t>
                  </w:r>
                </w:p>
                <w:p w14:paraId="7EEB263D" w14:textId="77777777" w:rsidR="00E07BB2" w:rsidRDefault="00E07BB2" w:rsidP="00E07BB2">
                  <w:pPr>
                    <w:jc w:val="center"/>
                  </w:pPr>
                </w:p>
              </w:txbxContent>
            </v:textbox>
          </v:shape>
        </w:pict>
      </w:r>
    </w:p>
    <w:p w14:paraId="74AEB292" w14:textId="34E4ADF8" w:rsidR="00BB48B7" w:rsidRDefault="00BB48B7" w:rsidP="004A6BE1">
      <w:pPr>
        <w:rPr>
          <w:noProof/>
          <w:sz w:val="22"/>
          <w:szCs w:val="22"/>
        </w:rPr>
      </w:pPr>
    </w:p>
    <w:p w14:paraId="5F169313" w14:textId="5AB34DC8" w:rsidR="004A6BE1" w:rsidRDefault="004A6BE1" w:rsidP="004A6BE1">
      <w:pPr>
        <w:rPr>
          <w:sz w:val="22"/>
          <w:szCs w:val="22"/>
        </w:rPr>
      </w:pPr>
    </w:p>
    <w:p w14:paraId="00153971" w14:textId="2521DCE8" w:rsidR="004A6BE1" w:rsidRDefault="004A6BE1" w:rsidP="004A6BE1">
      <w:pPr>
        <w:rPr>
          <w:sz w:val="22"/>
          <w:szCs w:val="22"/>
        </w:rPr>
      </w:pPr>
    </w:p>
    <w:p w14:paraId="494948FD" w14:textId="552982B3" w:rsidR="004A6BE1" w:rsidRDefault="004A6BE1" w:rsidP="004A6BE1">
      <w:pPr>
        <w:rPr>
          <w:sz w:val="22"/>
          <w:szCs w:val="22"/>
        </w:rPr>
      </w:pPr>
      <w:bookmarkStart w:id="6" w:name="_GoBack"/>
      <w:bookmarkEnd w:id="6"/>
    </w:p>
    <w:p w14:paraId="1B8200CF" w14:textId="5EDA9E55" w:rsidR="004A6BE1" w:rsidRDefault="004A6BE1" w:rsidP="004A6BE1">
      <w:pPr>
        <w:rPr>
          <w:sz w:val="22"/>
          <w:szCs w:val="22"/>
        </w:rPr>
      </w:pPr>
    </w:p>
    <w:p w14:paraId="6565BFB7" w14:textId="7C13FF46" w:rsidR="004A6BE1" w:rsidRDefault="004A6BE1" w:rsidP="004A6BE1">
      <w:pPr>
        <w:rPr>
          <w:sz w:val="22"/>
          <w:szCs w:val="22"/>
        </w:rPr>
      </w:pPr>
    </w:p>
    <w:p w14:paraId="0B78CA5E" w14:textId="2337819B" w:rsidR="004A6BE1" w:rsidRDefault="004A6BE1" w:rsidP="004A6BE1">
      <w:pPr>
        <w:rPr>
          <w:sz w:val="22"/>
          <w:szCs w:val="22"/>
        </w:rPr>
      </w:pPr>
    </w:p>
    <w:p w14:paraId="33F8276E" w14:textId="77777777" w:rsidR="004A6BE1" w:rsidRDefault="004A6BE1" w:rsidP="004A6BE1">
      <w:pPr>
        <w:rPr>
          <w:sz w:val="22"/>
          <w:szCs w:val="22"/>
        </w:rPr>
      </w:pPr>
    </w:p>
    <w:p w14:paraId="520D720A" w14:textId="25D8C29A" w:rsidR="004A6BE1" w:rsidRDefault="004A6BE1" w:rsidP="004A6BE1">
      <w:pPr>
        <w:rPr>
          <w:sz w:val="22"/>
          <w:szCs w:val="22"/>
        </w:rPr>
      </w:pPr>
    </w:p>
    <w:p w14:paraId="603D4D83" w14:textId="77777777" w:rsidR="000160ED" w:rsidRDefault="000160ED">
      <w:pPr>
        <w:rPr>
          <w:sz w:val="22"/>
          <w:szCs w:val="22"/>
        </w:rPr>
      </w:pPr>
    </w:p>
    <w:p w14:paraId="2AD38690" w14:textId="1425ECA6" w:rsidR="000160ED" w:rsidRDefault="000160ED">
      <w:pPr>
        <w:rPr>
          <w:sz w:val="22"/>
          <w:szCs w:val="22"/>
        </w:rPr>
      </w:pPr>
    </w:p>
    <w:p w14:paraId="0FDE1257" w14:textId="77777777" w:rsidR="000160ED" w:rsidRDefault="000160ED">
      <w:pPr>
        <w:rPr>
          <w:sz w:val="22"/>
          <w:szCs w:val="22"/>
        </w:rPr>
        <w:sectPr w:rsidR="000160ED" w:rsidSect="008B279C">
          <w:headerReference w:type="default" r:id="rId41"/>
          <w:pgSz w:w="11900" w:h="16840"/>
          <w:pgMar w:top="1135" w:right="1417" w:bottom="1134" w:left="1417" w:header="708" w:footer="708" w:gutter="0"/>
          <w:cols w:space="708"/>
          <w:docGrid w:linePitch="360"/>
        </w:sectPr>
      </w:pPr>
    </w:p>
    <w:p w14:paraId="557246C8" w14:textId="4043C06D" w:rsidR="007C268E" w:rsidRPr="003D5454" w:rsidRDefault="003D5454" w:rsidP="003D5454">
      <w:pPr>
        <w:rPr>
          <w:b/>
          <w:sz w:val="28"/>
        </w:rPr>
      </w:pPr>
      <w:r w:rsidRPr="003D5454">
        <w:rPr>
          <w:b/>
          <w:sz w:val="28"/>
        </w:rPr>
        <w:t xml:space="preserve">Themenbereich 6: </w:t>
      </w:r>
      <w:r w:rsidR="007C268E" w:rsidRPr="003D5454">
        <w:rPr>
          <w:b/>
          <w:sz w:val="28"/>
        </w:rPr>
        <w:t>Personalverrechnung</w:t>
      </w:r>
      <w:r w:rsidRPr="003D5454">
        <w:rPr>
          <w:b/>
          <w:sz w:val="28"/>
        </w:rPr>
        <w:t xml:space="preserve"> und Arbeitne</w:t>
      </w:r>
      <w:r w:rsidRPr="003D5454">
        <w:rPr>
          <w:b/>
          <w:sz w:val="28"/>
        </w:rPr>
        <w:t>h</w:t>
      </w:r>
      <w:r w:rsidRPr="003D5454">
        <w:rPr>
          <w:b/>
          <w:sz w:val="28"/>
        </w:rPr>
        <w:t>mer/innenveranlagung</w:t>
      </w:r>
    </w:p>
    <w:p w14:paraId="1A9BDEFA" w14:textId="77777777" w:rsidR="00F46E1D" w:rsidRDefault="00F46E1D" w:rsidP="00F46E1D">
      <w:pPr>
        <w:rPr>
          <w:sz w:val="22"/>
          <w:szCs w:val="22"/>
        </w:rPr>
      </w:pPr>
    </w:p>
    <w:p w14:paraId="68C5D4F0" w14:textId="77777777" w:rsidR="00F46E1D" w:rsidRPr="00512BFF" w:rsidRDefault="00F46E1D" w:rsidP="00F46E1D">
      <w:pPr>
        <w:shd w:val="clear" w:color="auto" w:fill="E0E0E0"/>
        <w:rPr>
          <w:b/>
          <w:sz w:val="22"/>
          <w:szCs w:val="22"/>
        </w:rPr>
      </w:pPr>
      <w:r w:rsidRPr="00512BFF">
        <w:rPr>
          <w:b/>
          <w:sz w:val="22"/>
          <w:szCs w:val="22"/>
        </w:rPr>
        <w:t>Kompetenzen:</w:t>
      </w:r>
    </w:p>
    <w:p w14:paraId="0886FD44" w14:textId="77777777" w:rsidR="00F46E1D" w:rsidRDefault="00F46E1D" w:rsidP="00F46E1D">
      <w:pPr>
        <w:shd w:val="clear" w:color="auto" w:fill="E0E0E0"/>
        <w:rPr>
          <w:sz w:val="22"/>
          <w:szCs w:val="22"/>
        </w:rPr>
      </w:pPr>
    </w:p>
    <w:p w14:paraId="3DAED9C4" w14:textId="67A597F0" w:rsidR="00F46E1D" w:rsidRDefault="00F46E1D" w:rsidP="00F46E1D">
      <w:pPr>
        <w:pStyle w:val="Listenabsatz"/>
        <w:numPr>
          <w:ilvl w:val="0"/>
          <w:numId w:val="19"/>
        </w:numPr>
        <w:shd w:val="clear" w:color="auto" w:fill="E0E0E0"/>
        <w:rPr>
          <w:sz w:val="22"/>
          <w:szCs w:val="22"/>
        </w:rPr>
      </w:pPr>
      <w:r>
        <w:rPr>
          <w:sz w:val="22"/>
          <w:szCs w:val="22"/>
        </w:rPr>
        <w:t>den Auszahlungsbetrag bei einem laufenden Bezug ermitteln können</w:t>
      </w:r>
    </w:p>
    <w:p w14:paraId="77E519A7" w14:textId="72744960" w:rsidR="00F46E1D" w:rsidRPr="00512BFF" w:rsidRDefault="00C20B27" w:rsidP="00F46E1D">
      <w:pPr>
        <w:pStyle w:val="Listenabsatz"/>
        <w:numPr>
          <w:ilvl w:val="0"/>
          <w:numId w:val="19"/>
        </w:numPr>
        <w:shd w:val="clear" w:color="auto" w:fill="E0E0E0"/>
        <w:rPr>
          <w:sz w:val="22"/>
          <w:szCs w:val="22"/>
        </w:rPr>
      </w:pPr>
      <w:r>
        <w:rPr>
          <w:sz w:val="22"/>
          <w:szCs w:val="22"/>
        </w:rPr>
        <w:t>überprüfen können, ob einzelne Sachverhalte bei der Arbeitne</w:t>
      </w:r>
      <w:r>
        <w:rPr>
          <w:sz w:val="22"/>
          <w:szCs w:val="22"/>
        </w:rPr>
        <w:t>h</w:t>
      </w:r>
      <w:r>
        <w:rPr>
          <w:sz w:val="22"/>
          <w:szCs w:val="22"/>
        </w:rPr>
        <w:t>mer/innenveranlagung geltend gemacht werden können</w:t>
      </w:r>
    </w:p>
    <w:p w14:paraId="00B42FDA" w14:textId="77777777" w:rsidR="00F46E1D" w:rsidRDefault="00F46E1D" w:rsidP="00615A16">
      <w:pPr>
        <w:pStyle w:val="KeinLeerraum"/>
        <w:rPr>
          <w:rFonts w:ascii="Verdana" w:hAnsi="Verdana"/>
          <w:sz w:val="22"/>
        </w:rPr>
      </w:pPr>
    </w:p>
    <w:p w14:paraId="039A35CE" w14:textId="738E3D76" w:rsidR="00615A16" w:rsidRPr="00FD317C" w:rsidRDefault="00615A16" w:rsidP="00615A16">
      <w:pPr>
        <w:pStyle w:val="KeinLeerraum"/>
        <w:rPr>
          <w:rFonts w:ascii="Verdana" w:hAnsi="Verdana"/>
          <w:sz w:val="22"/>
        </w:rPr>
      </w:pPr>
      <w:r w:rsidRPr="00FD317C">
        <w:rPr>
          <w:rFonts w:ascii="Verdana" w:hAnsi="Verdana"/>
          <w:sz w:val="22"/>
        </w:rPr>
        <w:t xml:space="preserve">Frau Bettina Schuster ist langjährige Assistentin </w:t>
      </w:r>
      <w:r w:rsidR="0099751E">
        <w:rPr>
          <w:rFonts w:ascii="Verdana" w:hAnsi="Verdana"/>
          <w:sz w:val="22"/>
        </w:rPr>
        <w:t>der Geschäftsführung bei der</w:t>
      </w:r>
      <w:r w:rsidRPr="00FD317C">
        <w:rPr>
          <w:rFonts w:ascii="Verdana" w:hAnsi="Verdana"/>
          <w:sz w:val="22"/>
        </w:rPr>
        <w:t xml:space="preserve"> „Family</w:t>
      </w:r>
      <w:r w:rsidR="0099751E">
        <w:rPr>
          <w:rFonts w:ascii="Verdana" w:hAnsi="Verdana"/>
          <w:sz w:val="22"/>
        </w:rPr>
        <w:t xml:space="preserve"> Entertainment Park GmbH</w:t>
      </w:r>
      <w:r w:rsidRPr="00FD317C">
        <w:rPr>
          <w:rFonts w:ascii="Verdana" w:eastAsia="Verdana" w:hAnsi="Verdana" w:cs="Verdana"/>
          <w:sz w:val="22"/>
        </w:rPr>
        <w:t>“. Zu ihren Aufgaben zählt es, Termine vorz</w:t>
      </w:r>
      <w:r w:rsidRPr="00FD317C">
        <w:rPr>
          <w:rFonts w:ascii="Verdana" w:eastAsia="Verdana" w:hAnsi="Verdana" w:cs="Verdana"/>
          <w:sz w:val="22"/>
        </w:rPr>
        <w:t>u</w:t>
      </w:r>
      <w:r w:rsidRPr="00FD317C">
        <w:rPr>
          <w:rFonts w:ascii="Verdana" w:eastAsia="Verdana" w:hAnsi="Verdana" w:cs="Verdana"/>
          <w:sz w:val="22"/>
        </w:rPr>
        <w:t>bereiten und Unterlagen rechtzeitig zur Verfügung zu stellen. Weiters zählt die Informationsbeschaffung bei Projekten zu ihren Aufgabengebieten. Außerdem sollte sie durch Pflege der Kontakte zwischen Geschäftsführung und anderen B</w:t>
      </w:r>
      <w:r w:rsidRPr="00FD317C">
        <w:rPr>
          <w:rFonts w:ascii="Verdana" w:eastAsia="Verdana" w:hAnsi="Verdana" w:cs="Verdana"/>
          <w:sz w:val="22"/>
        </w:rPr>
        <w:t>e</w:t>
      </w:r>
      <w:r w:rsidRPr="00FD317C">
        <w:rPr>
          <w:rFonts w:ascii="Verdana" w:eastAsia="Verdana" w:hAnsi="Verdana" w:cs="Verdana"/>
          <w:sz w:val="22"/>
        </w:rPr>
        <w:t>reichen die Corporate Identity festigen.</w:t>
      </w:r>
    </w:p>
    <w:p w14:paraId="27D66C5E" w14:textId="77777777" w:rsidR="00615A16" w:rsidRDefault="00615A16">
      <w:pPr>
        <w:rPr>
          <w:sz w:val="22"/>
          <w:szCs w:val="22"/>
        </w:rPr>
      </w:pPr>
    </w:p>
    <w:tbl>
      <w:tblPr>
        <w:tblStyle w:val="Tabellenraster"/>
        <w:tblW w:w="9364" w:type="dxa"/>
        <w:tblLayout w:type="fixed"/>
        <w:tblLook w:val="04A0" w:firstRow="1" w:lastRow="0" w:firstColumn="1" w:lastColumn="0" w:noHBand="0" w:noVBand="1"/>
      </w:tblPr>
      <w:tblGrid>
        <w:gridCol w:w="2518"/>
        <w:gridCol w:w="2268"/>
        <w:gridCol w:w="425"/>
        <w:gridCol w:w="2552"/>
        <w:gridCol w:w="1601"/>
      </w:tblGrid>
      <w:tr w:rsidR="00733049" w:rsidRPr="00E90538" w14:paraId="1B5308AE" w14:textId="77777777" w:rsidTr="00802493">
        <w:trPr>
          <w:trHeight w:val="20"/>
        </w:trPr>
        <w:tc>
          <w:tcPr>
            <w:tcW w:w="9364" w:type="dxa"/>
            <w:gridSpan w:val="5"/>
            <w:tcBorders>
              <w:top w:val="single" w:sz="4" w:space="0" w:color="auto"/>
              <w:bottom w:val="dotDash" w:sz="12" w:space="0" w:color="595959" w:themeColor="text1" w:themeTint="A6"/>
            </w:tcBorders>
            <w:shd w:val="clear" w:color="auto" w:fill="A6A6A6" w:themeFill="background1" w:themeFillShade="A6"/>
          </w:tcPr>
          <w:p w14:paraId="680823D1" w14:textId="52B79208" w:rsidR="00733049" w:rsidRPr="003E5E7B" w:rsidRDefault="00733049" w:rsidP="00802493">
            <w:pPr>
              <w:spacing w:line="276" w:lineRule="auto"/>
              <w:rPr>
                <w:b/>
                <w:color w:val="FFFFFF" w:themeColor="background1"/>
                <w:sz w:val="18"/>
              </w:rPr>
            </w:pPr>
            <w:r w:rsidRPr="003E5E7B">
              <w:rPr>
                <w:b/>
                <w:color w:val="FFFFFF" w:themeColor="background1"/>
                <w:sz w:val="18"/>
              </w:rPr>
              <w:t>Arbeitnehmer</w:t>
            </w:r>
            <w:r w:rsidR="0099751E">
              <w:rPr>
                <w:b/>
                <w:color w:val="FFFFFF" w:themeColor="background1"/>
                <w:sz w:val="18"/>
              </w:rPr>
              <w:t>/innen</w:t>
            </w:r>
            <w:r w:rsidRPr="003E5E7B">
              <w:rPr>
                <w:b/>
                <w:color w:val="FFFFFF" w:themeColor="background1"/>
                <w:sz w:val="18"/>
              </w:rPr>
              <w:t xml:space="preserve"> – Stammblatt:                                    Bettina Schuster</w:t>
            </w:r>
          </w:p>
        </w:tc>
      </w:tr>
      <w:tr w:rsidR="00013B41" w:rsidRPr="00E23F11" w14:paraId="528F0F79" w14:textId="77777777" w:rsidTr="00013B41">
        <w:trPr>
          <w:trHeight w:val="57"/>
        </w:trPr>
        <w:tc>
          <w:tcPr>
            <w:tcW w:w="2518" w:type="dxa"/>
            <w:tcBorders>
              <w:top w:val="dotDash" w:sz="12" w:space="0" w:color="595959" w:themeColor="text1" w:themeTint="A6"/>
            </w:tcBorders>
          </w:tcPr>
          <w:p w14:paraId="5B80C96F" w14:textId="77777777" w:rsidR="00733049" w:rsidRPr="00013B41" w:rsidRDefault="00733049" w:rsidP="00802493">
            <w:pPr>
              <w:spacing w:line="276" w:lineRule="auto"/>
              <w:rPr>
                <w:b/>
                <w:sz w:val="20"/>
                <w:szCs w:val="20"/>
              </w:rPr>
            </w:pPr>
            <w:r w:rsidRPr="00013B41">
              <w:rPr>
                <w:b/>
                <w:sz w:val="20"/>
                <w:szCs w:val="20"/>
              </w:rPr>
              <w:t>Straße</w:t>
            </w:r>
          </w:p>
        </w:tc>
        <w:tc>
          <w:tcPr>
            <w:tcW w:w="2268" w:type="dxa"/>
            <w:tcBorders>
              <w:top w:val="dotDash" w:sz="12" w:space="0" w:color="595959" w:themeColor="text1" w:themeTint="A6"/>
              <w:right w:val="dotDash" w:sz="4" w:space="0" w:color="595959" w:themeColor="text1" w:themeTint="A6"/>
            </w:tcBorders>
          </w:tcPr>
          <w:p w14:paraId="76BC9970" w14:textId="77777777" w:rsidR="00733049" w:rsidRPr="00013B41" w:rsidRDefault="00733049" w:rsidP="00802493">
            <w:pPr>
              <w:spacing w:line="276" w:lineRule="auto"/>
              <w:rPr>
                <w:sz w:val="20"/>
                <w:szCs w:val="20"/>
              </w:rPr>
            </w:pPr>
            <w:r w:rsidRPr="00013B41">
              <w:rPr>
                <w:sz w:val="20"/>
                <w:szCs w:val="20"/>
              </w:rPr>
              <w:t>Steinbruchgasse 4</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3C575007" w14:textId="77777777" w:rsidR="00733049" w:rsidRPr="00013B41" w:rsidRDefault="00733049" w:rsidP="00802493">
            <w:pPr>
              <w:spacing w:line="276" w:lineRule="auto"/>
              <w:rPr>
                <w:sz w:val="20"/>
                <w:szCs w:val="20"/>
              </w:rPr>
            </w:pPr>
          </w:p>
        </w:tc>
        <w:tc>
          <w:tcPr>
            <w:tcW w:w="2552" w:type="dxa"/>
            <w:tcBorders>
              <w:top w:val="dotDash" w:sz="12" w:space="0" w:color="595959" w:themeColor="text1" w:themeTint="A6"/>
              <w:left w:val="dotDash" w:sz="4" w:space="0" w:color="595959" w:themeColor="text1" w:themeTint="A6"/>
            </w:tcBorders>
          </w:tcPr>
          <w:p w14:paraId="7CA5FD92" w14:textId="77777777" w:rsidR="00733049" w:rsidRPr="00013B41" w:rsidRDefault="00733049" w:rsidP="00802493">
            <w:pPr>
              <w:spacing w:line="276" w:lineRule="auto"/>
              <w:rPr>
                <w:b/>
                <w:sz w:val="20"/>
                <w:szCs w:val="20"/>
              </w:rPr>
            </w:pPr>
            <w:r w:rsidRPr="00013B41">
              <w:rPr>
                <w:b/>
                <w:sz w:val="20"/>
                <w:szCs w:val="20"/>
              </w:rPr>
              <w:t>SV Nummer</w:t>
            </w:r>
          </w:p>
        </w:tc>
        <w:tc>
          <w:tcPr>
            <w:tcW w:w="1601" w:type="dxa"/>
            <w:tcBorders>
              <w:top w:val="dotDash" w:sz="12" w:space="0" w:color="595959" w:themeColor="text1" w:themeTint="A6"/>
            </w:tcBorders>
          </w:tcPr>
          <w:p w14:paraId="06FDD2DD" w14:textId="77777777" w:rsidR="00733049" w:rsidRPr="00013B41" w:rsidRDefault="00733049" w:rsidP="00802493">
            <w:pPr>
              <w:spacing w:line="276" w:lineRule="auto"/>
              <w:rPr>
                <w:sz w:val="20"/>
                <w:szCs w:val="20"/>
              </w:rPr>
            </w:pPr>
            <w:r w:rsidRPr="00013B41">
              <w:rPr>
                <w:sz w:val="20"/>
                <w:szCs w:val="20"/>
              </w:rPr>
              <w:t>2150200172</w:t>
            </w:r>
          </w:p>
        </w:tc>
      </w:tr>
      <w:tr w:rsidR="00013B41" w:rsidRPr="00E23F11" w14:paraId="795F151B" w14:textId="77777777" w:rsidTr="00013B41">
        <w:trPr>
          <w:trHeight w:val="57"/>
        </w:trPr>
        <w:tc>
          <w:tcPr>
            <w:tcW w:w="2518" w:type="dxa"/>
          </w:tcPr>
          <w:p w14:paraId="55516EB8" w14:textId="77777777" w:rsidR="00733049" w:rsidRPr="00013B41" w:rsidRDefault="00733049" w:rsidP="00802493">
            <w:pPr>
              <w:spacing w:line="276" w:lineRule="auto"/>
              <w:rPr>
                <w:b/>
                <w:sz w:val="20"/>
                <w:szCs w:val="20"/>
              </w:rPr>
            </w:pPr>
            <w:r w:rsidRPr="00013B41">
              <w:rPr>
                <w:b/>
                <w:sz w:val="20"/>
                <w:szCs w:val="20"/>
              </w:rPr>
              <w:t>PLZ/Ort</w:t>
            </w:r>
          </w:p>
        </w:tc>
        <w:tc>
          <w:tcPr>
            <w:tcW w:w="2268" w:type="dxa"/>
            <w:tcBorders>
              <w:right w:val="dotDash" w:sz="4" w:space="0" w:color="595959" w:themeColor="text1" w:themeTint="A6"/>
            </w:tcBorders>
          </w:tcPr>
          <w:p w14:paraId="301179E9" w14:textId="31688AE7" w:rsidR="00733049" w:rsidRPr="00013B41" w:rsidRDefault="00364AEE" w:rsidP="00802493">
            <w:pPr>
              <w:spacing w:line="276" w:lineRule="auto"/>
              <w:rPr>
                <w:sz w:val="20"/>
                <w:szCs w:val="20"/>
              </w:rPr>
            </w:pPr>
            <w:r>
              <w:rPr>
                <w:sz w:val="20"/>
                <w:szCs w:val="20"/>
              </w:rPr>
              <w:t>3750 Oberpulle</w:t>
            </w:r>
            <w:r>
              <w:rPr>
                <w:sz w:val="20"/>
                <w:szCs w:val="20"/>
              </w:rPr>
              <w:t>n</w:t>
            </w:r>
            <w:r>
              <w:rPr>
                <w:sz w:val="20"/>
                <w:szCs w:val="20"/>
              </w:rPr>
              <w:t>dorf</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297EBD28"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7E2B7561" w14:textId="77777777" w:rsidR="00733049" w:rsidRPr="00013B41" w:rsidRDefault="00733049" w:rsidP="00802493">
            <w:pPr>
              <w:spacing w:line="276" w:lineRule="auto"/>
              <w:rPr>
                <w:b/>
                <w:sz w:val="20"/>
                <w:szCs w:val="20"/>
              </w:rPr>
            </w:pPr>
            <w:r w:rsidRPr="00013B41">
              <w:rPr>
                <w:b/>
                <w:sz w:val="20"/>
                <w:szCs w:val="20"/>
              </w:rPr>
              <w:t>Verwendungsgruppe</w:t>
            </w:r>
          </w:p>
        </w:tc>
        <w:tc>
          <w:tcPr>
            <w:tcW w:w="1601" w:type="dxa"/>
          </w:tcPr>
          <w:p w14:paraId="6442FFE0" w14:textId="77777777" w:rsidR="00733049" w:rsidRPr="00013B41" w:rsidRDefault="00733049" w:rsidP="00802493">
            <w:pPr>
              <w:spacing w:line="276" w:lineRule="auto"/>
              <w:rPr>
                <w:sz w:val="20"/>
                <w:szCs w:val="20"/>
              </w:rPr>
            </w:pPr>
            <w:r w:rsidRPr="00013B41">
              <w:rPr>
                <w:sz w:val="20"/>
                <w:szCs w:val="20"/>
              </w:rPr>
              <w:t>D1</w:t>
            </w:r>
          </w:p>
        </w:tc>
      </w:tr>
      <w:tr w:rsidR="00013B41" w:rsidRPr="00E23F11" w14:paraId="40F4B870" w14:textId="77777777" w:rsidTr="00013B41">
        <w:trPr>
          <w:trHeight w:val="57"/>
        </w:trPr>
        <w:tc>
          <w:tcPr>
            <w:tcW w:w="2518" w:type="dxa"/>
          </w:tcPr>
          <w:p w14:paraId="4FB999C1" w14:textId="77777777" w:rsidR="00733049" w:rsidRPr="00013B41" w:rsidRDefault="00733049" w:rsidP="00802493">
            <w:pPr>
              <w:spacing w:line="276" w:lineRule="auto"/>
              <w:rPr>
                <w:b/>
                <w:sz w:val="20"/>
                <w:szCs w:val="20"/>
              </w:rPr>
            </w:pPr>
            <w:r w:rsidRPr="00013B41">
              <w:rPr>
                <w:b/>
                <w:sz w:val="20"/>
                <w:szCs w:val="20"/>
              </w:rPr>
              <w:t>Telefonnummer</w:t>
            </w:r>
          </w:p>
        </w:tc>
        <w:tc>
          <w:tcPr>
            <w:tcW w:w="2268" w:type="dxa"/>
            <w:tcBorders>
              <w:right w:val="dotDash" w:sz="4" w:space="0" w:color="595959" w:themeColor="text1" w:themeTint="A6"/>
            </w:tcBorders>
          </w:tcPr>
          <w:p w14:paraId="1E4C5F27" w14:textId="77777777" w:rsidR="00733049" w:rsidRPr="00013B41" w:rsidRDefault="00733049" w:rsidP="00802493">
            <w:pPr>
              <w:spacing w:line="276" w:lineRule="auto"/>
              <w:rPr>
                <w:sz w:val="20"/>
                <w:szCs w:val="20"/>
              </w:rPr>
            </w:pPr>
            <w:r w:rsidRPr="00013B41">
              <w:rPr>
                <w:sz w:val="20"/>
                <w:szCs w:val="20"/>
              </w:rPr>
              <w:t>0664 21466910</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72EB0D11"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3E614454" w14:textId="77777777" w:rsidR="00733049" w:rsidRPr="00013B41" w:rsidRDefault="00733049" w:rsidP="00802493">
            <w:pPr>
              <w:spacing w:line="276" w:lineRule="auto"/>
              <w:rPr>
                <w:b/>
                <w:sz w:val="20"/>
                <w:szCs w:val="20"/>
              </w:rPr>
            </w:pPr>
            <w:r w:rsidRPr="00013B41">
              <w:rPr>
                <w:b/>
                <w:sz w:val="20"/>
                <w:szCs w:val="20"/>
              </w:rPr>
              <w:t>Eintrittsdatum</w:t>
            </w:r>
          </w:p>
        </w:tc>
        <w:tc>
          <w:tcPr>
            <w:tcW w:w="1601" w:type="dxa"/>
          </w:tcPr>
          <w:p w14:paraId="34872DCC" w14:textId="77777777" w:rsidR="00733049" w:rsidRPr="00013B41" w:rsidRDefault="00733049" w:rsidP="00802493">
            <w:pPr>
              <w:spacing w:line="276" w:lineRule="auto"/>
              <w:rPr>
                <w:sz w:val="20"/>
                <w:szCs w:val="20"/>
              </w:rPr>
            </w:pPr>
            <w:r w:rsidRPr="00013B41">
              <w:rPr>
                <w:sz w:val="20"/>
                <w:szCs w:val="20"/>
              </w:rPr>
              <w:t>01.09.2006</w:t>
            </w:r>
          </w:p>
        </w:tc>
      </w:tr>
      <w:tr w:rsidR="00013B41" w:rsidRPr="00E23F11" w14:paraId="0F755A2F" w14:textId="77777777" w:rsidTr="00013B41">
        <w:trPr>
          <w:trHeight w:val="57"/>
        </w:trPr>
        <w:tc>
          <w:tcPr>
            <w:tcW w:w="2518" w:type="dxa"/>
          </w:tcPr>
          <w:p w14:paraId="0754658D" w14:textId="77777777" w:rsidR="00733049" w:rsidRPr="00013B41" w:rsidRDefault="00733049" w:rsidP="00802493">
            <w:pPr>
              <w:spacing w:line="276" w:lineRule="auto"/>
              <w:rPr>
                <w:b/>
                <w:sz w:val="20"/>
                <w:szCs w:val="20"/>
              </w:rPr>
            </w:pPr>
            <w:r w:rsidRPr="00013B41">
              <w:rPr>
                <w:b/>
                <w:sz w:val="20"/>
                <w:szCs w:val="20"/>
              </w:rPr>
              <w:t>Berufsbezeichnung</w:t>
            </w:r>
          </w:p>
        </w:tc>
        <w:tc>
          <w:tcPr>
            <w:tcW w:w="2268" w:type="dxa"/>
            <w:tcBorders>
              <w:right w:val="dotDash" w:sz="4" w:space="0" w:color="595959" w:themeColor="text1" w:themeTint="A6"/>
            </w:tcBorders>
          </w:tcPr>
          <w:p w14:paraId="4BC882ED" w14:textId="77777777" w:rsidR="00733049" w:rsidRPr="00013B41" w:rsidRDefault="00733049" w:rsidP="00802493">
            <w:pPr>
              <w:spacing w:line="276" w:lineRule="auto"/>
              <w:rPr>
                <w:sz w:val="20"/>
                <w:szCs w:val="20"/>
              </w:rPr>
            </w:pPr>
            <w:r w:rsidRPr="00013B41">
              <w:rPr>
                <w:sz w:val="20"/>
                <w:szCs w:val="20"/>
              </w:rPr>
              <w:t>Assistentin</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66539A7B"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305A5F77" w14:textId="77777777" w:rsidR="00733049" w:rsidRPr="00013B41" w:rsidRDefault="00733049" w:rsidP="00802493">
            <w:pPr>
              <w:spacing w:line="276" w:lineRule="auto"/>
              <w:rPr>
                <w:b/>
                <w:sz w:val="20"/>
                <w:szCs w:val="20"/>
              </w:rPr>
            </w:pPr>
            <w:r w:rsidRPr="00013B41">
              <w:rPr>
                <w:b/>
                <w:sz w:val="20"/>
                <w:szCs w:val="20"/>
              </w:rPr>
              <w:t>Austritt</w:t>
            </w:r>
          </w:p>
        </w:tc>
        <w:tc>
          <w:tcPr>
            <w:tcW w:w="1601" w:type="dxa"/>
          </w:tcPr>
          <w:p w14:paraId="160D1899" w14:textId="77777777" w:rsidR="00733049" w:rsidRPr="00013B41" w:rsidRDefault="00733049" w:rsidP="00802493">
            <w:pPr>
              <w:spacing w:line="276" w:lineRule="auto"/>
              <w:rPr>
                <w:sz w:val="20"/>
                <w:szCs w:val="20"/>
              </w:rPr>
            </w:pPr>
          </w:p>
        </w:tc>
      </w:tr>
      <w:tr w:rsidR="00013B41" w:rsidRPr="00E23F11" w14:paraId="75A72D06" w14:textId="77777777" w:rsidTr="00013B41">
        <w:trPr>
          <w:trHeight w:val="57"/>
        </w:trPr>
        <w:tc>
          <w:tcPr>
            <w:tcW w:w="2518" w:type="dxa"/>
          </w:tcPr>
          <w:p w14:paraId="2411842F" w14:textId="77777777" w:rsidR="00733049" w:rsidRPr="00013B41" w:rsidRDefault="00733049" w:rsidP="00802493">
            <w:pPr>
              <w:spacing w:line="276" w:lineRule="auto"/>
              <w:rPr>
                <w:b/>
                <w:sz w:val="20"/>
                <w:szCs w:val="20"/>
              </w:rPr>
            </w:pPr>
            <w:r w:rsidRPr="00013B41">
              <w:rPr>
                <w:b/>
                <w:sz w:val="20"/>
                <w:szCs w:val="20"/>
              </w:rPr>
              <w:t>Arbeitszeit/Monat</w:t>
            </w:r>
          </w:p>
        </w:tc>
        <w:tc>
          <w:tcPr>
            <w:tcW w:w="2268" w:type="dxa"/>
            <w:tcBorders>
              <w:right w:val="dotDash" w:sz="4" w:space="0" w:color="595959" w:themeColor="text1" w:themeTint="A6"/>
            </w:tcBorders>
          </w:tcPr>
          <w:p w14:paraId="4F08C103"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1DE163F0"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6AC3AB7A" w14:textId="77777777" w:rsidR="00733049" w:rsidRPr="00013B41" w:rsidRDefault="00733049" w:rsidP="00802493">
            <w:pPr>
              <w:spacing w:line="276" w:lineRule="auto"/>
              <w:rPr>
                <w:b/>
                <w:sz w:val="20"/>
                <w:szCs w:val="20"/>
              </w:rPr>
            </w:pPr>
            <w:r w:rsidRPr="00013B41">
              <w:rPr>
                <w:b/>
                <w:sz w:val="20"/>
                <w:szCs w:val="20"/>
              </w:rPr>
              <w:t>Ende Entgelt</w:t>
            </w:r>
          </w:p>
        </w:tc>
        <w:tc>
          <w:tcPr>
            <w:tcW w:w="1601" w:type="dxa"/>
          </w:tcPr>
          <w:p w14:paraId="6F96577C" w14:textId="77777777" w:rsidR="00733049" w:rsidRPr="00013B41" w:rsidRDefault="00733049" w:rsidP="00802493">
            <w:pPr>
              <w:spacing w:line="276" w:lineRule="auto"/>
              <w:rPr>
                <w:sz w:val="20"/>
                <w:szCs w:val="20"/>
              </w:rPr>
            </w:pPr>
          </w:p>
        </w:tc>
      </w:tr>
      <w:tr w:rsidR="00013B41" w:rsidRPr="00E23F11" w14:paraId="6BC22F2B" w14:textId="77777777" w:rsidTr="00013B41">
        <w:trPr>
          <w:trHeight w:val="57"/>
        </w:trPr>
        <w:tc>
          <w:tcPr>
            <w:tcW w:w="2518" w:type="dxa"/>
          </w:tcPr>
          <w:p w14:paraId="29773E7C" w14:textId="77777777" w:rsidR="00733049" w:rsidRPr="00013B41" w:rsidRDefault="00733049" w:rsidP="00802493">
            <w:pPr>
              <w:spacing w:line="276" w:lineRule="auto"/>
              <w:rPr>
                <w:b/>
                <w:sz w:val="20"/>
                <w:szCs w:val="20"/>
              </w:rPr>
            </w:pPr>
            <w:r w:rsidRPr="00013B41">
              <w:rPr>
                <w:b/>
                <w:sz w:val="20"/>
                <w:szCs w:val="20"/>
              </w:rPr>
              <w:t>Arbeitszeit/Tag</w:t>
            </w:r>
          </w:p>
        </w:tc>
        <w:tc>
          <w:tcPr>
            <w:tcW w:w="2268" w:type="dxa"/>
            <w:tcBorders>
              <w:right w:val="dotDash" w:sz="4" w:space="0" w:color="595959" w:themeColor="text1" w:themeTint="A6"/>
            </w:tcBorders>
          </w:tcPr>
          <w:p w14:paraId="5EA4E5E6"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77149400"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6B7EAFF8" w14:textId="77777777" w:rsidR="00733049" w:rsidRPr="00013B41" w:rsidRDefault="00733049" w:rsidP="00802493">
            <w:pPr>
              <w:spacing w:line="276" w:lineRule="auto"/>
              <w:rPr>
                <w:b/>
                <w:sz w:val="20"/>
                <w:szCs w:val="20"/>
              </w:rPr>
            </w:pPr>
            <w:r w:rsidRPr="00013B41">
              <w:rPr>
                <w:b/>
                <w:sz w:val="20"/>
                <w:szCs w:val="20"/>
              </w:rPr>
              <w:t>Austrittsgrund</w:t>
            </w:r>
          </w:p>
        </w:tc>
        <w:tc>
          <w:tcPr>
            <w:tcW w:w="1601" w:type="dxa"/>
          </w:tcPr>
          <w:p w14:paraId="7631B38D" w14:textId="77777777" w:rsidR="00733049" w:rsidRPr="00013B41" w:rsidRDefault="00733049" w:rsidP="00802493">
            <w:pPr>
              <w:spacing w:line="276" w:lineRule="auto"/>
              <w:rPr>
                <w:sz w:val="20"/>
                <w:szCs w:val="20"/>
              </w:rPr>
            </w:pPr>
          </w:p>
        </w:tc>
      </w:tr>
      <w:tr w:rsidR="00013B41" w:rsidRPr="00E23F11" w14:paraId="63953337" w14:textId="77777777" w:rsidTr="00013B41">
        <w:trPr>
          <w:trHeight w:val="57"/>
        </w:trPr>
        <w:tc>
          <w:tcPr>
            <w:tcW w:w="2518" w:type="dxa"/>
          </w:tcPr>
          <w:p w14:paraId="139863B5" w14:textId="77777777" w:rsidR="00733049" w:rsidRPr="00013B41" w:rsidRDefault="00733049" w:rsidP="00802493">
            <w:pPr>
              <w:spacing w:line="276" w:lineRule="auto"/>
              <w:rPr>
                <w:b/>
                <w:sz w:val="20"/>
                <w:szCs w:val="20"/>
              </w:rPr>
            </w:pPr>
            <w:r w:rsidRPr="00013B41">
              <w:rPr>
                <w:b/>
                <w:sz w:val="20"/>
                <w:szCs w:val="20"/>
              </w:rPr>
              <w:t>Arbeitszeit/Nacht</w:t>
            </w:r>
          </w:p>
        </w:tc>
        <w:tc>
          <w:tcPr>
            <w:tcW w:w="2268" w:type="dxa"/>
            <w:tcBorders>
              <w:right w:val="dotDash" w:sz="4" w:space="0" w:color="595959" w:themeColor="text1" w:themeTint="A6"/>
            </w:tcBorders>
          </w:tcPr>
          <w:p w14:paraId="5835DD8F"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2581A9BE"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7A599BFC" w14:textId="77777777" w:rsidR="00733049" w:rsidRPr="00013B41" w:rsidRDefault="00733049" w:rsidP="00802493">
            <w:pPr>
              <w:spacing w:line="276" w:lineRule="auto"/>
              <w:rPr>
                <w:b/>
                <w:sz w:val="20"/>
                <w:szCs w:val="20"/>
              </w:rPr>
            </w:pPr>
            <w:r w:rsidRPr="00013B41">
              <w:rPr>
                <w:b/>
                <w:sz w:val="20"/>
                <w:szCs w:val="20"/>
              </w:rPr>
              <w:t>Abfertigung</w:t>
            </w:r>
          </w:p>
        </w:tc>
        <w:tc>
          <w:tcPr>
            <w:tcW w:w="1601" w:type="dxa"/>
          </w:tcPr>
          <w:p w14:paraId="5AC21B11" w14:textId="77777777" w:rsidR="00733049" w:rsidRPr="00013B41" w:rsidRDefault="00733049" w:rsidP="00802493">
            <w:pPr>
              <w:spacing w:line="276" w:lineRule="auto"/>
              <w:rPr>
                <w:sz w:val="20"/>
                <w:szCs w:val="20"/>
              </w:rPr>
            </w:pPr>
          </w:p>
        </w:tc>
      </w:tr>
      <w:tr w:rsidR="00013B41" w:rsidRPr="00E23F11" w14:paraId="43300BE5" w14:textId="77777777" w:rsidTr="00013B41">
        <w:trPr>
          <w:trHeight w:val="57"/>
        </w:trPr>
        <w:tc>
          <w:tcPr>
            <w:tcW w:w="2518" w:type="dxa"/>
          </w:tcPr>
          <w:p w14:paraId="6DDAAF3A" w14:textId="77777777" w:rsidR="00733049" w:rsidRPr="00013B41" w:rsidRDefault="00733049" w:rsidP="00802493">
            <w:pPr>
              <w:spacing w:line="276" w:lineRule="auto"/>
              <w:rPr>
                <w:b/>
                <w:sz w:val="20"/>
                <w:szCs w:val="20"/>
              </w:rPr>
            </w:pPr>
            <w:r w:rsidRPr="00013B41">
              <w:rPr>
                <w:b/>
                <w:sz w:val="20"/>
                <w:szCs w:val="20"/>
              </w:rPr>
              <w:t>Arbeitszeit/Woche</w:t>
            </w:r>
          </w:p>
        </w:tc>
        <w:tc>
          <w:tcPr>
            <w:tcW w:w="2268" w:type="dxa"/>
            <w:tcBorders>
              <w:right w:val="dotDash" w:sz="4" w:space="0" w:color="595959" w:themeColor="text1" w:themeTint="A6"/>
            </w:tcBorders>
          </w:tcPr>
          <w:p w14:paraId="798133A3" w14:textId="6E92510D" w:rsidR="00733049" w:rsidRPr="00013B41" w:rsidRDefault="00733049" w:rsidP="0099751E">
            <w:pPr>
              <w:spacing w:line="276" w:lineRule="auto"/>
              <w:rPr>
                <w:sz w:val="20"/>
                <w:szCs w:val="20"/>
              </w:rPr>
            </w:pPr>
            <w:r w:rsidRPr="00013B41">
              <w:rPr>
                <w:sz w:val="20"/>
                <w:szCs w:val="20"/>
              </w:rPr>
              <w:t>3</w:t>
            </w:r>
            <w:r w:rsidR="0099751E">
              <w:rPr>
                <w:sz w:val="20"/>
                <w:szCs w:val="20"/>
              </w:rPr>
              <w:t>8</w:t>
            </w:r>
            <w:r w:rsidRPr="00013B41">
              <w:rPr>
                <w:sz w:val="20"/>
                <w:szCs w:val="20"/>
              </w:rPr>
              <w:t>,5</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6CA6DFE2"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58E7E20D" w14:textId="77777777" w:rsidR="00733049" w:rsidRPr="00013B41" w:rsidRDefault="00733049" w:rsidP="00802493">
            <w:pPr>
              <w:spacing w:line="276" w:lineRule="auto"/>
              <w:rPr>
                <w:b/>
                <w:sz w:val="20"/>
                <w:szCs w:val="20"/>
              </w:rPr>
            </w:pPr>
            <w:r w:rsidRPr="00013B41">
              <w:rPr>
                <w:b/>
                <w:sz w:val="20"/>
                <w:szCs w:val="20"/>
              </w:rPr>
              <w:t>MVK</w:t>
            </w:r>
          </w:p>
        </w:tc>
        <w:tc>
          <w:tcPr>
            <w:tcW w:w="1601" w:type="dxa"/>
          </w:tcPr>
          <w:p w14:paraId="52D7FDCA" w14:textId="77777777" w:rsidR="00733049" w:rsidRPr="00013B41" w:rsidRDefault="00733049" w:rsidP="00802493">
            <w:pPr>
              <w:spacing w:line="276" w:lineRule="auto"/>
              <w:rPr>
                <w:sz w:val="20"/>
                <w:szCs w:val="20"/>
              </w:rPr>
            </w:pPr>
            <w:r w:rsidRPr="00013B41">
              <w:rPr>
                <w:sz w:val="20"/>
                <w:szCs w:val="20"/>
              </w:rPr>
              <w:t>X</w:t>
            </w:r>
          </w:p>
        </w:tc>
      </w:tr>
      <w:tr w:rsidR="00733049" w:rsidRPr="00E23F11" w14:paraId="422E3C31" w14:textId="77777777" w:rsidTr="00013B41">
        <w:trPr>
          <w:trHeight w:val="57"/>
        </w:trPr>
        <w:tc>
          <w:tcPr>
            <w:tcW w:w="2518" w:type="dxa"/>
          </w:tcPr>
          <w:p w14:paraId="25451E0B" w14:textId="77777777" w:rsidR="00733049" w:rsidRPr="00013B41" w:rsidRDefault="00733049" w:rsidP="00802493">
            <w:pPr>
              <w:spacing w:line="276" w:lineRule="auto"/>
              <w:rPr>
                <w:b/>
                <w:sz w:val="20"/>
                <w:szCs w:val="20"/>
              </w:rPr>
            </w:pPr>
            <w:r w:rsidRPr="00013B41">
              <w:rPr>
                <w:b/>
                <w:sz w:val="20"/>
                <w:szCs w:val="20"/>
              </w:rPr>
              <w:t>Überstundenteiler</w:t>
            </w:r>
          </w:p>
        </w:tc>
        <w:tc>
          <w:tcPr>
            <w:tcW w:w="2268" w:type="dxa"/>
            <w:tcBorders>
              <w:right w:val="dotDash" w:sz="4" w:space="0" w:color="595959" w:themeColor="text1" w:themeTint="A6"/>
            </w:tcBorders>
          </w:tcPr>
          <w:p w14:paraId="679E5B45" w14:textId="77777777" w:rsidR="00733049" w:rsidRPr="00013B41" w:rsidRDefault="00733049" w:rsidP="00802493">
            <w:pPr>
              <w:spacing w:line="276" w:lineRule="auto"/>
              <w:rPr>
                <w:sz w:val="20"/>
                <w:szCs w:val="20"/>
              </w:rPr>
            </w:pPr>
            <w:r w:rsidRPr="00013B41">
              <w:rPr>
                <w:sz w:val="20"/>
                <w:szCs w:val="20"/>
              </w:rPr>
              <w:t>158</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412046A6" w14:textId="77777777" w:rsidR="00733049" w:rsidRPr="00013B41" w:rsidRDefault="00733049" w:rsidP="00802493">
            <w:pPr>
              <w:spacing w:line="276" w:lineRule="auto"/>
              <w:rPr>
                <w:sz w:val="20"/>
                <w:szCs w:val="20"/>
              </w:rPr>
            </w:pPr>
          </w:p>
        </w:tc>
        <w:tc>
          <w:tcPr>
            <w:tcW w:w="4153" w:type="dxa"/>
            <w:gridSpan w:val="2"/>
            <w:tcBorders>
              <w:left w:val="dotDash" w:sz="4" w:space="0" w:color="595959" w:themeColor="text1" w:themeTint="A6"/>
            </w:tcBorders>
          </w:tcPr>
          <w:p w14:paraId="0E432D51" w14:textId="77777777" w:rsidR="00733049" w:rsidRPr="00013B41" w:rsidRDefault="00733049" w:rsidP="00802493">
            <w:pPr>
              <w:spacing w:line="276" w:lineRule="auto"/>
              <w:rPr>
                <w:sz w:val="20"/>
                <w:szCs w:val="20"/>
              </w:rPr>
            </w:pPr>
          </w:p>
        </w:tc>
      </w:tr>
      <w:tr w:rsidR="00013B41" w:rsidRPr="008F74B7" w14:paraId="38007B92" w14:textId="77777777" w:rsidTr="00013B41">
        <w:trPr>
          <w:trHeight w:val="134"/>
        </w:trPr>
        <w:tc>
          <w:tcPr>
            <w:tcW w:w="2518" w:type="dxa"/>
            <w:tcBorders>
              <w:bottom w:val="dotDash" w:sz="4" w:space="0" w:color="595959" w:themeColor="text1" w:themeTint="A6"/>
            </w:tcBorders>
            <w:shd w:val="clear" w:color="auto" w:fill="D9D9D9" w:themeFill="background1" w:themeFillShade="D9"/>
          </w:tcPr>
          <w:p w14:paraId="02C7ED62" w14:textId="77777777" w:rsidR="00733049" w:rsidRPr="00013B41" w:rsidRDefault="00733049" w:rsidP="00802493">
            <w:pPr>
              <w:spacing w:line="276" w:lineRule="auto"/>
              <w:rPr>
                <w:b/>
                <w:sz w:val="20"/>
              </w:rPr>
            </w:pPr>
          </w:p>
        </w:tc>
        <w:tc>
          <w:tcPr>
            <w:tcW w:w="2268" w:type="dxa"/>
            <w:tcBorders>
              <w:bottom w:val="dotDash" w:sz="4" w:space="0" w:color="595959" w:themeColor="text1" w:themeTint="A6"/>
              <w:right w:val="nil"/>
            </w:tcBorders>
            <w:shd w:val="clear" w:color="auto" w:fill="D9D9D9" w:themeFill="background1" w:themeFillShade="D9"/>
          </w:tcPr>
          <w:p w14:paraId="4AEA8A50" w14:textId="77777777" w:rsidR="00733049" w:rsidRPr="00013B41" w:rsidRDefault="00733049" w:rsidP="00802493">
            <w:pPr>
              <w:spacing w:line="276" w:lineRule="auto"/>
              <w:rPr>
                <w:sz w:val="20"/>
              </w:rPr>
            </w:pPr>
          </w:p>
        </w:tc>
        <w:tc>
          <w:tcPr>
            <w:tcW w:w="425" w:type="dxa"/>
            <w:tcBorders>
              <w:top w:val="nil"/>
              <w:left w:val="nil"/>
              <w:bottom w:val="nil"/>
              <w:right w:val="nil"/>
            </w:tcBorders>
            <w:shd w:val="clear" w:color="auto" w:fill="D9D9D9" w:themeFill="background1" w:themeFillShade="D9"/>
          </w:tcPr>
          <w:p w14:paraId="22C9045F" w14:textId="77777777" w:rsidR="00733049" w:rsidRPr="00013B41" w:rsidRDefault="00733049" w:rsidP="00802493">
            <w:pPr>
              <w:spacing w:line="276" w:lineRule="auto"/>
              <w:rPr>
                <w:sz w:val="20"/>
              </w:rPr>
            </w:pPr>
          </w:p>
        </w:tc>
        <w:tc>
          <w:tcPr>
            <w:tcW w:w="2552" w:type="dxa"/>
            <w:tcBorders>
              <w:left w:val="nil"/>
              <w:bottom w:val="dotDash" w:sz="4" w:space="0" w:color="595959" w:themeColor="text1" w:themeTint="A6"/>
            </w:tcBorders>
            <w:shd w:val="clear" w:color="auto" w:fill="D9D9D9" w:themeFill="background1" w:themeFillShade="D9"/>
          </w:tcPr>
          <w:p w14:paraId="14B96ACF" w14:textId="77777777" w:rsidR="00733049" w:rsidRPr="00013B41" w:rsidRDefault="00733049" w:rsidP="00802493">
            <w:pPr>
              <w:spacing w:line="276" w:lineRule="auto"/>
              <w:rPr>
                <w:b/>
                <w:sz w:val="20"/>
              </w:rPr>
            </w:pPr>
          </w:p>
        </w:tc>
        <w:tc>
          <w:tcPr>
            <w:tcW w:w="1601" w:type="dxa"/>
            <w:tcBorders>
              <w:bottom w:val="dotDash" w:sz="4" w:space="0" w:color="595959" w:themeColor="text1" w:themeTint="A6"/>
            </w:tcBorders>
            <w:shd w:val="clear" w:color="auto" w:fill="D9D9D9" w:themeFill="background1" w:themeFillShade="D9"/>
          </w:tcPr>
          <w:p w14:paraId="284346D1" w14:textId="77777777" w:rsidR="00733049" w:rsidRPr="00013B41" w:rsidRDefault="00733049" w:rsidP="00802493">
            <w:pPr>
              <w:spacing w:line="276" w:lineRule="auto"/>
              <w:rPr>
                <w:sz w:val="20"/>
              </w:rPr>
            </w:pPr>
          </w:p>
        </w:tc>
      </w:tr>
      <w:tr w:rsidR="00013B41" w:rsidRPr="00E23F11" w14:paraId="71FACE23" w14:textId="77777777" w:rsidTr="00013B41">
        <w:trPr>
          <w:trHeight w:val="20"/>
        </w:trPr>
        <w:tc>
          <w:tcPr>
            <w:tcW w:w="2518" w:type="dxa"/>
            <w:tcBorders>
              <w:top w:val="dotDash" w:sz="4" w:space="0" w:color="595959" w:themeColor="text1" w:themeTint="A6"/>
            </w:tcBorders>
          </w:tcPr>
          <w:p w14:paraId="059159FF" w14:textId="77777777" w:rsidR="00733049" w:rsidRPr="00013B41" w:rsidRDefault="00733049" w:rsidP="00802493">
            <w:pPr>
              <w:spacing w:line="276" w:lineRule="auto"/>
              <w:rPr>
                <w:b/>
                <w:sz w:val="20"/>
                <w:szCs w:val="20"/>
              </w:rPr>
            </w:pPr>
            <w:r w:rsidRPr="00013B41">
              <w:rPr>
                <w:b/>
                <w:sz w:val="20"/>
                <w:szCs w:val="20"/>
              </w:rPr>
              <w:t>Lohn</w:t>
            </w:r>
          </w:p>
        </w:tc>
        <w:tc>
          <w:tcPr>
            <w:tcW w:w="2268" w:type="dxa"/>
            <w:tcBorders>
              <w:top w:val="dotDash" w:sz="4" w:space="0" w:color="595959" w:themeColor="text1" w:themeTint="A6"/>
              <w:right w:val="dotDash" w:sz="4" w:space="0" w:color="595959" w:themeColor="text1" w:themeTint="A6"/>
            </w:tcBorders>
          </w:tcPr>
          <w:p w14:paraId="343649D4"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21BB1AB7" w14:textId="77777777" w:rsidR="00733049" w:rsidRPr="00013B41" w:rsidRDefault="00733049" w:rsidP="00802493">
            <w:pPr>
              <w:spacing w:line="276" w:lineRule="auto"/>
              <w:rPr>
                <w:sz w:val="20"/>
                <w:szCs w:val="20"/>
              </w:rPr>
            </w:pPr>
          </w:p>
        </w:tc>
        <w:tc>
          <w:tcPr>
            <w:tcW w:w="2552" w:type="dxa"/>
            <w:tcBorders>
              <w:top w:val="dotDash" w:sz="4" w:space="0" w:color="595959" w:themeColor="text1" w:themeTint="A6"/>
              <w:left w:val="dotDash" w:sz="4" w:space="0" w:color="595959" w:themeColor="text1" w:themeTint="A6"/>
            </w:tcBorders>
          </w:tcPr>
          <w:p w14:paraId="21FCAA03" w14:textId="77777777" w:rsidR="00733049" w:rsidRPr="00013B41" w:rsidRDefault="00733049" w:rsidP="00802493">
            <w:pPr>
              <w:spacing w:line="276" w:lineRule="auto"/>
              <w:rPr>
                <w:b/>
                <w:sz w:val="20"/>
                <w:szCs w:val="20"/>
              </w:rPr>
            </w:pPr>
            <w:r w:rsidRPr="00013B41">
              <w:rPr>
                <w:b/>
                <w:sz w:val="20"/>
                <w:szCs w:val="20"/>
              </w:rPr>
              <w:t>Staatsbürgerschaft</w:t>
            </w:r>
          </w:p>
        </w:tc>
        <w:tc>
          <w:tcPr>
            <w:tcW w:w="1601" w:type="dxa"/>
            <w:tcBorders>
              <w:top w:val="dotDash" w:sz="4" w:space="0" w:color="595959" w:themeColor="text1" w:themeTint="A6"/>
            </w:tcBorders>
          </w:tcPr>
          <w:p w14:paraId="7512EC29" w14:textId="77777777" w:rsidR="00733049" w:rsidRPr="00013B41" w:rsidRDefault="00733049" w:rsidP="00802493">
            <w:pPr>
              <w:spacing w:line="276" w:lineRule="auto"/>
              <w:rPr>
                <w:sz w:val="20"/>
                <w:szCs w:val="20"/>
              </w:rPr>
            </w:pPr>
            <w:r w:rsidRPr="00013B41">
              <w:rPr>
                <w:sz w:val="20"/>
                <w:szCs w:val="20"/>
              </w:rPr>
              <w:t>Österreich</w:t>
            </w:r>
          </w:p>
        </w:tc>
      </w:tr>
      <w:tr w:rsidR="00013B41" w:rsidRPr="00E23F11" w14:paraId="52AC9D92" w14:textId="77777777" w:rsidTr="00013B41">
        <w:trPr>
          <w:trHeight w:val="20"/>
        </w:trPr>
        <w:tc>
          <w:tcPr>
            <w:tcW w:w="2518" w:type="dxa"/>
          </w:tcPr>
          <w:p w14:paraId="3DC30EA0" w14:textId="77777777" w:rsidR="00733049" w:rsidRPr="00013B41" w:rsidRDefault="00733049" w:rsidP="00802493">
            <w:pPr>
              <w:spacing w:line="276" w:lineRule="auto"/>
              <w:rPr>
                <w:b/>
                <w:sz w:val="20"/>
                <w:szCs w:val="20"/>
              </w:rPr>
            </w:pPr>
            <w:r w:rsidRPr="00013B41">
              <w:rPr>
                <w:b/>
                <w:sz w:val="20"/>
                <w:szCs w:val="20"/>
              </w:rPr>
              <w:t>Gehalt</w:t>
            </w:r>
          </w:p>
        </w:tc>
        <w:tc>
          <w:tcPr>
            <w:tcW w:w="2268" w:type="dxa"/>
            <w:tcBorders>
              <w:right w:val="dotDash" w:sz="4" w:space="0" w:color="595959" w:themeColor="text1" w:themeTint="A6"/>
            </w:tcBorders>
          </w:tcPr>
          <w:p w14:paraId="7F14D7FA" w14:textId="77777777" w:rsidR="00733049" w:rsidRPr="00013B41" w:rsidRDefault="00733049" w:rsidP="00802493">
            <w:pPr>
              <w:spacing w:line="276" w:lineRule="auto"/>
              <w:rPr>
                <w:sz w:val="20"/>
                <w:szCs w:val="20"/>
              </w:rPr>
            </w:pPr>
            <w:r w:rsidRPr="00013B41">
              <w:rPr>
                <w:sz w:val="20"/>
                <w:szCs w:val="20"/>
              </w:rPr>
              <w:t>2.690,00 EUR</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5DAE9970"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0E415534" w14:textId="77777777" w:rsidR="00733049" w:rsidRPr="00013B41" w:rsidRDefault="00733049" w:rsidP="00802493">
            <w:pPr>
              <w:spacing w:line="276" w:lineRule="auto"/>
              <w:rPr>
                <w:b/>
                <w:sz w:val="20"/>
                <w:szCs w:val="20"/>
              </w:rPr>
            </w:pPr>
            <w:r w:rsidRPr="00013B41">
              <w:rPr>
                <w:b/>
                <w:sz w:val="20"/>
                <w:szCs w:val="20"/>
              </w:rPr>
              <w:t>Geschlecht</w:t>
            </w:r>
          </w:p>
        </w:tc>
        <w:tc>
          <w:tcPr>
            <w:tcW w:w="1601" w:type="dxa"/>
          </w:tcPr>
          <w:p w14:paraId="7B6E5480" w14:textId="77777777" w:rsidR="00733049" w:rsidRPr="00013B41" w:rsidRDefault="00733049" w:rsidP="00802493">
            <w:pPr>
              <w:spacing w:line="276" w:lineRule="auto"/>
              <w:rPr>
                <w:sz w:val="20"/>
                <w:szCs w:val="20"/>
              </w:rPr>
            </w:pPr>
            <w:r w:rsidRPr="00013B41">
              <w:rPr>
                <w:sz w:val="20"/>
                <w:szCs w:val="20"/>
              </w:rPr>
              <w:t>weiblich</w:t>
            </w:r>
          </w:p>
        </w:tc>
      </w:tr>
      <w:tr w:rsidR="00013B41" w:rsidRPr="00E23F11" w14:paraId="0AF1532D" w14:textId="77777777" w:rsidTr="00013B41">
        <w:trPr>
          <w:trHeight w:val="20"/>
        </w:trPr>
        <w:tc>
          <w:tcPr>
            <w:tcW w:w="2518" w:type="dxa"/>
          </w:tcPr>
          <w:p w14:paraId="4325D99B" w14:textId="77777777" w:rsidR="00733049" w:rsidRPr="00013B41" w:rsidRDefault="00733049" w:rsidP="00802493">
            <w:pPr>
              <w:spacing w:line="276" w:lineRule="auto"/>
              <w:rPr>
                <w:b/>
                <w:sz w:val="20"/>
                <w:szCs w:val="20"/>
              </w:rPr>
            </w:pPr>
            <w:r w:rsidRPr="00013B41">
              <w:rPr>
                <w:b/>
                <w:sz w:val="20"/>
                <w:szCs w:val="20"/>
              </w:rPr>
              <w:t>Lehrlingsentsch.</w:t>
            </w:r>
          </w:p>
        </w:tc>
        <w:tc>
          <w:tcPr>
            <w:tcW w:w="2268" w:type="dxa"/>
            <w:tcBorders>
              <w:right w:val="dotDash" w:sz="4" w:space="0" w:color="595959" w:themeColor="text1" w:themeTint="A6"/>
            </w:tcBorders>
          </w:tcPr>
          <w:p w14:paraId="1E19FAE8"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65BB69D3"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61D7B1CC" w14:textId="77777777" w:rsidR="00733049" w:rsidRPr="00013B41" w:rsidRDefault="00733049" w:rsidP="00802493">
            <w:pPr>
              <w:spacing w:line="276" w:lineRule="auto"/>
              <w:rPr>
                <w:b/>
                <w:sz w:val="20"/>
                <w:szCs w:val="20"/>
              </w:rPr>
            </w:pPr>
            <w:r w:rsidRPr="00013B41">
              <w:rPr>
                <w:b/>
                <w:sz w:val="20"/>
                <w:szCs w:val="20"/>
              </w:rPr>
              <w:t>Familienstand</w:t>
            </w:r>
          </w:p>
        </w:tc>
        <w:tc>
          <w:tcPr>
            <w:tcW w:w="1601" w:type="dxa"/>
          </w:tcPr>
          <w:p w14:paraId="2ACCB966" w14:textId="77777777" w:rsidR="00733049" w:rsidRPr="00013B41" w:rsidRDefault="00733049" w:rsidP="00802493">
            <w:pPr>
              <w:spacing w:line="276" w:lineRule="auto"/>
              <w:rPr>
                <w:sz w:val="20"/>
                <w:szCs w:val="20"/>
              </w:rPr>
            </w:pPr>
            <w:r w:rsidRPr="00013B41">
              <w:rPr>
                <w:sz w:val="20"/>
                <w:szCs w:val="20"/>
              </w:rPr>
              <w:t>ledig</w:t>
            </w:r>
          </w:p>
        </w:tc>
      </w:tr>
      <w:tr w:rsidR="00013B41" w:rsidRPr="00E23F11" w14:paraId="30AC63F4" w14:textId="77777777" w:rsidTr="00013B41">
        <w:trPr>
          <w:trHeight w:val="20"/>
        </w:trPr>
        <w:tc>
          <w:tcPr>
            <w:tcW w:w="2518" w:type="dxa"/>
          </w:tcPr>
          <w:p w14:paraId="6710A602" w14:textId="77777777" w:rsidR="00733049" w:rsidRPr="00013B41" w:rsidRDefault="00733049" w:rsidP="00802493">
            <w:pPr>
              <w:spacing w:line="276" w:lineRule="auto"/>
              <w:rPr>
                <w:b/>
                <w:sz w:val="20"/>
                <w:szCs w:val="20"/>
              </w:rPr>
            </w:pPr>
            <w:r w:rsidRPr="00013B41">
              <w:rPr>
                <w:b/>
                <w:sz w:val="20"/>
                <w:szCs w:val="20"/>
              </w:rPr>
              <w:t>Stundenlohn</w:t>
            </w:r>
          </w:p>
        </w:tc>
        <w:tc>
          <w:tcPr>
            <w:tcW w:w="2268" w:type="dxa"/>
            <w:tcBorders>
              <w:right w:val="dotDash" w:sz="4" w:space="0" w:color="595959" w:themeColor="text1" w:themeTint="A6"/>
            </w:tcBorders>
          </w:tcPr>
          <w:p w14:paraId="04BD9191"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77861E4C"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6F453368" w14:textId="77777777" w:rsidR="00733049" w:rsidRPr="00013B41" w:rsidRDefault="00733049" w:rsidP="00802493">
            <w:pPr>
              <w:spacing w:line="276" w:lineRule="auto"/>
              <w:rPr>
                <w:b/>
                <w:sz w:val="20"/>
                <w:szCs w:val="20"/>
              </w:rPr>
            </w:pPr>
            <w:r w:rsidRPr="00013B41">
              <w:rPr>
                <w:b/>
                <w:sz w:val="20"/>
                <w:szCs w:val="20"/>
              </w:rPr>
              <w:t>Gatte/in SV.Nr.</w:t>
            </w:r>
          </w:p>
        </w:tc>
        <w:tc>
          <w:tcPr>
            <w:tcW w:w="1601" w:type="dxa"/>
          </w:tcPr>
          <w:p w14:paraId="4CD208E7" w14:textId="77777777" w:rsidR="00733049" w:rsidRPr="00013B41" w:rsidRDefault="00733049" w:rsidP="00802493">
            <w:pPr>
              <w:spacing w:line="276" w:lineRule="auto"/>
              <w:rPr>
                <w:sz w:val="20"/>
                <w:szCs w:val="20"/>
              </w:rPr>
            </w:pPr>
          </w:p>
        </w:tc>
      </w:tr>
      <w:tr w:rsidR="00013B41" w:rsidRPr="00E23F11" w14:paraId="3ECA0AD7" w14:textId="77777777" w:rsidTr="00013B41">
        <w:trPr>
          <w:trHeight w:val="20"/>
        </w:trPr>
        <w:tc>
          <w:tcPr>
            <w:tcW w:w="2518" w:type="dxa"/>
          </w:tcPr>
          <w:p w14:paraId="60835FE8" w14:textId="77777777" w:rsidR="00733049" w:rsidRPr="00013B41" w:rsidRDefault="00733049" w:rsidP="00802493">
            <w:pPr>
              <w:spacing w:line="276" w:lineRule="auto"/>
              <w:rPr>
                <w:b/>
                <w:sz w:val="20"/>
                <w:szCs w:val="20"/>
              </w:rPr>
            </w:pPr>
            <w:r w:rsidRPr="00013B41">
              <w:rPr>
                <w:b/>
                <w:sz w:val="20"/>
                <w:szCs w:val="20"/>
              </w:rPr>
              <w:t>Sachbezug</w:t>
            </w:r>
          </w:p>
        </w:tc>
        <w:tc>
          <w:tcPr>
            <w:tcW w:w="2268" w:type="dxa"/>
            <w:tcBorders>
              <w:right w:val="dotDash" w:sz="4" w:space="0" w:color="595959" w:themeColor="text1" w:themeTint="A6"/>
            </w:tcBorders>
          </w:tcPr>
          <w:p w14:paraId="2B032013"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31F235BF"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3404A6BF" w14:textId="77777777" w:rsidR="00733049" w:rsidRPr="00013B41" w:rsidRDefault="00733049" w:rsidP="00802493">
            <w:pPr>
              <w:spacing w:line="276" w:lineRule="auto"/>
              <w:rPr>
                <w:b/>
                <w:sz w:val="20"/>
                <w:szCs w:val="20"/>
              </w:rPr>
            </w:pPr>
            <w:r w:rsidRPr="00013B41">
              <w:rPr>
                <w:b/>
                <w:sz w:val="20"/>
                <w:szCs w:val="20"/>
              </w:rPr>
              <w:t>Kinder SV.Nr.</w:t>
            </w:r>
          </w:p>
        </w:tc>
        <w:tc>
          <w:tcPr>
            <w:tcW w:w="1601" w:type="dxa"/>
          </w:tcPr>
          <w:p w14:paraId="317DB65E" w14:textId="77777777" w:rsidR="00733049" w:rsidRPr="00013B41" w:rsidRDefault="00733049" w:rsidP="00802493">
            <w:pPr>
              <w:spacing w:line="276" w:lineRule="auto"/>
              <w:rPr>
                <w:sz w:val="20"/>
                <w:szCs w:val="20"/>
              </w:rPr>
            </w:pPr>
          </w:p>
        </w:tc>
      </w:tr>
      <w:tr w:rsidR="00013B41" w:rsidRPr="00E23F11" w14:paraId="27F56F78" w14:textId="77777777" w:rsidTr="00013B41">
        <w:trPr>
          <w:trHeight w:val="20"/>
        </w:trPr>
        <w:tc>
          <w:tcPr>
            <w:tcW w:w="2518" w:type="dxa"/>
          </w:tcPr>
          <w:p w14:paraId="680EBA03" w14:textId="77777777" w:rsidR="00733049" w:rsidRPr="00013B41" w:rsidRDefault="00733049" w:rsidP="00802493">
            <w:pPr>
              <w:spacing w:line="276" w:lineRule="auto"/>
              <w:rPr>
                <w:b/>
                <w:sz w:val="20"/>
                <w:szCs w:val="20"/>
              </w:rPr>
            </w:pPr>
            <w:r w:rsidRPr="00013B41">
              <w:rPr>
                <w:b/>
                <w:sz w:val="20"/>
                <w:szCs w:val="20"/>
              </w:rPr>
              <w:t>Zulagen</w:t>
            </w:r>
          </w:p>
        </w:tc>
        <w:tc>
          <w:tcPr>
            <w:tcW w:w="2268" w:type="dxa"/>
            <w:tcBorders>
              <w:right w:val="dotDash" w:sz="4" w:space="0" w:color="595959" w:themeColor="text1" w:themeTint="A6"/>
            </w:tcBorders>
          </w:tcPr>
          <w:p w14:paraId="1802F21D"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440F0107"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0EA72FC1" w14:textId="77777777" w:rsidR="00733049" w:rsidRPr="00013B41" w:rsidRDefault="00733049" w:rsidP="00802493">
            <w:pPr>
              <w:spacing w:line="276" w:lineRule="auto"/>
              <w:rPr>
                <w:b/>
                <w:sz w:val="20"/>
                <w:szCs w:val="20"/>
              </w:rPr>
            </w:pPr>
            <w:r w:rsidRPr="00013B41">
              <w:rPr>
                <w:b/>
                <w:sz w:val="20"/>
                <w:szCs w:val="20"/>
              </w:rPr>
              <w:t>Kinder SV.Nr.</w:t>
            </w:r>
          </w:p>
        </w:tc>
        <w:tc>
          <w:tcPr>
            <w:tcW w:w="1601" w:type="dxa"/>
          </w:tcPr>
          <w:p w14:paraId="3EDFBA28" w14:textId="77777777" w:rsidR="00733049" w:rsidRPr="00013B41" w:rsidRDefault="00733049" w:rsidP="00802493">
            <w:pPr>
              <w:spacing w:line="276" w:lineRule="auto"/>
              <w:rPr>
                <w:sz w:val="20"/>
                <w:szCs w:val="20"/>
              </w:rPr>
            </w:pPr>
          </w:p>
        </w:tc>
      </w:tr>
      <w:tr w:rsidR="00013B41" w:rsidRPr="00E23F11" w14:paraId="2215A607" w14:textId="77777777" w:rsidTr="00013B41">
        <w:trPr>
          <w:trHeight w:val="20"/>
        </w:trPr>
        <w:tc>
          <w:tcPr>
            <w:tcW w:w="2518" w:type="dxa"/>
          </w:tcPr>
          <w:p w14:paraId="0DC20765" w14:textId="77777777" w:rsidR="00733049" w:rsidRPr="00013B41" w:rsidRDefault="00733049" w:rsidP="00802493">
            <w:pPr>
              <w:spacing w:line="276" w:lineRule="auto"/>
              <w:rPr>
                <w:b/>
                <w:sz w:val="20"/>
                <w:szCs w:val="20"/>
              </w:rPr>
            </w:pPr>
            <w:r w:rsidRPr="00013B41">
              <w:rPr>
                <w:b/>
                <w:sz w:val="20"/>
                <w:szCs w:val="20"/>
              </w:rPr>
              <w:t>Zulagen</w:t>
            </w:r>
          </w:p>
        </w:tc>
        <w:tc>
          <w:tcPr>
            <w:tcW w:w="2268" w:type="dxa"/>
            <w:tcBorders>
              <w:right w:val="dotDash" w:sz="4" w:space="0" w:color="595959" w:themeColor="text1" w:themeTint="A6"/>
            </w:tcBorders>
          </w:tcPr>
          <w:p w14:paraId="67A25507"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59A4D53E"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2395945A" w14:textId="77777777" w:rsidR="00733049" w:rsidRPr="00013B41" w:rsidRDefault="00733049" w:rsidP="003E5E7B">
            <w:pPr>
              <w:spacing w:line="276" w:lineRule="auto"/>
              <w:rPr>
                <w:b/>
                <w:sz w:val="20"/>
                <w:szCs w:val="20"/>
              </w:rPr>
            </w:pPr>
            <w:r w:rsidRPr="00013B41">
              <w:rPr>
                <w:b/>
                <w:sz w:val="20"/>
                <w:szCs w:val="20"/>
              </w:rPr>
              <w:t>AVAB/AEAB  E 30</w:t>
            </w:r>
          </w:p>
        </w:tc>
        <w:tc>
          <w:tcPr>
            <w:tcW w:w="1601" w:type="dxa"/>
          </w:tcPr>
          <w:p w14:paraId="3C68F898" w14:textId="77777777" w:rsidR="00733049" w:rsidRPr="00013B41" w:rsidRDefault="00733049" w:rsidP="00802493">
            <w:pPr>
              <w:spacing w:line="276" w:lineRule="auto"/>
              <w:rPr>
                <w:sz w:val="20"/>
                <w:szCs w:val="20"/>
              </w:rPr>
            </w:pPr>
            <w:r w:rsidRPr="00013B41">
              <w:rPr>
                <w:sz w:val="20"/>
                <w:szCs w:val="20"/>
              </w:rPr>
              <w:t>nein</w:t>
            </w:r>
          </w:p>
        </w:tc>
      </w:tr>
      <w:tr w:rsidR="00013B41" w:rsidRPr="00E23F11" w14:paraId="2085835A" w14:textId="77777777" w:rsidTr="00013B41">
        <w:trPr>
          <w:trHeight w:val="20"/>
        </w:trPr>
        <w:tc>
          <w:tcPr>
            <w:tcW w:w="2518" w:type="dxa"/>
          </w:tcPr>
          <w:p w14:paraId="338F26F9" w14:textId="77777777" w:rsidR="00733049" w:rsidRPr="00013B41" w:rsidRDefault="00733049" w:rsidP="00802493">
            <w:pPr>
              <w:spacing w:line="276" w:lineRule="auto"/>
              <w:rPr>
                <w:b/>
                <w:sz w:val="20"/>
                <w:szCs w:val="20"/>
              </w:rPr>
            </w:pPr>
            <w:r w:rsidRPr="00013B41">
              <w:rPr>
                <w:b/>
                <w:sz w:val="20"/>
                <w:szCs w:val="20"/>
              </w:rPr>
              <w:t>Überst.-Pauschale</w:t>
            </w:r>
          </w:p>
        </w:tc>
        <w:tc>
          <w:tcPr>
            <w:tcW w:w="2268" w:type="dxa"/>
            <w:tcBorders>
              <w:right w:val="dotDash" w:sz="4" w:space="0" w:color="595959" w:themeColor="text1" w:themeTint="A6"/>
            </w:tcBorders>
          </w:tcPr>
          <w:p w14:paraId="15D6DC6D"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6ED2FD63"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2F4FBD38" w14:textId="77777777" w:rsidR="00733049" w:rsidRPr="00013B41" w:rsidRDefault="00733049" w:rsidP="003E5E7B">
            <w:pPr>
              <w:spacing w:line="276" w:lineRule="auto"/>
              <w:rPr>
                <w:b/>
                <w:sz w:val="20"/>
                <w:szCs w:val="20"/>
              </w:rPr>
            </w:pPr>
            <w:r w:rsidRPr="00013B41">
              <w:rPr>
                <w:b/>
                <w:sz w:val="20"/>
                <w:szCs w:val="20"/>
              </w:rPr>
              <w:t>PendlerP       L 34</w:t>
            </w:r>
          </w:p>
        </w:tc>
        <w:tc>
          <w:tcPr>
            <w:tcW w:w="1601" w:type="dxa"/>
          </w:tcPr>
          <w:p w14:paraId="211AE9BC" w14:textId="77777777" w:rsidR="00733049" w:rsidRPr="00013B41" w:rsidRDefault="00733049" w:rsidP="00802493">
            <w:pPr>
              <w:spacing w:line="276" w:lineRule="auto"/>
              <w:rPr>
                <w:sz w:val="20"/>
                <w:szCs w:val="20"/>
              </w:rPr>
            </w:pPr>
            <w:r w:rsidRPr="00013B41">
              <w:rPr>
                <w:sz w:val="20"/>
                <w:szCs w:val="20"/>
              </w:rPr>
              <w:t>Klein, 23 km</w:t>
            </w:r>
          </w:p>
        </w:tc>
      </w:tr>
      <w:tr w:rsidR="00013B41" w:rsidRPr="00E23F11" w14:paraId="75119CB8" w14:textId="77777777" w:rsidTr="00013B41">
        <w:trPr>
          <w:trHeight w:val="20"/>
        </w:trPr>
        <w:tc>
          <w:tcPr>
            <w:tcW w:w="2518" w:type="dxa"/>
          </w:tcPr>
          <w:p w14:paraId="3D0CD40F" w14:textId="77777777" w:rsidR="00733049" w:rsidRPr="00013B41" w:rsidRDefault="00733049" w:rsidP="00802493">
            <w:pPr>
              <w:spacing w:line="276" w:lineRule="auto"/>
              <w:rPr>
                <w:b/>
                <w:sz w:val="20"/>
                <w:szCs w:val="20"/>
              </w:rPr>
            </w:pPr>
            <w:r w:rsidRPr="00013B41">
              <w:rPr>
                <w:b/>
                <w:sz w:val="20"/>
                <w:szCs w:val="20"/>
              </w:rPr>
              <w:t>Überstunden</w:t>
            </w:r>
          </w:p>
        </w:tc>
        <w:tc>
          <w:tcPr>
            <w:tcW w:w="2268" w:type="dxa"/>
            <w:tcBorders>
              <w:right w:val="dotDash" w:sz="4" w:space="0" w:color="595959" w:themeColor="text1" w:themeTint="A6"/>
            </w:tcBorders>
          </w:tcPr>
          <w:p w14:paraId="30301E6A" w14:textId="77777777" w:rsidR="00733049" w:rsidRPr="00013B41" w:rsidRDefault="00733049" w:rsidP="00802493">
            <w:pPr>
              <w:spacing w:line="276" w:lineRule="auto"/>
              <w:rPr>
                <w:sz w:val="20"/>
                <w:szCs w:val="20"/>
              </w:rPr>
            </w:pPr>
            <w:r w:rsidRPr="00013B41">
              <w:rPr>
                <w:sz w:val="20"/>
                <w:szCs w:val="20"/>
              </w:rPr>
              <w:t>Lt. Aufzeichnung</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410B8F9D"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73916255" w14:textId="77777777" w:rsidR="00733049" w:rsidRPr="00013B41" w:rsidRDefault="00733049" w:rsidP="00802493">
            <w:pPr>
              <w:spacing w:line="276" w:lineRule="auto"/>
              <w:rPr>
                <w:b/>
                <w:sz w:val="20"/>
                <w:szCs w:val="20"/>
              </w:rPr>
            </w:pPr>
            <w:r w:rsidRPr="00013B41">
              <w:rPr>
                <w:b/>
                <w:sz w:val="20"/>
                <w:szCs w:val="20"/>
              </w:rPr>
              <w:t>Freibetragsbescheid</w:t>
            </w:r>
          </w:p>
        </w:tc>
        <w:tc>
          <w:tcPr>
            <w:tcW w:w="1601" w:type="dxa"/>
          </w:tcPr>
          <w:p w14:paraId="2B765117" w14:textId="6D9A9472" w:rsidR="00733049" w:rsidRPr="00013B41" w:rsidRDefault="0099751E" w:rsidP="00802493">
            <w:pPr>
              <w:spacing w:line="276" w:lineRule="auto"/>
              <w:rPr>
                <w:sz w:val="20"/>
                <w:szCs w:val="20"/>
              </w:rPr>
            </w:pPr>
            <w:r>
              <w:rPr>
                <w:sz w:val="20"/>
                <w:szCs w:val="20"/>
              </w:rPr>
              <w:t>4</w:t>
            </w:r>
            <w:r w:rsidR="00733049" w:rsidRPr="00013B41">
              <w:rPr>
                <w:sz w:val="20"/>
                <w:szCs w:val="20"/>
              </w:rPr>
              <w:t>5,00 EUR</w:t>
            </w:r>
          </w:p>
        </w:tc>
      </w:tr>
      <w:tr w:rsidR="00013B41" w:rsidRPr="00E23F11" w14:paraId="6A75322C" w14:textId="77777777" w:rsidTr="00013B41">
        <w:trPr>
          <w:trHeight w:val="20"/>
        </w:trPr>
        <w:tc>
          <w:tcPr>
            <w:tcW w:w="2518" w:type="dxa"/>
          </w:tcPr>
          <w:p w14:paraId="3FB635FB" w14:textId="77777777" w:rsidR="00733049" w:rsidRPr="00013B41" w:rsidRDefault="00733049" w:rsidP="00802493">
            <w:pPr>
              <w:spacing w:line="276" w:lineRule="auto"/>
              <w:rPr>
                <w:b/>
                <w:sz w:val="20"/>
                <w:szCs w:val="20"/>
              </w:rPr>
            </w:pPr>
            <w:r w:rsidRPr="00013B41">
              <w:rPr>
                <w:b/>
                <w:sz w:val="20"/>
                <w:szCs w:val="20"/>
              </w:rPr>
              <w:t>Urlaubsbeihilfe</w:t>
            </w:r>
          </w:p>
        </w:tc>
        <w:tc>
          <w:tcPr>
            <w:tcW w:w="2268" w:type="dxa"/>
            <w:tcBorders>
              <w:right w:val="dotDash" w:sz="4" w:space="0" w:color="595959" w:themeColor="text1" w:themeTint="A6"/>
            </w:tcBorders>
          </w:tcPr>
          <w:p w14:paraId="4C41B0D4" w14:textId="77777777" w:rsidR="00733049" w:rsidRPr="00013B41" w:rsidRDefault="00733049" w:rsidP="00802493">
            <w:pPr>
              <w:spacing w:line="276" w:lineRule="auto"/>
              <w:rPr>
                <w:sz w:val="20"/>
                <w:szCs w:val="20"/>
              </w:rPr>
            </w:pPr>
            <w:r w:rsidRPr="00013B41">
              <w:rPr>
                <w:sz w:val="20"/>
                <w:szCs w:val="20"/>
              </w:rPr>
              <w:t>2.690,00 EUR</w:t>
            </w: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0F299C45"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4A5CC215" w14:textId="77777777" w:rsidR="00733049" w:rsidRPr="00013B41" w:rsidRDefault="00733049" w:rsidP="00802493">
            <w:pPr>
              <w:spacing w:line="276" w:lineRule="auto"/>
              <w:rPr>
                <w:b/>
                <w:sz w:val="20"/>
                <w:szCs w:val="20"/>
              </w:rPr>
            </w:pPr>
            <w:r w:rsidRPr="00013B41">
              <w:rPr>
                <w:b/>
                <w:sz w:val="20"/>
                <w:szCs w:val="20"/>
              </w:rPr>
              <w:t>Betriebsratsumlage</w:t>
            </w:r>
          </w:p>
        </w:tc>
        <w:tc>
          <w:tcPr>
            <w:tcW w:w="1601" w:type="dxa"/>
          </w:tcPr>
          <w:p w14:paraId="638E7040" w14:textId="77777777" w:rsidR="00733049" w:rsidRPr="00013B41" w:rsidRDefault="00733049" w:rsidP="00802493">
            <w:pPr>
              <w:spacing w:line="276" w:lineRule="auto"/>
              <w:rPr>
                <w:sz w:val="20"/>
                <w:szCs w:val="20"/>
              </w:rPr>
            </w:pPr>
          </w:p>
        </w:tc>
      </w:tr>
      <w:tr w:rsidR="00013B41" w:rsidRPr="00E23F11" w14:paraId="5F9416B5" w14:textId="77777777" w:rsidTr="00013B41">
        <w:trPr>
          <w:trHeight w:val="20"/>
        </w:trPr>
        <w:tc>
          <w:tcPr>
            <w:tcW w:w="2518" w:type="dxa"/>
          </w:tcPr>
          <w:p w14:paraId="2D12A38B" w14:textId="77777777" w:rsidR="00733049" w:rsidRPr="00013B41" w:rsidRDefault="00733049" w:rsidP="00802493">
            <w:pPr>
              <w:spacing w:line="276" w:lineRule="auto"/>
              <w:rPr>
                <w:b/>
                <w:sz w:val="20"/>
                <w:szCs w:val="20"/>
              </w:rPr>
            </w:pPr>
            <w:r w:rsidRPr="00013B41">
              <w:rPr>
                <w:b/>
                <w:sz w:val="20"/>
                <w:szCs w:val="20"/>
              </w:rPr>
              <w:t>Weihnachtsrem.</w:t>
            </w:r>
          </w:p>
        </w:tc>
        <w:tc>
          <w:tcPr>
            <w:tcW w:w="2268" w:type="dxa"/>
            <w:tcBorders>
              <w:right w:val="dotDash" w:sz="4" w:space="0" w:color="595959" w:themeColor="text1" w:themeTint="A6"/>
            </w:tcBorders>
          </w:tcPr>
          <w:p w14:paraId="3F18D201"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363D4748"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tcBorders>
          </w:tcPr>
          <w:p w14:paraId="67E4639B" w14:textId="77777777" w:rsidR="00733049" w:rsidRPr="00013B41" w:rsidRDefault="00733049" w:rsidP="00802493">
            <w:pPr>
              <w:spacing w:line="276" w:lineRule="auto"/>
              <w:rPr>
                <w:b/>
                <w:sz w:val="20"/>
                <w:szCs w:val="20"/>
              </w:rPr>
            </w:pPr>
            <w:r w:rsidRPr="00013B41">
              <w:rPr>
                <w:b/>
                <w:sz w:val="20"/>
                <w:szCs w:val="20"/>
              </w:rPr>
              <w:t>E-Card</w:t>
            </w:r>
          </w:p>
        </w:tc>
        <w:tc>
          <w:tcPr>
            <w:tcW w:w="1601" w:type="dxa"/>
          </w:tcPr>
          <w:p w14:paraId="3FCE11F7" w14:textId="77777777" w:rsidR="00733049" w:rsidRPr="00013B41" w:rsidRDefault="00733049" w:rsidP="00802493">
            <w:pPr>
              <w:spacing w:line="276" w:lineRule="auto"/>
              <w:rPr>
                <w:sz w:val="20"/>
                <w:szCs w:val="20"/>
              </w:rPr>
            </w:pPr>
          </w:p>
        </w:tc>
      </w:tr>
      <w:tr w:rsidR="00013B41" w:rsidRPr="00E23F11" w14:paraId="02DA54FE" w14:textId="77777777" w:rsidTr="00013B41">
        <w:trPr>
          <w:trHeight w:val="20"/>
        </w:trPr>
        <w:tc>
          <w:tcPr>
            <w:tcW w:w="2518" w:type="dxa"/>
            <w:tcBorders>
              <w:bottom w:val="dotDash" w:sz="4" w:space="0" w:color="595959" w:themeColor="text1" w:themeTint="A6"/>
            </w:tcBorders>
          </w:tcPr>
          <w:p w14:paraId="4F37FFC2" w14:textId="77777777" w:rsidR="00733049" w:rsidRPr="00013B41" w:rsidRDefault="00733049" w:rsidP="00802493">
            <w:pPr>
              <w:spacing w:line="276" w:lineRule="auto"/>
              <w:rPr>
                <w:b/>
                <w:sz w:val="20"/>
                <w:szCs w:val="20"/>
              </w:rPr>
            </w:pPr>
            <w:r w:rsidRPr="00013B41">
              <w:rPr>
                <w:b/>
                <w:sz w:val="20"/>
                <w:szCs w:val="20"/>
              </w:rPr>
              <w:t>Prämie</w:t>
            </w:r>
          </w:p>
        </w:tc>
        <w:tc>
          <w:tcPr>
            <w:tcW w:w="2268" w:type="dxa"/>
            <w:tcBorders>
              <w:bottom w:val="dotDash" w:sz="4" w:space="0" w:color="595959" w:themeColor="text1" w:themeTint="A6"/>
              <w:right w:val="dotDash" w:sz="4" w:space="0" w:color="595959" w:themeColor="text1" w:themeTint="A6"/>
            </w:tcBorders>
          </w:tcPr>
          <w:p w14:paraId="325BA5CC"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dotDash" w:sz="4" w:space="0" w:color="595959" w:themeColor="text1" w:themeTint="A6"/>
            </w:tcBorders>
            <w:shd w:val="clear" w:color="auto" w:fill="D9D9D9" w:themeFill="background1" w:themeFillShade="D9"/>
          </w:tcPr>
          <w:p w14:paraId="00F4414E" w14:textId="77777777" w:rsidR="00733049" w:rsidRPr="00013B41" w:rsidRDefault="00733049" w:rsidP="00802493">
            <w:pPr>
              <w:spacing w:line="276" w:lineRule="auto"/>
              <w:rPr>
                <w:sz w:val="20"/>
                <w:szCs w:val="20"/>
              </w:rPr>
            </w:pPr>
          </w:p>
        </w:tc>
        <w:tc>
          <w:tcPr>
            <w:tcW w:w="2552" w:type="dxa"/>
            <w:tcBorders>
              <w:left w:val="dotDash" w:sz="4" w:space="0" w:color="595959" w:themeColor="text1" w:themeTint="A6"/>
              <w:bottom w:val="dotDash" w:sz="4" w:space="0" w:color="595959" w:themeColor="text1" w:themeTint="A6"/>
            </w:tcBorders>
          </w:tcPr>
          <w:p w14:paraId="3579F7AC" w14:textId="77777777" w:rsidR="00733049" w:rsidRPr="00013B41" w:rsidRDefault="00733049" w:rsidP="00802493">
            <w:pPr>
              <w:spacing w:line="276" w:lineRule="auto"/>
              <w:rPr>
                <w:b/>
                <w:sz w:val="20"/>
                <w:szCs w:val="20"/>
              </w:rPr>
            </w:pPr>
            <w:r w:rsidRPr="00013B41">
              <w:rPr>
                <w:b/>
                <w:sz w:val="20"/>
                <w:szCs w:val="20"/>
              </w:rPr>
              <w:t>Gewerkschaft</w:t>
            </w:r>
          </w:p>
        </w:tc>
        <w:tc>
          <w:tcPr>
            <w:tcW w:w="1601" w:type="dxa"/>
            <w:tcBorders>
              <w:bottom w:val="dotDash" w:sz="4" w:space="0" w:color="595959" w:themeColor="text1" w:themeTint="A6"/>
            </w:tcBorders>
          </w:tcPr>
          <w:p w14:paraId="231F4D04" w14:textId="79492EB1" w:rsidR="00733049" w:rsidRPr="00013B41" w:rsidRDefault="00733049" w:rsidP="00802493">
            <w:pPr>
              <w:spacing w:line="276" w:lineRule="auto"/>
              <w:rPr>
                <w:sz w:val="20"/>
                <w:szCs w:val="20"/>
              </w:rPr>
            </w:pPr>
            <w:r w:rsidRPr="00013B41">
              <w:rPr>
                <w:sz w:val="20"/>
                <w:szCs w:val="20"/>
              </w:rPr>
              <w:t>JA</w:t>
            </w:r>
            <w:r w:rsidR="003D030F">
              <w:rPr>
                <w:sz w:val="20"/>
                <w:szCs w:val="20"/>
              </w:rPr>
              <w:t xml:space="preserve"> (1 %)</w:t>
            </w:r>
          </w:p>
        </w:tc>
      </w:tr>
      <w:tr w:rsidR="00013B41" w:rsidRPr="00E90538" w14:paraId="1DC81D10" w14:textId="77777777" w:rsidTr="00013B41">
        <w:trPr>
          <w:trHeight w:val="141"/>
        </w:trPr>
        <w:tc>
          <w:tcPr>
            <w:tcW w:w="2518" w:type="dxa"/>
            <w:tcBorders>
              <w:top w:val="dotDash" w:sz="4" w:space="0" w:color="595959" w:themeColor="text1" w:themeTint="A6"/>
              <w:bottom w:val="dotDash" w:sz="4" w:space="0" w:color="595959" w:themeColor="text1" w:themeTint="A6"/>
              <w:right w:val="nil"/>
            </w:tcBorders>
            <w:shd w:val="clear" w:color="auto" w:fill="D9D9D9" w:themeFill="background1" w:themeFillShade="D9"/>
          </w:tcPr>
          <w:p w14:paraId="0CFB5324" w14:textId="77777777" w:rsidR="00733049" w:rsidRPr="00013B41" w:rsidRDefault="00733049" w:rsidP="00802493">
            <w:pPr>
              <w:spacing w:line="276" w:lineRule="auto"/>
              <w:rPr>
                <w:b/>
                <w:sz w:val="20"/>
              </w:rPr>
            </w:pPr>
          </w:p>
        </w:tc>
        <w:tc>
          <w:tcPr>
            <w:tcW w:w="2268" w:type="dxa"/>
            <w:tcBorders>
              <w:top w:val="dotDash" w:sz="4" w:space="0" w:color="595959" w:themeColor="text1" w:themeTint="A6"/>
              <w:left w:val="nil"/>
              <w:bottom w:val="dotDash" w:sz="4" w:space="0" w:color="595959" w:themeColor="text1" w:themeTint="A6"/>
              <w:right w:val="nil"/>
            </w:tcBorders>
            <w:shd w:val="clear" w:color="auto" w:fill="D9D9D9" w:themeFill="background1" w:themeFillShade="D9"/>
          </w:tcPr>
          <w:p w14:paraId="20B14EC5" w14:textId="77777777" w:rsidR="00733049" w:rsidRPr="00013B41" w:rsidRDefault="00733049" w:rsidP="00802493">
            <w:pPr>
              <w:spacing w:line="276" w:lineRule="auto"/>
              <w:rPr>
                <w:sz w:val="20"/>
              </w:rPr>
            </w:pPr>
          </w:p>
        </w:tc>
        <w:tc>
          <w:tcPr>
            <w:tcW w:w="425" w:type="dxa"/>
            <w:tcBorders>
              <w:top w:val="nil"/>
              <w:left w:val="nil"/>
              <w:bottom w:val="nil"/>
              <w:right w:val="nil"/>
            </w:tcBorders>
            <w:shd w:val="clear" w:color="auto" w:fill="D9D9D9" w:themeFill="background1" w:themeFillShade="D9"/>
          </w:tcPr>
          <w:p w14:paraId="4D2798FF" w14:textId="77777777" w:rsidR="00733049" w:rsidRPr="00013B41" w:rsidRDefault="00733049" w:rsidP="00802493">
            <w:pPr>
              <w:spacing w:line="276" w:lineRule="auto"/>
              <w:rPr>
                <w:sz w:val="20"/>
              </w:rPr>
            </w:pPr>
          </w:p>
        </w:tc>
        <w:tc>
          <w:tcPr>
            <w:tcW w:w="2552" w:type="dxa"/>
            <w:tcBorders>
              <w:top w:val="dotDash" w:sz="4" w:space="0" w:color="595959" w:themeColor="text1" w:themeTint="A6"/>
              <w:left w:val="nil"/>
              <w:bottom w:val="single" w:sz="4" w:space="0" w:color="auto"/>
              <w:right w:val="nil"/>
            </w:tcBorders>
            <w:shd w:val="clear" w:color="auto" w:fill="D9D9D9" w:themeFill="background1" w:themeFillShade="D9"/>
          </w:tcPr>
          <w:p w14:paraId="03255D7F" w14:textId="77777777" w:rsidR="00733049" w:rsidRPr="00013B41" w:rsidRDefault="00733049" w:rsidP="00802493">
            <w:pPr>
              <w:spacing w:line="276" w:lineRule="auto"/>
              <w:rPr>
                <w:b/>
                <w:sz w:val="20"/>
              </w:rPr>
            </w:pPr>
          </w:p>
        </w:tc>
        <w:tc>
          <w:tcPr>
            <w:tcW w:w="1601" w:type="dxa"/>
            <w:tcBorders>
              <w:top w:val="dotDash" w:sz="4" w:space="0" w:color="595959" w:themeColor="text1" w:themeTint="A6"/>
              <w:left w:val="nil"/>
              <w:bottom w:val="single" w:sz="4" w:space="0" w:color="auto"/>
            </w:tcBorders>
            <w:shd w:val="clear" w:color="auto" w:fill="D9D9D9" w:themeFill="background1" w:themeFillShade="D9"/>
          </w:tcPr>
          <w:p w14:paraId="4B808DAE" w14:textId="77777777" w:rsidR="00733049" w:rsidRPr="00013B41" w:rsidRDefault="00733049" w:rsidP="00802493">
            <w:pPr>
              <w:spacing w:line="276" w:lineRule="auto"/>
              <w:rPr>
                <w:sz w:val="20"/>
              </w:rPr>
            </w:pPr>
          </w:p>
        </w:tc>
      </w:tr>
      <w:tr w:rsidR="00013B41" w:rsidRPr="00E23F11" w14:paraId="282C9079" w14:textId="77777777" w:rsidTr="00013B41">
        <w:trPr>
          <w:trHeight w:val="20"/>
        </w:trPr>
        <w:tc>
          <w:tcPr>
            <w:tcW w:w="2518" w:type="dxa"/>
            <w:tcBorders>
              <w:top w:val="dotDash" w:sz="4" w:space="0" w:color="595959" w:themeColor="text1" w:themeTint="A6"/>
              <w:bottom w:val="single" w:sz="4" w:space="0" w:color="auto"/>
              <w:right w:val="single" w:sz="4" w:space="0" w:color="auto"/>
            </w:tcBorders>
          </w:tcPr>
          <w:p w14:paraId="210FB8EB" w14:textId="2FBB7328" w:rsidR="00733049" w:rsidRPr="00013B41" w:rsidRDefault="0099751E" w:rsidP="00802493">
            <w:pPr>
              <w:spacing w:line="276" w:lineRule="auto"/>
              <w:rPr>
                <w:b/>
                <w:sz w:val="20"/>
                <w:szCs w:val="20"/>
              </w:rPr>
            </w:pPr>
            <w:r>
              <w:rPr>
                <w:b/>
                <w:sz w:val="20"/>
                <w:szCs w:val="20"/>
              </w:rPr>
              <w:t>IBAN</w:t>
            </w:r>
          </w:p>
        </w:tc>
        <w:tc>
          <w:tcPr>
            <w:tcW w:w="2268" w:type="dxa"/>
            <w:tcBorders>
              <w:top w:val="dotDash" w:sz="4" w:space="0" w:color="595959" w:themeColor="text1" w:themeTint="A6"/>
              <w:left w:val="single" w:sz="4" w:space="0" w:color="auto"/>
              <w:bottom w:val="single" w:sz="4" w:space="0" w:color="auto"/>
              <w:right w:val="dotDash" w:sz="4" w:space="0" w:color="595959" w:themeColor="text1" w:themeTint="A6"/>
            </w:tcBorders>
          </w:tcPr>
          <w:p w14:paraId="7335DB7F" w14:textId="7DFFA05A" w:rsidR="00733049" w:rsidRPr="0099751E" w:rsidRDefault="0099751E" w:rsidP="00802493">
            <w:pPr>
              <w:spacing w:line="276" w:lineRule="auto"/>
              <w:rPr>
                <w:sz w:val="20"/>
                <w:szCs w:val="20"/>
              </w:rPr>
            </w:pPr>
            <w:r w:rsidRPr="0099751E">
              <w:rPr>
                <w:rFonts w:eastAsia="Times New Roman" w:cs="Times New Roman"/>
                <w:sz w:val="20"/>
              </w:rPr>
              <w:t>AT76 1200</w:t>
            </w:r>
            <w:r>
              <w:rPr>
                <w:rFonts w:eastAsia="Times New Roman" w:cs="Times New Roman"/>
                <w:sz w:val="20"/>
              </w:rPr>
              <w:t xml:space="preserve"> 0</w:t>
            </w:r>
            <w:r w:rsidRPr="0099751E">
              <w:rPr>
                <w:rFonts w:eastAsia="Times New Roman" w:cs="Times New Roman"/>
                <w:sz w:val="20"/>
              </w:rPr>
              <w:t>000</w:t>
            </w:r>
            <w:r>
              <w:rPr>
                <w:rFonts w:eastAsia="Times New Roman" w:cs="Times New Roman"/>
                <w:sz w:val="20"/>
              </w:rPr>
              <w:t xml:space="preserve"> </w:t>
            </w:r>
            <w:r w:rsidRPr="0099751E">
              <w:rPr>
                <w:rFonts w:eastAsia="Times New Roman" w:cs="Times New Roman"/>
                <w:sz w:val="20"/>
              </w:rPr>
              <w:t>0115</w:t>
            </w:r>
            <w:r>
              <w:rPr>
                <w:rFonts w:eastAsia="Times New Roman" w:cs="Times New Roman"/>
                <w:sz w:val="20"/>
              </w:rPr>
              <w:t xml:space="preserve"> </w:t>
            </w:r>
            <w:r w:rsidRPr="0099751E">
              <w:rPr>
                <w:rFonts w:eastAsia="Times New Roman" w:cs="Times New Roman"/>
                <w:sz w:val="20"/>
              </w:rPr>
              <w:t>0098</w:t>
            </w:r>
          </w:p>
        </w:tc>
        <w:tc>
          <w:tcPr>
            <w:tcW w:w="425" w:type="dxa"/>
            <w:tcBorders>
              <w:top w:val="nil"/>
              <w:left w:val="dotDash" w:sz="4" w:space="0" w:color="595959" w:themeColor="text1" w:themeTint="A6"/>
              <w:bottom w:val="nil"/>
              <w:right w:val="single" w:sz="4" w:space="0" w:color="auto"/>
            </w:tcBorders>
            <w:shd w:val="clear" w:color="auto" w:fill="D9D9D9" w:themeFill="background1" w:themeFillShade="D9"/>
          </w:tcPr>
          <w:p w14:paraId="743285F4" w14:textId="77777777" w:rsidR="00733049" w:rsidRPr="00013B41" w:rsidRDefault="00733049" w:rsidP="00802493">
            <w:pPr>
              <w:spacing w:line="276" w:lineRule="auto"/>
              <w:rPr>
                <w:sz w:val="20"/>
                <w:szCs w:val="20"/>
              </w:rPr>
            </w:pPr>
          </w:p>
        </w:tc>
        <w:tc>
          <w:tcPr>
            <w:tcW w:w="2552" w:type="dxa"/>
            <w:vMerge w:val="restart"/>
            <w:tcBorders>
              <w:top w:val="single" w:sz="4" w:space="0" w:color="auto"/>
              <w:left w:val="single" w:sz="4" w:space="0" w:color="auto"/>
              <w:bottom w:val="nil"/>
              <w:right w:val="nil"/>
            </w:tcBorders>
          </w:tcPr>
          <w:p w14:paraId="5149D45B" w14:textId="27318D9E" w:rsidR="00733049" w:rsidRPr="00013B41" w:rsidRDefault="00733049" w:rsidP="00802493">
            <w:pPr>
              <w:spacing w:line="276" w:lineRule="auto"/>
              <w:rPr>
                <w:b/>
                <w:sz w:val="20"/>
                <w:szCs w:val="20"/>
              </w:rPr>
            </w:pPr>
          </w:p>
          <w:p w14:paraId="1864847F" w14:textId="77777777" w:rsidR="00733049" w:rsidRPr="00013B41" w:rsidRDefault="00733049" w:rsidP="00802493">
            <w:pPr>
              <w:spacing w:line="276" w:lineRule="auto"/>
              <w:rPr>
                <w:b/>
                <w:sz w:val="20"/>
                <w:szCs w:val="20"/>
              </w:rPr>
            </w:pPr>
          </w:p>
          <w:p w14:paraId="633BC304" w14:textId="77777777" w:rsidR="00733049" w:rsidRPr="00013B41" w:rsidRDefault="00733049" w:rsidP="00802493">
            <w:pPr>
              <w:spacing w:line="276" w:lineRule="auto"/>
              <w:rPr>
                <w:b/>
                <w:sz w:val="20"/>
                <w:szCs w:val="20"/>
              </w:rPr>
            </w:pPr>
          </w:p>
          <w:p w14:paraId="06B56A37" w14:textId="77777777" w:rsidR="00733049" w:rsidRPr="00013B41" w:rsidRDefault="00733049" w:rsidP="00802493">
            <w:pPr>
              <w:spacing w:line="276" w:lineRule="auto"/>
              <w:rPr>
                <w:b/>
                <w:sz w:val="20"/>
                <w:szCs w:val="20"/>
              </w:rPr>
            </w:pPr>
          </w:p>
          <w:p w14:paraId="78B879D2" w14:textId="77777777" w:rsidR="00733049" w:rsidRPr="00013B41" w:rsidRDefault="00733049" w:rsidP="00802493">
            <w:pPr>
              <w:spacing w:line="276" w:lineRule="auto"/>
              <w:rPr>
                <w:b/>
                <w:sz w:val="20"/>
                <w:szCs w:val="20"/>
              </w:rPr>
            </w:pPr>
          </w:p>
          <w:p w14:paraId="5826762F" w14:textId="77777777" w:rsidR="00733049" w:rsidRPr="00013B41" w:rsidRDefault="00733049" w:rsidP="00802493">
            <w:pPr>
              <w:spacing w:line="276" w:lineRule="auto"/>
              <w:rPr>
                <w:b/>
                <w:sz w:val="20"/>
                <w:szCs w:val="20"/>
              </w:rPr>
            </w:pPr>
          </w:p>
          <w:p w14:paraId="5690BD84" w14:textId="77777777" w:rsidR="00733049" w:rsidRPr="00013B41" w:rsidRDefault="00733049" w:rsidP="00802493">
            <w:pPr>
              <w:spacing w:line="276" w:lineRule="auto"/>
              <w:rPr>
                <w:b/>
                <w:sz w:val="20"/>
                <w:szCs w:val="20"/>
              </w:rPr>
            </w:pPr>
          </w:p>
        </w:tc>
        <w:tc>
          <w:tcPr>
            <w:tcW w:w="1601" w:type="dxa"/>
            <w:tcBorders>
              <w:top w:val="single" w:sz="4" w:space="0" w:color="auto"/>
              <w:left w:val="nil"/>
              <w:bottom w:val="nil"/>
              <w:right w:val="single" w:sz="4" w:space="0" w:color="auto"/>
            </w:tcBorders>
          </w:tcPr>
          <w:p w14:paraId="09C365FF" w14:textId="77777777" w:rsidR="00733049" w:rsidRPr="00013B41" w:rsidRDefault="00733049" w:rsidP="00802493">
            <w:pPr>
              <w:spacing w:line="276" w:lineRule="auto"/>
              <w:rPr>
                <w:sz w:val="20"/>
                <w:szCs w:val="20"/>
              </w:rPr>
            </w:pPr>
          </w:p>
        </w:tc>
      </w:tr>
      <w:tr w:rsidR="00013B41" w:rsidRPr="00E23F11" w14:paraId="1F50FBEE" w14:textId="77777777" w:rsidTr="00013B41">
        <w:trPr>
          <w:trHeight w:val="20"/>
        </w:trPr>
        <w:tc>
          <w:tcPr>
            <w:tcW w:w="2518" w:type="dxa"/>
            <w:tcBorders>
              <w:top w:val="single" w:sz="4" w:space="0" w:color="auto"/>
              <w:bottom w:val="single" w:sz="4" w:space="0" w:color="auto"/>
              <w:right w:val="single" w:sz="4" w:space="0" w:color="auto"/>
            </w:tcBorders>
          </w:tcPr>
          <w:p w14:paraId="50AF4B92" w14:textId="679956DF" w:rsidR="00733049" w:rsidRPr="00013B41" w:rsidRDefault="0099751E" w:rsidP="00802493">
            <w:pPr>
              <w:spacing w:line="276" w:lineRule="auto"/>
              <w:rPr>
                <w:b/>
                <w:sz w:val="20"/>
                <w:szCs w:val="20"/>
              </w:rPr>
            </w:pPr>
            <w:r>
              <w:rPr>
                <w:b/>
                <w:sz w:val="20"/>
                <w:szCs w:val="20"/>
              </w:rPr>
              <w:t>BIC</w:t>
            </w:r>
          </w:p>
        </w:tc>
        <w:tc>
          <w:tcPr>
            <w:tcW w:w="2268" w:type="dxa"/>
            <w:tcBorders>
              <w:top w:val="single" w:sz="4" w:space="0" w:color="auto"/>
              <w:left w:val="single" w:sz="4" w:space="0" w:color="auto"/>
              <w:bottom w:val="single" w:sz="4" w:space="0" w:color="auto"/>
              <w:right w:val="dotDash" w:sz="4" w:space="0" w:color="595959" w:themeColor="text1" w:themeTint="A6"/>
            </w:tcBorders>
          </w:tcPr>
          <w:p w14:paraId="6FF3032B" w14:textId="2C847B5A" w:rsidR="00733049" w:rsidRPr="0099751E" w:rsidRDefault="0099751E" w:rsidP="00802493">
            <w:pPr>
              <w:spacing w:line="276" w:lineRule="auto"/>
              <w:rPr>
                <w:sz w:val="20"/>
                <w:szCs w:val="20"/>
              </w:rPr>
            </w:pPr>
            <w:r w:rsidRPr="0099751E">
              <w:rPr>
                <w:rFonts w:eastAsia="Times New Roman" w:cs="Times New Roman"/>
                <w:sz w:val="20"/>
              </w:rPr>
              <w:t>BKAUATWW</w:t>
            </w:r>
          </w:p>
        </w:tc>
        <w:tc>
          <w:tcPr>
            <w:tcW w:w="425" w:type="dxa"/>
            <w:tcBorders>
              <w:top w:val="nil"/>
              <w:left w:val="dotDash" w:sz="4" w:space="0" w:color="595959" w:themeColor="text1" w:themeTint="A6"/>
              <w:bottom w:val="nil"/>
              <w:right w:val="single" w:sz="4" w:space="0" w:color="auto"/>
            </w:tcBorders>
            <w:shd w:val="clear" w:color="auto" w:fill="D9D9D9" w:themeFill="background1" w:themeFillShade="D9"/>
          </w:tcPr>
          <w:p w14:paraId="58CD6E5F" w14:textId="77777777" w:rsidR="00733049" w:rsidRPr="00013B41" w:rsidRDefault="00733049" w:rsidP="00802493">
            <w:pPr>
              <w:spacing w:line="276" w:lineRule="auto"/>
              <w:rPr>
                <w:sz w:val="20"/>
                <w:szCs w:val="20"/>
              </w:rPr>
            </w:pPr>
          </w:p>
        </w:tc>
        <w:tc>
          <w:tcPr>
            <w:tcW w:w="2552" w:type="dxa"/>
            <w:vMerge/>
            <w:tcBorders>
              <w:top w:val="nil"/>
              <w:left w:val="single" w:sz="4" w:space="0" w:color="auto"/>
              <w:bottom w:val="nil"/>
              <w:right w:val="nil"/>
            </w:tcBorders>
          </w:tcPr>
          <w:p w14:paraId="5C102620" w14:textId="77777777" w:rsidR="00733049" w:rsidRPr="00013B41" w:rsidRDefault="00733049" w:rsidP="00802493">
            <w:pPr>
              <w:spacing w:line="276" w:lineRule="auto"/>
              <w:rPr>
                <w:b/>
                <w:sz w:val="20"/>
                <w:szCs w:val="20"/>
              </w:rPr>
            </w:pPr>
          </w:p>
        </w:tc>
        <w:tc>
          <w:tcPr>
            <w:tcW w:w="1601" w:type="dxa"/>
            <w:tcBorders>
              <w:top w:val="nil"/>
              <w:left w:val="nil"/>
              <w:bottom w:val="nil"/>
              <w:right w:val="single" w:sz="4" w:space="0" w:color="auto"/>
            </w:tcBorders>
          </w:tcPr>
          <w:p w14:paraId="72937DE0" w14:textId="77777777" w:rsidR="00733049" w:rsidRPr="00013B41" w:rsidRDefault="00733049" w:rsidP="00802493">
            <w:pPr>
              <w:spacing w:line="276" w:lineRule="auto"/>
              <w:rPr>
                <w:sz w:val="20"/>
                <w:szCs w:val="20"/>
              </w:rPr>
            </w:pPr>
          </w:p>
        </w:tc>
      </w:tr>
      <w:tr w:rsidR="00013B41" w:rsidRPr="00E23F11" w14:paraId="7D28CFA7" w14:textId="77777777" w:rsidTr="00013B41">
        <w:trPr>
          <w:trHeight w:val="57"/>
        </w:trPr>
        <w:tc>
          <w:tcPr>
            <w:tcW w:w="2518" w:type="dxa"/>
          </w:tcPr>
          <w:p w14:paraId="00DD8F30" w14:textId="77777777" w:rsidR="00733049" w:rsidRPr="00013B41" w:rsidRDefault="00733049" w:rsidP="00802493">
            <w:pPr>
              <w:spacing w:line="276" w:lineRule="auto"/>
              <w:rPr>
                <w:b/>
                <w:sz w:val="20"/>
                <w:szCs w:val="20"/>
              </w:rPr>
            </w:pPr>
            <w:r w:rsidRPr="00013B41">
              <w:rPr>
                <w:b/>
                <w:sz w:val="20"/>
                <w:szCs w:val="20"/>
              </w:rPr>
              <w:t>Bankbezeichnung</w:t>
            </w:r>
          </w:p>
        </w:tc>
        <w:tc>
          <w:tcPr>
            <w:tcW w:w="2268" w:type="dxa"/>
          </w:tcPr>
          <w:p w14:paraId="4ECAE0FB" w14:textId="00A69E47" w:rsidR="00733049" w:rsidRPr="00013B41" w:rsidRDefault="0099751E" w:rsidP="00802493">
            <w:pPr>
              <w:spacing w:line="276" w:lineRule="auto"/>
              <w:rPr>
                <w:sz w:val="20"/>
                <w:szCs w:val="20"/>
              </w:rPr>
            </w:pPr>
            <w:r>
              <w:rPr>
                <w:sz w:val="20"/>
                <w:szCs w:val="20"/>
              </w:rPr>
              <w:t xml:space="preserve">Uni Credit </w:t>
            </w:r>
            <w:r w:rsidR="00733049" w:rsidRPr="00013B41">
              <w:rPr>
                <w:sz w:val="20"/>
                <w:szCs w:val="20"/>
              </w:rPr>
              <w:t>Bank Austria</w:t>
            </w:r>
          </w:p>
        </w:tc>
        <w:tc>
          <w:tcPr>
            <w:tcW w:w="425" w:type="dxa"/>
            <w:tcBorders>
              <w:top w:val="nil"/>
              <w:bottom w:val="nil"/>
              <w:right w:val="single" w:sz="4" w:space="0" w:color="auto"/>
            </w:tcBorders>
            <w:shd w:val="clear" w:color="auto" w:fill="D9D9D9" w:themeFill="background1" w:themeFillShade="D9"/>
          </w:tcPr>
          <w:p w14:paraId="5825CE08" w14:textId="77777777" w:rsidR="00733049" w:rsidRPr="00013B41" w:rsidRDefault="00733049" w:rsidP="00802493">
            <w:pPr>
              <w:spacing w:line="276" w:lineRule="auto"/>
              <w:rPr>
                <w:sz w:val="20"/>
                <w:szCs w:val="20"/>
              </w:rPr>
            </w:pPr>
          </w:p>
        </w:tc>
        <w:tc>
          <w:tcPr>
            <w:tcW w:w="2552" w:type="dxa"/>
            <w:vMerge/>
            <w:tcBorders>
              <w:top w:val="nil"/>
              <w:left w:val="single" w:sz="4" w:space="0" w:color="auto"/>
              <w:bottom w:val="nil"/>
              <w:right w:val="nil"/>
            </w:tcBorders>
          </w:tcPr>
          <w:p w14:paraId="3D5DEDD6" w14:textId="77777777" w:rsidR="00733049" w:rsidRPr="00013B41" w:rsidRDefault="00733049" w:rsidP="00802493">
            <w:pPr>
              <w:spacing w:line="276" w:lineRule="auto"/>
              <w:rPr>
                <w:b/>
                <w:sz w:val="20"/>
                <w:szCs w:val="20"/>
              </w:rPr>
            </w:pPr>
          </w:p>
        </w:tc>
        <w:tc>
          <w:tcPr>
            <w:tcW w:w="1601" w:type="dxa"/>
            <w:tcBorders>
              <w:top w:val="nil"/>
              <w:left w:val="nil"/>
              <w:bottom w:val="nil"/>
              <w:right w:val="single" w:sz="4" w:space="0" w:color="auto"/>
            </w:tcBorders>
          </w:tcPr>
          <w:p w14:paraId="5779F7EB" w14:textId="77777777" w:rsidR="00733049" w:rsidRPr="00013B41" w:rsidRDefault="00733049" w:rsidP="00802493">
            <w:pPr>
              <w:spacing w:line="276" w:lineRule="auto"/>
              <w:rPr>
                <w:sz w:val="20"/>
                <w:szCs w:val="20"/>
              </w:rPr>
            </w:pPr>
          </w:p>
        </w:tc>
      </w:tr>
      <w:tr w:rsidR="00013B41" w:rsidRPr="00E23F11" w14:paraId="3E581948" w14:textId="77777777" w:rsidTr="00013B41">
        <w:trPr>
          <w:trHeight w:val="20"/>
        </w:trPr>
        <w:tc>
          <w:tcPr>
            <w:tcW w:w="2518" w:type="dxa"/>
            <w:tcBorders>
              <w:top w:val="single" w:sz="4" w:space="0" w:color="auto"/>
              <w:bottom w:val="single" w:sz="4" w:space="0" w:color="auto"/>
              <w:right w:val="single" w:sz="4" w:space="0" w:color="auto"/>
            </w:tcBorders>
          </w:tcPr>
          <w:p w14:paraId="79B74AB3" w14:textId="77777777" w:rsidR="00733049" w:rsidRPr="00013B41" w:rsidRDefault="00733049" w:rsidP="00802493">
            <w:pPr>
              <w:spacing w:line="276" w:lineRule="auto"/>
              <w:rPr>
                <w:b/>
                <w:sz w:val="20"/>
                <w:szCs w:val="20"/>
              </w:rPr>
            </w:pPr>
          </w:p>
        </w:tc>
        <w:tc>
          <w:tcPr>
            <w:tcW w:w="2268" w:type="dxa"/>
            <w:tcBorders>
              <w:top w:val="single" w:sz="4" w:space="0" w:color="auto"/>
              <w:left w:val="single" w:sz="4" w:space="0" w:color="auto"/>
              <w:bottom w:val="single" w:sz="4" w:space="0" w:color="auto"/>
              <w:right w:val="dotDash" w:sz="4" w:space="0" w:color="595959" w:themeColor="text1" w:themeTint="A6"/>
            </w:tcBorders>
          </w:tcPr>
          <w:p w14:paraId="07B9BBD4" w14:textId="77777777" w:rsidR="00733049" w:rsidRPr="00013B41" w:rsidRDefault="00733049" w:rsidP="00802493">
            <w:pPr>
              <w:spacing w:line="276" w:lineRule="auto"/>
              <w:rPr>
                <w:sz w:val="20"/>
                <w:szCs w:val="20"/>
              </w:rPr>
            </w:pPr>
          </w:p>
        </w:tc>
        <w:tc>
          <w:tcPr>
            <w:tcW w:w="425" w:type="dxa"/>
            <w:tcBorders>
              <w:top w:val="nil"/>
              <w:left w:val="dotDash" w:sz="4" w:space="0" w:color="595959" w:themeColor="text1" w:themeTint="A6"/>
              <w:bottom w:val="nil"/>
              <w:right w:val="single" w:sz="4" w:space="0" w:color="auto"/>
            </w:tcBorders>
            <w:shd w:val="clear" w:color="auto" w:fill="D9D9D9" w:themeFill="background1" w:themeFillShade="D9"/>
          </w:tcPr>
          <w:p w14:paraId="7B675ECC" w14:textId="77777777" w:rsidR="00733049" w:rsidRPr="00013B41" w:rsidRDefault="00733049" w:rsidP="00802493">
            <w:pPr>
              <w:spacing w:line="276" w:lineRule="auto"/>
              <w:rPr>
                <w:sz w:val="20"/>
                <w:szCs w:val="20"/>
              </w:rPr>
            </w:pPr>
          </w:p>
        </w:tc>
        <w:tc>
          <w:tcPr>
            <w:tcW w:w="2552" w:type="dxa"/>
            <w:vMerge/>
            <w:tcBorders>
              <w:top w:val="nil"/>
              <w:left w:val="single" w:sz="4" w:space="0" w:color="auto"/>
              <w:bottom w:val="single" w:sz="4" w:space="0" w:color="auto"/>
              <w:right w:val="nil"/>
            </w:tcBorders>
          </w:tcPr>
          <w:p w14:paraId="47ACAD72" w14:textId="77777777" w:rsidR="00733049" w:rsidRPr="00013B41" w:rsidRDefault="00733049" w:rsidP="00802493">
            <w:pPr>
              <w:spacing w:line="276" w:lineRule="auto"/>
              <w:rPr>
                <w:b/>
                <w:sz w:val="20"/>
                <w:szCs w:val="20"/>
              </w:rPr>
            </w:pPr>
          </w:p>
        </w:tc>
        <w:tc>
          <w:tcPr>
            <w:tcW w:w="1601" w:type="dxa"/>
            <w:tcBorders>
              <w:top w:val="nil"/>
              <w:left w:val="nil"/>
              <w:bottom w:val="single" w:sz="4" w:space="0" w:color="auto"/>
              <w:right w:val="single" w:sz="4" w:space="0" w:color="auto"/>
            </w:tcBorders>
          </w:tcPr>
          <w:p w14:paraId="4686D9A3" w14:textId="77777777" w:rsidR="00733049" w:rsidRPr="00013B41" w:rsidRDefault="00733049" w:rsidP="00802493">
            <w:pPr>
              <w:spacing w:line="276" w:lineRule="auto"/>
              <w:rPr>
                <w:sz w:val="20"/>
                <w:szCs w:val="20"/>
              </w:rPr>
            </w:pPr>
          </w:p>
        </w:tc>
      </w:tr>
      <w:tr w:rsidR="00733049" w:rsidRPr="00F26F2C" w14:paraId="72448A6D" w14:textId="77777777" w:rsidTr="00013B41">
        <w:trPr>
          <w:trHeight w:val="20"/>
        </w:trPr>
        <w:tc>
          <w:tcPr>
            <w:tcW w:w="4786" w:type="dxa"/>
            <w:gridSpan w:val="2"/>
            <w:tcBorders>
              <w:top w:val="single" w:sz="4" w:space="0" w:color="auto"/>
              <w:bottom w:val="single" w:sz="4" w:space="0" w:color="auto"/>
              <w:right w:val="nil"/>
            </w:tcBorders>
            <w:shd w:val="clear" w:color="auto" w:fill="D9D9D9" w:themeFill="background1" w:themeFillShade="D9"/>
          </w:tcPr>
          <w:p w14:paraId="54CEBB8B" w14:textId="55DCF3C1" w:rsidR="00733049" w:rsidRPr="00615A16" w:rsidRDefault="00733049" w:rsidP="00802493">
            <w:pPr>
              <w:rPr>
                <w:i/>
                <w:sz w:val="20"/>
              </w:rPr>
            </w:pPr>
            <w:r w:rsidRPr="00615A16">
              <w:rPr>
                <w:i/>
                <w:sz w:val="20"/>
              </w:rPr>
              <w:t xml:space="preserve">Datum                                     </w:t>
            </w:r>
          </w:p>
          <w:p w14:paraId="19FD9BEA" w14:textId="59B5E1F1" w:rsidR="00733049" w:rsidRPr="00F26F2C" w:rsidRDefault="00733049" w:rsidP="00364AEE">
            <w:pPr>
              <w:rPr>
                <w:i/>
                <w:sz w:val="16"/>
              </w:rPr>
            </w:pPr>
            <w:r w:rsidRPr="00615A16">
              <w:rPr>
                <w:i/>
                <w:sz w:val="20"/>
              </w:rPr>
              <w:t>25.12.20</w:t>
            </w:r>
            <w:r w:rsidR="00364AEE">
              <w:rPr>
                <w:i/>
                <w:sz w:val="20"/>
              </w:rPr>
              <w:t>..</w:t>
            </w:r>
            <w:r w:rsidRPr="00615A16">
              <w:rPr>
                <w:i/>
                <w:sz w:val="20"/>
              </w:rPr>
              <w:t xml:space="preserve">                          </w:t>
            </w:r>
          </w:p>
        </w:tc>
        <w:tc>
          <w:tcPr>
            <w:tcW w:w="425" w:type="dxa"/>
            <w:tcBorders>
              <w:top w:val="single" w:sz="4" w:space="0" w:color="auto"/>
              <w:left w:val="nil"/>
              <w:bottom w:val="single" w:sz="4" w:space="0" w:color="auto"/>
              <w:right w:val="nil"/>
            </w:tcBorders>
            <w:shd w:val="clear" w:color="auto" w:fill="D9D9D9" w:themeFill="background1" w:themeFillShade="D9"/>
          </w:tcPr>
          <w:p w14:paraId="3153205F" w14:textId="77777777" w:rsidR="00733049" w:rsidRPr="00F26F2C" w:rsidRDefault="00733049" w:rsidP="00802493">
            <w:pPr>
              <w:rPr>
                <w:i/>
                <w:sz w:val="16"/>
              </w:rPr>
            </w:pPr>
          </w:p>
        </w:tc>
        <w:tc>
          <w:tcPr>
            <w:tcW w:w="4153" w:type="dxa"/>
            <w:gridSpan w:val="2"/>
            <w:tcBorders>
              <w:top w:val="single" w:sz="4" w:space="0" w:color="auto"/>
              <w:left w:val="nil"/>
              <w:bottom w:val="single" w:sz="4" w:space="0" w:color="auto"/>
            </w:tcBorders>
            <w:shd w:val="clear" w:color="auto" w:fill="D9D9D9" w:themeFill="background1" w:themeFillShade="D9"/>
          </w:tcPr>
          <w:p w14:paraId="5D0DB779" w14:textId="77777777" w:rsidR="00733049" w:rsidRPr="00F26F2C" w:rsidRDefault="00733049" w:rsidP="00802493">
            <w:pPr>
              <w:jc w:val="center"/>
              <w:rPr>
                <w:i/>
                <w:sz w:val="16"/>
              </w:rPr>
            </w:pPr>
          </w:p>
        </w:tc>
      </w:tr>
    </w:tbl>
    <w:p w14:paraId="4A7F5FE6" w14:textId="77777777" w:rsidR="00733049" w:rsidRDefault="00733049" w:rsidP="00733049">
      <w:pPr>
        <w:pStyle w:val="KeinLeerraum"/>
      </w:pPr>
    </w:p>
    <w:p w14:paraId="689102B5" w14:textId="6ADEFD1F" w:rsidR="00733049" w:rsidRPr="00FD317C" w:rsidRDefault="00733049" w:rsidP="00733049">
      <w:pPr>
        <w:pStyle w:val="KeinLeerraum"/>
        <w:rPr>
          <w:rFonts w:ascii="Verdana" w:hAnsi="Verdana"/>
          <w:sz w:val="22"/>
        </w:rPr>
      </w:pPr>
      <w:r w:rsidRPr="00FD317C">
        <w:rPr>
          <w:rFonts w:ascii="Verdana" w:hAnsi="Verdana"/>
          <w:sz w:val="22"/>
        </w:rPr>
        <w:t xml:space="preserve">Sie hat im Monat </w:t>
      </w:r>
      <w:r w:rsidR="003D030F">
        <w:rPr>
          <w:rFonts w:ascii="Verdana" w:hAnsi="Verdana"/>
          <w:sz w:val="22"/>
        </w:rPr>
        <w:t>April</w:t>
      </w:r>
      <w:r w:rsidRPr="00FD317C">
        <w:rPr>
          <w:rFonts w:ascii="Verdana" w:hAnsi="Verdana"/>
          <w:sz w:val="22"/>
        </w:rPr>
        <w:t xml:space="preserve"> folgende Überstunden abgerechnet:</w:t>
      </w:r>
    </w:p>
    <w:p w14:paraId="1E21C9ED" w14:textId="77777777" w:rsidR="00733049" w:rsidRPr="00FD317C" w:rsidRDefault="00733049" w:rsidP="00733049">
      <w:pPr>
        <w:pStyle w:val="KeinLeerraum"/>
        <w:rPr>
          <w:rFonts w:ascii="Verdana" w:hAnsi="Verdana"/>
          <w:sz w:val="22"/>
        </w:rPr>
      </w:pPr>
    </w:p>
    <w:tbl>
      <w:tblPr>
        <w:tblStyle w:val="Tabellenraster"/>
        <w:tblW w:w="0" w:type="auto"/>
        <w:tblLook w:val="04A0" w:firstRow="1" w:lastRow="0" w:firstColumn="1" w:lastColumn="0" w:noHBand="0" w:noVBand="1"/>
      </w:tblPr>
      <w:tblGrid>
        <w:gridCol w:w="1247"/>
        <w:gridCol w:w="3364"/>
        <w:gridCol w:w="2303"/>
        <w:gridCol w:w="2308"/>
      </w:tblGrid>
      <w:tr w:rsidR="00733049" w:rsidRPr="00FD317C" w14:paraId="72CCBAD7" w14:textId="77777777" w:rsidTr="00802493">
        <w:tc>
          <w:tcPr>
            <w:tcW w:w="1247" w:type="dxa"/>
            <w:shd w:val="pct20" w:color="auto" w:fill="auto"/>
          </w:tcPr>
          <w:p w14:paraId="114C395B" w14:textId="77777777" w:rsidR="00733049" w:rsidRPr="00FD317C" w:rsidRDefault="00733049" w:rsidP="00802493">
            <w:pPr>
              <w:pStyle w:val="KeinLeerraum"/>
              <w:jc w:val="center"/>
              <w:rPr>
                <w:rFonts w:ascii="Verdana" w:hAnsi="Verdana"/>
                <w:sz w:val="22"/>
              </w:rPr>
            </w:pPr>
            <w:r w:rsidRPr="00FD317C">
              <w:rPr>
                <w:rFonts w:ascii="Verdana" w:hAnsi="Verdana"/>
                <w:sz w:val="22"/>
              </w:rPr>
              <w:t>Datum</w:t>
            </w:r>
          </w:p>
        </w:tc>
        <w:tc>
          <w:tcPr>
            <w:tcW w:w="3364" w:type="dxa"/>
            <w:shd w:val="pct20" w:color="auto" w:fill="auto"/>
          </w:tcPr>
          <w:p w14:paraId="34410AA3" w14:textId="77777777" w:rsidR="00733049" w:rsidRPr="00FD317C" w:rsidRDefault="00733049" w:rsidP="00802493">
            <w:pPr>
              <w:pStyle w:val="KeinLeerraum"/>
              <w:jc w:val="center"/>
              <w:rPr>
                <w:rFonts w:ascii="Verdana" w:hAnsi="Verdana"/>
                <w:sz w:val="22"/>
              </w:rPr>
            </w:pPr>
          </w:p>
        </w:tc>
        <w:tc>
          <w:tcPr>
            <w:tcW w:w="2303" w:type="dxa"/>
            <w:shd w:val="pct20" w:color="auto" w:fill="auto"/>
          </w:tcPr>
          <w:p w14:paraId="3E41D9FE" w14:textId="77777777" w:rsidR="00733049" w:rsidRPr="00FD317C" w:rsidRDefault="00733049" w:rsidP="00802493">
            <w:pPr>
              <w:pStyle w:val="KeinLeerraum"/>
              <w:jc w:val="center"/>
              <w:rPr>
                <w:rFonts w:ascii="Verdana" w:hAnsi="Verdana"/>
                <w:sz w:val="22"/>
              </w:rPr>
            </w:pPr>
            <w:r w:rsidRPr="00FD317C">
              <w:rPr>
                <w:rFonts w:ascii="Verdana" w:hAnsi="Verdana"/>
                <w:sz w:val="22"/>
              </w:rPr>
              <w:t>50 %</w:t>
            </w:r>
          </w:p>
        </w:tc>
        <w:tc>
          <w:tcPr>
            <w:tcW w:w="2303" w:type="dxa"/>
            <w:shd w:val="pct20" w:color="auto" w:fill="auto"/>
          </w:tcPr>
          <w:p w14:paraId="7F54C9C0" w14:textId="77777777" w:rsidR="00733049" w:rsidRPr="00FD317C" w:rsidRDefault="00733049" w:rsidP="00802493">
            <w:pPr>
              <w:pStyle w:val="KeinLeerraum"/>
              <w:jc w:val="center"/>
              <w:rPr>
                <w:rFonts w:ascii="Verdana" w:hAnsi="Verdana"/>
                <w:sz w:val="22"/>
              </w:rPr>
            </w:pPr>
            <w:r w:rsidRPr="00FD317C">
              <w:rPr>
                <w:rFonts w:ascii="Verdana" w:hAnsi="Verdana"/>
                <w:sz w:val="22"/>
              </w:rPr>
              <w:t>100 %</w:t>
            </w:r>
          </w:p>
        </w:tc>
      </w:tr>
      <w:tr w:rsidR="00733049" w:rsidRPr="00FD317C" w14:paraId="4FB0903C" w14:textId="77777777" w:rsidTr="00802493">
        <w:tc>
          <w:tcPr>
            <w:tcW w:w="1247" w:type="dxa"/>
            <w:vAlign w:val="center"/>
          </w:tcPr>
          <w:p w14:paraId="3328C01E" w14:textId="58AA4205" w:rsidR="00733049" w:rsidRPr="00FD317C" w:rsidRDefault="00733049" w:rsidP="003D030F">
            <w:pPr>
              <w:pStyle w:val="KeinLeerraum"/>
              <w:jc w:val="center"/>
              <w:rPr>
                <w:rFonts w:ascii="Verdana" w:hAnsi="Verdana"/>
                <w:sz w:val="22"/>
              </w:rPr>
            </w:pPr>
            <w:r w:rsidRPr="00FD317C">
              <w:rPr>
                <w:rFonts w:ascii="Verdana" w:hAnsi="Verdana"/>
                <w:sz w:val="22"/>
              </w:rPr>
              <w:t>15.</w:t>
            </w:r>
            <w:r w:rsidR="003D030F">
              <w:rPr>
                <w:rFonts w:ascii="Verdana" w:hAnsi="Verdana"/>
                <w:sz w:val="22"/>
              </w:rPr>
              <w:t>4</w:t>
            </w:r>
            <w:r w:rsidRPr="00FD317C">
              <w:rPr>
                <w:rFonts w:ascii="Verdana" w:hAnsi="Verdana"/>
                <w:sz w:val="22"/>
              </w:rPr>
              <w:t>.</w:t>
            </w:r>
          </w:p>
        </w:tc>
        <w:tc>
          <w:tcPr>
            <w:tcW w:w="3364" w:type="dxa"/>
            <w:vAlign w:val="center"/>
          </w:tcPr>
          <w:p w14:paraId="3D5F1C09" w14:textId="77777777" w:rsidR="00733049" w:rsidRPr="00FD317C" w:rsidRDefault="00733049" w:rsidP="00802493">
            <w:pPr>
              <w:pStyle w:val="KeinLeerraum"/>
              <w:jc w:val="center"/>
              <w:rPr>
                <w:rFonts w:ascii="Verdana" w:hAnsi="Verdana"/>
                <w:sz w:val="22"/>
              </w:rPr>
            </w:pPr>
            <w:r w:rsidRPr="00FD317C">
              <w:rPr>
                <w:rFonts w:ascii="Verdana" w:hAnsi="Verdana"/>
                <w:sz w:val="22"/>
              </w:rPr>
              <w:t>Tagungsvorbereitung</w:t>
            </w:r>
          </w:p>
          <w:p w14:paraId="04C356A5" w14:textId="77777777" w:rsidR="00733049" w:rsidRPr="00FD317C" w:rsidRDefault="00733049" w:rsidP="00802493">
            <w:pPr>
              <w:pStyle w:val="KeinLeerraum"/>
              <w:jc w:val="center"/>
              <w:rPr>
                <w:rFonts w:ascii="Verdana" w:hAnsi="Verdana"/>
                <w:sz w:val="22"/>
              </w:rPr>
            </w:pPr>
          </w:p>
        </w:tc>
        <w:tc>
          <w:tcPr>
            <w:tcW w:w="2303" w:type="dxa"/>
            <w:vAlign w:val="center"/>
          </w:tcPr>
          <w:p w14:paraId="54DFB575" w14:textId="77777777" w:rsidR="00733049" w:rsidRPr="00FD317C" w:rsidRDefault="00733049" w:rsidP="00802493">
            <w:pPr>
              <w:pStyle w:val="KeinLeerraum"/>
              <w:jc w:val="center"/>
              <w:rPr>
                <w:rFonts w:ascii="Verdana" w:hAnsi="Verdana"/>
                <w:sz w:val="22"/>
              </w:rPr>
            </w:pPr>
            <w:r w:rsidRPr="00FD317C">
              <w:rPr>
                <w:rFonts w:ascii="Verdana" w:hAnsi="Verdana"/>
                <w:sz w:val="22"/>
              </w:rPr>
              <w:t>7</w:t>
            </w:r>
          </w:p>
        </w:tc>
        <w:tc>
          <w:tcPr>
            <w:tcW w:w="2303" w:type="dxa"/>
            <w:vAlign w:val="center"/>
          </w:tcPr>
          <w:p w14:paraId="25412837" w14:textId="77777777" w:rsidR="00733049" w:rsidRPr="00FD317C" w:rsidRDefault="00733049" w:rsidP="00802493">
            <w:pPr>
              <w:pStyle w:val="KeinLeerraum"/>
              <w:jc w:val="center"/>
              <w:rPr>
                <w:rFonts w:ascii="Verdana" w:hAnsi="Verdana"/>
                <w:sz w:val="22"/>
              </w:rPr>
            </w:pPr>
            <w:r w:rsidRPr="00FD317C">
              <w:rPr>
                <w:rFonts w:ascii="Verdana" w:hAnsi="Verdana"/>
                <w:sz w:val="22"/>
              </w:rPr>
              <w:t>3</w:t>
            </w:r>
          </w:p>
        </w:tc>
      </w:tr>
      <w:tr w:rsidR="00733049" w:rsidRPr="00FD317C" w14:paraId="552B23C6" w14:textId="77777777" w:rsidTr="00802493">
        <w:tc>
          <w:tcPr>
            <w:tcW w:w="1247" w:type="dxa"/>
            <w:vAlign w:val="center"/>
          </w:tcPr>
          <w:p w14:paraId="439A27DC" w14:textId="012911BC" w:rsidR="00733049" w:rsidRPr="00FD317C" w:rsidRDefault="00733049" w:rsidP="003D030F">
            <w:pPr>
              <w:pStyle w:val="KeinLeerraum"/>
              <w:jc w:val="center"/>
              <w:rPr>
                <w:rFonts w:ascii="Verdana" w:hAnsi="Verdana"/>
                <w:sz w:val="22"/>
              </w:rPr>
            </w:pPr>
            <w:r w:rsidRPr="00FD317C">
              <w:rPr>
                <w:rFonts w:ascii="Verdana" w:hAnsi="Verdana"/>
                <w:sz w:val="22"/>
              </w:rPr>
              <w:t>21.</w:t>
            </w:r>
            <w:r w:rsidR="003D030F">
              <w:rPr>
                <w:rFonts w:ascii="Verdana" w:hAnsi="Verdana"/>
                <w:sz w:val="22"/>
              </w:rPr>
              <w:t>4</w:t>
            </w:r>
            <w:r w:rsidRPr="00FD317C">
              <w:rPr>
                <w:rFonts w:ascii="Verdana" w:hAnsi="Verdana"/>
                <w:sz w:val="22"/>
              </w:rPr>
              <w:t>.</w:t>
            </w:r>
          </w:p>
        </w:tc>
        <w:tc>
          <w:tcPr>
            <w:tcW w:w="3364" w:type="dxa"/>
            <w:vAlign w:val="center"/>
          </w:tcPr>
          <w:p w14:paraId="0BF80981" w14:textId="77777777" w:rsidR="00733049" w:rsidRPr="00FD317C" w:rsidRDefault="00733049" w:rsidP="00802493">
            <w:pPr>
              <w:pStyle w:val="KeinLeerraum"/>
              <w:jc w:val="center"/>
              <w:rPr>
                <w:rFonts w:ascii="Verdana" w:hAnsi="Verdana"/>
                <w:sz w:val="22"/>
              </w:rPr>
            </w:pPr>
            <w:r w:rsidRPr="00FD317C">
              <w:rPr>
                <w:rFonts w:ascii="Verdana" w:hAnsi="Verdana"/>
                <w:sz w:val="22"/>
              </w:rPr>
              <w:t>Seminar „Bau mit“</w:t>
            </w:r>
          </w:p>
          <w:p w14:paraId="45914087" w14:textId="77777777" w:rsidR="00733049" w:rsidRPr="00FD317C" w:rsidRDefault="00733049" w:rsidP="00802493">
            <w:pPr>
              <w:pStyle w:val="KeinLeerraum"/>
              <w:jc w:val="center"/>
              <w:rPr>
                <w:rFonts w:ascii="Verdana" w:hAnsi="Verdana"/>
                <w:sz w:val="22"/>
              </w:rPr>
            </w:pPr>
          </w:p>
        </w:tc>
        <w:tc>
          <w:tcPr>
            <w:tcW w:w="2303" w:type="dxa"/>
            <w:vAlign w:val="center"/>
          </w:tcPr>
          <w:p w14:paraId="70654A64" w14:textId="7ACDF56B" w:rsidR="00733049" w:rsidRPr="00FD317C" w:rsidRDefault="003D030F" w:rsidP="00802493">
            <w:pPr>
              <w:pStyle w:val="KeinLeerraum"/>
              <w:jc w:val="center"/>
              <w:rPr>
                <w:rFonts w:ascii="Verdana" w:hAnsi="Verdana"/>
                <w:sz w:val="22"/>
              </w:rPr>
            </w:pPr>
            <w:r>
              <w:rPr>
                <w:rFonts w:ascii="Verdana" w:hAnsi="Verdana"/>
                <w:sz w:val="22"/>
              </w:rPr>
              <w:t>0</w:t>
            </w:r>
          </w:p>
        </w:tc>
        <w:tc>
          <w:tcPr>
            <w:tcW w:w="2303" w:type="dxa"/>
            <w:vAlign w:val="center"/>
          </w:tcPr>
          <w:p w14:paraId="78E3C5E0" w14:textId="77777777" w:rsidR="00733049" w:rsidRPr="00FD317C" w:rsidRDefault="00733049" w:rsidP="00802493">
            <w:pPr>
              <w:pStyle w:val="KeinLeerraum"/>
              <w:jc w:val="center"/>
              <w:rPr>
                <w:rFonts w:ascii="Verdana" w:hAnsi="Verdana"/>
                <w:sz w:val="22"/>
              </w:rPr>
            </w:pPr>
            <w:r w:rsidRPr="00FD317C">
              <w:rPr>
                <w:rFonts w:ascii="Verdana" w:hAnsi="Verdana"/>
                <w:sz w:val="22"/>
              </w:rPr>
              <w:t>5</w:t>
            </w:r>
          </w:p>
        </w:tc>
      </w:tr>
      <w:tr w:rsidR="00733049" w:rsidRPr="00FD317C" w14:paraId="70508E8E" w14:textId="77777777" w:rsidTr="00802493">
        <w:tc>
          <w:tcPr>
            <w:tcW w:w="1247" w:type="dxa"/>
            <w:vAlign w:val="center"/>
          </w:tcPr>
          <w:p w14:paraId="73085771" w14:textId="73C93B06" w:rsidR="00733049" w:rsidRPr="00FD317C" w:rsidRDefault="00733049" w:rsidP="003D030F">
            <w:pPr>
              <w:pStyle w:val="KeinLeerraum"/>
              <w:jc w:val="center"/>
              <w:rPr>
                <w:rFonts w:ascii="Verdana" w:hAnsi="Verdana"/>
                <w:sz w:val="22"/>
              </w:rPr>
            </w:pPr>
            <w:r w:rsidRPr="00FD317C">
              <w:rPr>
                <w:rFonts w:ascii="Verdana" w:hAnsi="Verdana"/>
                <w:sz w:val="22"/>
              </w:rPr>
              <w:t>28.</w:t>
            </w:r>
            <w:r w:rsidR="003D030F">
              <w:rPr>
                <w:rFonts w:ascii="Verdana" w:hAnsi="Verdana"/>
                <w:sz w:val="22"/>
              </w:rPr>
              <w:t>4</w:t>
            </w:r>
            <w:r w:rsidRPr="00FD317C">
              <w:rPr>
                <w:rFonts w:ascii="Verdana" w:hAnsi="Verdana"/>
                <w:sz w:val="22"/>
              </w:rPr>
              <w:t>.</w:t>
            </w:r>
          </w:p>
        </w:tc>
        <w:tc>
          <w:tcPr>
            <w:tcW w:w="3364" w:type="dxa"/>
            <w:vAlign w:val="center"/>
          </w:tcPr>
          <w:p w14:paraId="220F7533" w14:textId="77777777" w:rsidR="00733049" w:rsidRPr="00FD317C" w:rsidRDefault="00733049" w:rsidP="00802493">
            <w:pPr>
              <w:pStyle w:val="KeinLeerraum"/>
              <w:jc w:val="center"/>
              <w:rPr>
                <w:rFonts w:ascii="Verdana" w:hAnsi="Verdana"/>
                <w:sz w:val="22"/>
              </w:rPr>
            </w:pPr>
            <w:r w:rsidRPr="00FD317C">
              <w:rPr>
                <w:rFonts w:ascii="Verdana" w:hAnsi="Verdana"/>
                <w:sz w:val="22"/>
              </w:rPr>
              <w:t>Klausurtagung</w:t>
            </w:r>
          </w:p>
          <w:p w14:paraId="460FF5C7" w14:textId="77777777" w:rsidR="00733049" w:rsidRPr="00FD317C" w:rsidRDefault="00733049" w:rsidP="00802493">
            <w:pPr>
              <w:pStyle w:val="KeinLeerraum"/>
              <w:jc w:val="center"/>
              <w:rPr>
                <w:rFonts w:ascii="Verdana" w:hAnsi="Verdana"/>
                <w:sz w:val="22"/>
              </w:rPr>
            </w:pPr>
          </w:p>
        </w:tc>
        <w:tc>
          <w:tcPr>
            <w:tcW w:w="2303" w:type="dxa"/>
            <w:vAlign w:val="center"/>
          </w:tcPr>
          <w:p w14:paraId="6D549B5F" w14:textId="77777777" w:rsidR="00733049" w:rsidRPr="00FD317C" w:rsidRDefault="00733049" w:rsidP="00802493">
            <w:pPr>
              <w:pStyle w:val="KeinLeerraum"/>
              <w:jc w:val="center"/>
              <w:rPr>
                <w:rFonts w:ascii="Verdana" w:hAnsi="Verdana"/>
                <w:sz w:val="22"/>
              </w:rPr>
            </w:pPr>
            <w:r>
              <w:rPr>
                <w:rFonts w:ascii="Verdana" w:hAnsi="Verdana"/>
                <w:sz w:val="22"/>
              </w:rPr>
              <w:t>6</w:t>
            </w:r>
          </w:p>
        </w:tc>
        <w:tc>
          <w:tcPr>
            <w:tcW w:w="2303" w:type="dxa"/>
            <w:vAlign w:val="center"/>
          </w:tcPr>
          <w:p w14:paraId="61D981AC" w14:textId="47796F51" w:rsidR="00733049" w:rsidRPr="00FD317C" w:rsidRDefault="003D030F" w:rsidP="00802493">
            <w:pPr>
              <w:pStyle w:val="KeinLeerraum"/>
              <w:jc w:val="center"/>
              <w:rPr>
                <w:rFonts w:ascii="Verdana" w:hAnsi="Verdana"/>
                <w:sz w:val="22"/>
              </w:rPr>
            </w:pPr>
            <w:r>
              <w:rPr>
                <w:rFonts w:ascii="Verdana" w:hAnsi="Verdana"/>
                <w:sz w:val="22"/>
              </w:rPr>
              <w:t>0</w:t>
            </w:r>
          </w:p>
        </w:tc>
      </w:tr>
      <w:tr w:rsidR="00733049" w:rsidRPr="00FD317C" w14:paraId="5E4658E0" w14:textId="77777777" w:rsidTr="00802493">
        <w:tc>
          <w:tcPr>
            <w:tcW w:w="1242" w:type="dxa"/>
            <w:vAlign w:val="center"/>
          </w:tcPr>
          <w:p w14:paraId="5D79CD14" w14:textId="77777777" w:rsidR="00733049" w:rsidRPr="00FD317C" w:rsidRDefault="00733049" w:rsidP="00802493">
            <w:pPr>
              <w:pStyle w:val="KeinLeerraum"/>
              <w:jc w:val="center"/>
              <w:rPr>
                <w:rFonts w:ascii="Verdana" w:hAnsi="Verdana"/>
                <w:sz w:val="22"/>
              </w:rPr>
            </w:pPr>
          </w:p>
        </w:tc>
        <w:tc>
          <w:tcPr>
            <w:tcW w:w="3364" w:type="dxa"/>
            <w:vAlign w:val="center"/>
          </w:tcPr>
          <w:p w14:paraId="24BD5CE5" w14:textId="77777777" w:rsidR="00733049" w:rsidRPr="00FD317C" w:rsidRDefault="00733049" w:rsidP="00802493">
            <w:pPr>
              <w:pStyle w:val="KeinLeerraum"/>
              <w:jc w:val="center"/>
              <w:rPr>
                <w:rFonts w:ascii="Verdana" w:hAnsi="Verdana"/>
                <w:sz w:val="22"/>
              </w:rPr>
            </w:pPr>
            <w:r w:rsidRPr="00FD317C">
              <w:rPr>
                <w:rFonts w:ascii="Verdana" w:hAnsi="Verdana"/>
                <w:sz w:val="22"/>
              </w:rPr>
              <w:t>SUMME</w:t>
            </w:r>
          </w:p>
          <w:p w14:paraId="0FA194DC" w14:textId="77777777" w:rsidR="00733049" w:rsidRPr="00FD317C" w:rsidRDefault="00733049" w:rsidP="00802493">
            <w:pPr>
              <w:pStyle w:val="KeinLeerraum"/>
              <w:jc w:val="center"/>
              <w:rPr>
                <w:rFonts w:ascii="Verdana" w:hAnsi="Verdana"/>
                <w:sz w:val="22"/>
              </w:rPr>
            </w:pPr>
          </w:p>
        </w:tc>
        <w:tc>
          <w:tcPr>
            <w:tcW w:w="2303" w:type="dxa"/>
            <w:vAlign w:val="center"/>
          </w:tcPr>
          <w:p w14:paraId="44D88354" w14:textId="09EF9C69" w:rsidR="00733049" w:rsidRPr="00FD317C" w:rsidRDefault="003D030F" w:rsidP="00802493">
            <w:pPr>
              <w:pStyle w:val="KeinLeerraum"/>
              <w:jc w:val="center"/>
              <w:rPr>
                <w:rFonts w:ascii="Verdana" w:hAnsi="Verdana"/>
                <w:sz w:val="22"/>
              </w:rPr>
            </w:pPr>
            <w:r>
              <w:rPr>
                <w:rFonts w:ascii="Verdana" w:hAnsi="Verdana"/>
                <w:sz w:val="22"/>
              </w:rPr>
              <w:t>1</w:t>
            </w:r>
            <w:r w:rsidR="00733049">
              <w:rPr>
                <w:rFonts w:ascii="Verdana" w:hAnsi="Verdana"/>
                <w:sz w:val="22"/>
              </w:rPr>
              <w:t>3</w:t>
            </w:r>
          </w:p>
        </w:tc>
        <w:tc>
          <w:tcPr>
            <w:tcW w:w="2308" w:type="dxa"/>
            <w:vAlign w:val="center"/>
          </w:tcPr>
          <w:p w14:paraId="41330B53" w14:textId="3FECE7E6" w:rsidR="00733049" w:rsidRPr="00FD317C" w:rsidRDefault="003D030F" w:rsidP="00802493">
            <w:pPr>
              <w:pStyle w:val="KeinLeerraum"/>
              <w:jc w:val="center"/>
              <w:rPr>
                <w:rFonts w:ascii="Verdana" w:hAnsi="Verdana"/>
                <w:sz w:val="22"/>
              </w:rPr>
            </w:pPr>
            <w:r>
              <w:rPr>
                <w:rFonts w:ascii="Verdana" w:hAnsi="Verdana"/>
                <w:sz w:val="22"/>
              </w:rPr>
              <w:t>8</w:t>
            </w:r>
          </w:p>
        </w:tc>
      </w:tr>
    </w:tbl>
    <w:p w14:paraId="4BCC6E87" w14:textId="77777777" w:rsidR="00733049" w:rsidRPr="00FD317C" w:rsidRDefault="00733049" w:rsidP="00733049">
      <w:pPr>
        <w:pStyle w:val="KeinLeerraum"/>
        <w:rPr>
          <w:rFonts w:ascii="Verdana" w:hAnsi="Verdana"/>
          <w:sz w:val="22"/>
        </w:rPr>
      </w:pPr>
    </w:p>
    <w:p w14:paraId="6A63F362" w14:textId="13ECE74E" w:rsidR="00C20B27" w:rsidRPr="002C530B" w:rsidRDefault="00C20B27" w:rsidP="00C20B27">
      <w:pPr>
        <w:spacing w:line="276" w:lineRule="auto"/>
        <w:rPr>
          <w:b/>
          <w:sz w:val="22"/>
          <w:szCs w:val="22"/>
        </w:rPr>
      </w:pPr>
      <w:r w:rsidRPr="00A875B6">
        <w:rPr>
          <w:b/>
          <w:sz w:val="22"/>
          <w:szCs w:val="22"/>
          <w:highlight w:val="lightGray"/>
        </w:rPr>
        <w:t xml:space="preserve">Arbeitsaufgabe </w:t>
      </w:r>
      <w:r>
        <w:rPr>
          <w:b/>
          <w:sz w:val="22"/>
          <w:szCs w:val="22"/>
          <w:highlight w:val="lightGray"/>
        </w:rPr>
        <w:t>1</w:t>
      </w:r>
      <w:r w:rsidRPr="00A875B6">
        <w:rPr>
          <w:b/>
          <w:sz w:val="22"/>
          <w:szCs w:val="22"/>
          <w:highlight w:val="lightGray"/>
        </w:rPr>
        <w:t xml:space="preserve">: </w:t>
      </w:r>
      <w:r w:rsidRPr="00C20B27">
        <w:rPr>
          <w:b/>
          <w:sz w:val="22"/>
          <w:szCs w:val="22"/>
          <w:highlight w:val="lightGray"/>
        </w:rPr>
        <w:t>Abrechnung laufender Bezug</w:t>
      </w:r>
      <w:r>
        <w:rPr>
          <w:b/>
          <w:sz w:val="22"/>
          <w:szCs w:val="22"/>
        </w:rPr>
        <w:t xml:space="preserve"> /15</w:t>
      </w:r>
    </w:p>
    <w:p w14:paraId="177CF010" w14:textId="77777777" w:rsidR="00C20B27" w:rsidRDefault="00C20B27" w:rsidP="00C20B27">
      <w:pPr>
        <w:spacing w:line="276" w:lineRule="auto"/>
        <w:rPr>
          <w:sz w:val="22"/>
          <w:szCs w:val="22"/>
        </w:rPr>
      </w:pPr>
    </w:p>
    <w:p w14:paraId="7B61F3E0" w14:textId="5F6FD3B4" w:rsidR="00C20B27" w:rsidRDefault="00C20B27" w:rsidP="00C20B27">
      <w:pPr>
        <w:spacing w:line="276" w:lineRule="auto"/>
        <w:rPr>
          <w:sz w:val="22"/>
          <w:szCs w:val="22"/>
        </w:rPr>
      </w:pPr>
      <w:r>
        <w:rPr>
          <w:sz w:val="22"/>
          <w:szCs w:val="22"/>
        </w:rPr>
        <w:t>Ermitteln Sie im Lösungsteil den Auszahlungsbetrag für Mai inklusive der Übe</w:t>
      </w:r>
      <w:r>
        <w:rPr>
          <w:sz w:val="22"/>
          <w:szCs w:val="22"/>
        </w:rPr>
        <w:t>r</w:t>
      </w:r>
      <w:r>
        <w:rPr>
          <w:sz w:val="22"/>
          <w:szCs w:val="22"/>
        </w:rPr>
        <w:t>stunden für April.</w:t>
      </w:r>
    </w:p>
    <w:p w14:paraId="7CB9131F" w14:textId="77777777" w:rsidR="00733049" w:rsidRDefault="00733049" w:rsidP="00733049">
      <w:pPr>
        <w:pStyle w:val="KeinLeerraum"/>
        <w:rPr>
          <w:rFonts w:ascii="Verdana" w:hAnsi="Verdana"/>
          <w:sz w:val="22"/>
        </w:rPr>
      </w:pPr>
    </w:p>
    <w:p w14:paraId="601990DB" w14:textId="02725F60" w:rsidR="00C20B27" w:rsidRPr="002C530B" w:rsidRDefault="00C20B27" w:rsidP="00C20B27">
      <w:pPr>
        <w:spacing w:line="276" w:lineRule="auto"/>
        <w:rPr>
          <w:b/>
          <w:sz w:val="22"/>
          <w:szCs w:val="22"/>
        </w:rPr>
      </w:pPr>
      <w:r w:rsidRPr="00A875B6">
        <w:rPr>
          <w:b/>
          <w:sz w:val="22"/>
          <w:szCs w:val="22"/>
          <w:highlight w:val="lightGray"/>
        </w:rPr>
        <w:t xml:space="preserve">Arbeitsaufgabe </w:t>
      </w:r>
      <w:r>
        <w:rPr>
          <w:b/>
          <w:sz w:val="22"/>
          <w:szCs w:val="22"/>
          <w:highlight w:val="lightGray"/>
        </w:rPr>
        <w:t>2</w:t>
      </w:r>
      <w:r w:rsidRPr="00A875B6">
        <w:rPr>
          <w:b/>
          <w:sz w:val="22"/>
          <w:szCs w:val="22"/>
          <w:highlight w:val="lightGray"/>
        </w:rPr>
        <w:t xml:space="preserve">: </w:t>
      </w:r>
      <w:r w:rsidRPr="00C20B27">
        <w:rPr>
          <w:b/>
          <w:sz w:val="22"/>
          <w:szCs w:val="22"/>
          <w:highlight w:val="lightGray"/>
        </w:rPr>
        <w:t>Arbeitnehmer/innenveranlagung</w:t>
      </w:r>
      <w:r>
        <w:rPr>
          <w:b/>
          <w:sz w:val="22"/>
          <w:szCs w:val="22"/>
        </w:rPr>
        <w:t xml:space="preserve"> /20</w:t>
      </w:r>
    </w:p>
    <w:p w14:paraId="0B4B7125" w14:textId="77777777" w:rsidR="005B0D9F" w:rsidRDefault="005B0D9F">
      <w:pPr>
        <w:rPr>
          <w:sz w:val="22"/>
          <w:szCs w:val="22"/>
        </w:rPr>
      </w:pPr>
    </w:p>
    <w:p w14:paraId="1BAB9B3B" w14:textId="3A0B3D30" w:rsidR="00C20B27" w:rsidRDefault="00C20B27" w:rsidP="006D312B">
      <w:pPr>
        <w:jc w:val="both"/>
        <w:rPr>
          <w:sz w:val="22"/>
          <w:szCs w:val="22"/>
        </w:rPr>
      </w:pPr>
      <w:r>
        <w:rPr>
          <w:sz w:val="22"/>
          <w:szCs w:val="22"/>
        </w:rPr>
        <w:t>Frau Schuster hat während des ganzen Jahres Belege für ihre Arbeitnehmeri</w:t>
      </w:r>
      <w:r>
        <w:rPr>
          <w:sz w:val="22"/>
          <w:szCs w:val="22"/>
        </w:rPr>
        <w:t>n</w:t>
      </w:r>
      <w:r>
        <w:rPr>
          <w:sz w:val="22"/>
          <w:szCs w:val="22"/>
        </w:rPr>
        <w:t>nenveranlagung gesammelt. Jetzt möchte sie – im Rahmen der gesetzlichen Möglichkeiten – möglichst viel vom Finanzamt an Lohnsteuer zurückholen.</w:t>
      </w:r>
    </w:p>
    <w:p w14:paraId="216ED438" w14:textId="77777777" w:rsidR="00C20B27" w:rsidRDefault="00C20B27" w:rsidP="006D312B">
      <w:pPr>
        <w:jc w:val="both"/>
        <w:rPr>
          <w:sz w:val="22"/>
          <w:szCs w:val="22"/>
        </w:rPr>
      </w:pPr>
    </w:p>
    <w:p w14:paraId="68405368" w14:textId="351A5E8F" w:rsidR="00615A16" w:rsidRPr="00AA7E11" w:rsidRDefault="00615A16" w:rsidP="006D312B">
      <w:pPr>
        <w:jc w:val="both"/>
        <w:rPr>
          <w:sz w:val="22"/>
          <w:szCs w:val="22"/>
        </w:rPr>
      </w:pPr>
      <w:r w:rsidRPr="00AA7E11">
        <w:rPr>
          <w:sz w:val="22"/>
          <w:szCs w:val="22"/>
        </w:rPr>
        <w:t xml:space="preserve">Führen Sie </w:t>
      </w:r>
      <w:r w:rsidR="00326171">
        <w:rPr>
          <w:sz w:val="22"/>
          <w:szCs w:val="22"/>
        </w:rPr>
        <w:t xml:space="preserve">im Lösungsteil </w:t>
      </w:r>
      <w:r w:rsidRPr="00AA7E11">
        <w:rPr>
          <w:sz w:val="22"/>
          <w:szCs w:val="22"/>
        </w:rPr>
        <w:t>die Arbeitnehmer</w:t>
      </w:r>
      <w:r w:rsidR="00326171">
        <w:rPr>
          <w:sz w:val="22"/>
          <w:szCs w:val="22"/>
        </w:rPr>
        <w:t>innen</w:t>
      </w:r>
      <w:r w:rsidRPr="00AA7E11">
        <w:rPr>
          <w:sz w:val="22"/>
          <w:szCs w:val="22"/>
        </w:rPr>
        <w:t>veranlagung für Frau Bettina Schuster aufgrund d</w:t>
      </w:r>
      <w:r w:rsidR="00C20B27">
        <w:rPr>
          <w:sz w:val="22"/>
          <w:szCs w:val="22"/>
        </w:rPr>
        <w:t>er Angaben im Stammblatt durch.</w:t>
      </w:r>
    </w:p>
    <w:p w14:paraId="06CCBB1D" w14:textId="77777777" w:rsidR="00615A16" w:rsidRPr="00AA7E11" w:rsidRDefault="00615A16" w:rsidP="006D312B">
      <w:pPr>
        <w:jc w:val="both"/>
        <w:rPr>
          <w:b/>
          <w:bCs/>
          <w:sz w:val="22"/>
          <w:szCs w:val="22"/>
        </w:rPr>
      </w:pPr>
    </w:p>
    <w:p w14:paraId="77330473" w14:textId="54054DC3" w:rsidR="00615A16" w:rsidRDefault="00615A16" w:rsidP="006D312B">
      <w:pPr>
        <w:jc w:val="both"/>
        <w:rPr>
          <w:sz w:val="22"/>
          <w:szCs w:val="22"/>
        </w:rPr>
      </w:pPr>
      <w:r w:rsidRPr="00AA7E11">
        <w:rPr>
          <w:sz w:val="22"/>
          <w:szCs w:val="22"/>
        </w:rPr>
        <w:t>Ihr zuständiges Finanzamt: 7</w:t>
      </w:r>
      <w:r w:rsidR="00976286">
        <w:rPr>
          <w:sz w:val="22"/>
          <w:szCs w:val="22"/>
        </w:rPr>
        <w:t>400</w:t>
      </w:r>
      <w:r w:rsidRPr="00AA7E11">
        <w:rPr>
          <w:sz w:val="22"/>
          <w:szCs w:val="22"/>
        </w:rPr>
        <w:t xml:space="preserve"> </w:t>
      </w:r>
      <w:r w:rsidR="00976286">
        <w:rPr>
          <w:sz w:val="22"/>
          <w:szCs w:val="22"/>
        </w:rPr>
        <w:t xml:space="preserve">Bruck </w:t>
      </w:r>
      <w:r w:rsidRPr="00AA7E11">
        <w:rPr>
          <w:sz w:val="22"/>
          <w:szCs w:val="22"/>
        </w:rPr>
        <w:t>Eisenstadt</w:t>
      </w:r>
      <w:r w:rsidR="00976286">
        <w:rPr>
          <w:sz w:val="22"/>
          <w:szCs w:val="22"/>
        </w:rPr>
        <w:t xml:space="preserve"> Oberwart</w:t>
      </w:r>
      <w:r w:rsidR="00326171">
        <w:rPr>
          <w:sz w:val="22"/>
          <w:szCs w:val="22"/>
        </w:rPr>
        <w:t xml:space="preserve"> (FA 38)</w:t>
      </w:r>
    </w:p>
    <w:p w14:paraId="7AFFD030" w14:textId="77777777" w:rsidR="00326171" w:rsidRDefault="00326171" w:rsidP="006D312B">
      <w:pPr>
        <w:jc w:val="both"/>
        <w:rPr>
          <w:sz w:val="22"/>
          <w:szCs w:val="22"/>
        </w:rPr>
      </w:pPr>
    </w:p>
    <w:p w14:paraId="42E2C6CF" w14:textId="2185478E" w:rsidR="00326171" w:rsidRPr="00AA7E11" w:rsidRDefault="00326171" w:rsidP="006D312B">
      <w:pPr>
        <w:jc w:val="both"/>
        <w:rPr>
          <w:sz w:val="22"/>
          <w:szCs w:val="22"/>
        </w:rPr>
      </w:pPr>
      <w:r>
        <w:rPr>
          <w:sz w:val="22"/>
          <w:szCs w:val="22"/>
        </w:rPr>
        <w:t>Gehen Sie bei Anlagegegenständen von einer Nutzungsdauer von 3 Jahren aus. Wenn es einen Privatanteil gibt, soll dieser mit 40 % berücksichtigt werden.</w:t>
      </w:r>
    </w:p>
    <w:p w14:paraId="7B3EA377" w14:textId="77777777" w:rsidR="00615A16" w:rsidRPr="00AA7E11" w:rsidRDefault="00615A16" w:rsidP="006D312B">
      <w:pPr>
        <w:jc w:val="both"/>
        <w:rPr>
          <w:sz w:val="22"/>
          <w:szCs w:val="22"/>
        </w:rPr>
      </w:pPr>
    </w:p>
    <w:p w14:paraId="60FE5182" w14:textId="3874FC4C" w:rsidR="00615A16" w:rsidRDefault="00615A16" w:rsidP="00326171">
      <w:pPr>
        <w:numPr>
          <w:ilvl w:val="0"/>
          <w:numId w:val="33"/>
        </w:numPr>
        <w:jc w:val="both"/>
        <w:rPr>
          <w:sz w:val="22"/>
          <w:szCs w:val="22"/>
        </w:rPr>
      </w:pPr>
      <w:r w:rsidRPr="00AA7E11">
        <w:rPr>
          <w:sz w:val="22"/>
          <w:szCs w:val="22"/>
        </w:rPr>
        <w:t xml:space="preserve">Ermitteln Sie die Höhe der </w:t>
      </w:r>
      <w:r w:rsidRPr="00BB1801">
        <w:rPr>
          <w:b/>
          <w:sz w:val="22"/>
          <w:szCs w:val="22"/>
        </w:rPr>
        <w:t>Sonderausgaben</w:t>
      </w:r>
      <w:r w:rsidRPr="00AA7E11">
        <w:rPr>
          <w:sz w:val="22"/>
          <w:szCs w:val="22"/>
        </w:rPr>
        <w:t>, die Frau Schuster im Jahr 20</w:t>
      </w:r>
      <w:r w:rsidR="00326171">
        <w:rPr>
          <w:sz w:val="22"/>
          <w:szCs w:val="22"/>
        </w:rPr>
        <w:t>..</w:t>
      </w:r>
      <w:r w:rsidRPr="00AA7E11">
        <w:rPr>
          <w:sz w:val="22"/>
          <w:szCs w:val="22"/>
        </w:rPr>
        <w:t xml:space="preserve"> steuerlich geltend machen kann.</w:t>
      </w:r>
    </w:p>
    <w:p w14:paraId="1789E2E3" w14:textId="77777777" w:rsidR="00BB0858" w:rsidRPr="00AA7E11" w:rsidRDefault="00BB0858" w:rsidP="006D312B">
      <w:pPr>
        <w:ind w:left="360"/>
        <w:jc w:val="both"/>
        <w:rPr>
          <w:sz w:val="22"/>
          <w:szCs w:val="22"/>
        </w:rPr>
      </w:pPr>
    </w:p>
    <w:p w14:paraId="1FD1DF35" w14:textId="77777777" w:rsidR="00615A16" w:rsidRPr="00BB0858" w:rsidRDefault="00615A16" w:rsidP="00326171">
      <w:pPr>
        <w:numPr>
          <w:ilvl w:val="0"/>
          <w:numId w:val="33"/>
        </w:numPr>
        <w:jc w:val="both"/>
        <w:rPr>
          <w:sz w:val="22"/>
          <w:szCs w:val="22"/>
        </w:rPr>
      </w:pPr>
      <w:r w:rsidRPr="00AA7E11">
        <w:rPr>
          <w:rFonts w:eastAsia="Verdana" w:cs="Verdana"/>
          <w:sz w:val="22"/>
          <w:szCs w:val="22"/>
        </w:rPr>
        <w:t xml:space="preserve">Berechnen Sie die </w:t>
      </w:r>
      <w:r w:rsidRPr="00BB1801">
        <w:rPr>
          <w:rFonts w:eastAsia="Verdana" w:cs="Verdana"/>
          <w:b/>
          <w:sz w:val="22"/>
          <w:szCs w:val="22"/>
        </w:rPr>
        <w:t>Werbungskosten</w:t>
      </w:r>
      <w:r w:rsidRPr="00AA7E11">
        <w:rPr>
          <w:rFonts w:eastAsia="Verdana" w:cs="Verdana"/>
          <w:sz w:val="22"/>
          <w:szCs w:val="22"/>
        </w:rPr>
        <w:t>, die Frau Schuster steuermindernd a</w:t>
      </w:r>
      <w:r w:rsidRPr="00AA7E11">
        <w:rPr>
          <w:rFonts w:eastAsia="Verdana" w:cs="Verdana"/>
          <w:sz w:val="22"/>
          <w:szCs w:val="22"/>
        </w:rPr>
        <w:t>n</w:t>
      </w:r>
      <w:r w:rsidRPr="00AA7E11">
        <w:rPr>
          <w:rFonts w:eastAsia="Verdana" w:cs="Verdana"/>
          <w:sz w:val="22"/>
          <w:szCs w:val="22"/>
        </w:rPr>
        <w:t>führen kann.</w:t>
      </w:r>
    </w:p>
    <w:p w14:paraId="516CA555" w14:textId="77777777" w:rsidR="00BB0858" w:rsidRPr="00AA7E11" w:rsidRDefault="00BB0858" w:rsidP="006D312B">
      <w:pPr>
        <w:jc w:val="both"/>
        <w:rPr>
          <w:sz w:val="22"/>
          <w:szCs w:val="22"/>
        </w:rPr>
      </w:pPr>
    </w:p>
    <w:p w14:paraId="500F86BE" w14:textId="77777777" w:rsidR="00615A16" w:rsidRDefault="00615A16" w:rsidP="00326171">
      <w:pPr>
        <w:numPr>
          <w:ilvl w:val="0"/>
          <w:numId w:val="33"/>
        </w:numPr>
        <w:jc w:val="both"/>
        <w:rPr>
          <w:sz w:val="22"/>
          <w:szCs w:val="22"/>
        </w:rPr>
      </w:pPr>
      <w:r w:rsidRPr="00AA7E11">
        <w:rPr>
          <w:sz w:val="22"/>
          <w:szCs w:val="22"/>
        </w:rPr>
        <w:t xml:space="preserve">Bestimmen Sie die Höhe der </w:t>
      </w:r>
      <w:r w:rsidRPr="00BB1801">
        <w:rPr>
          <w:b/>
          <w:sz w:val="22"/>
          <w:szCs w:val="22"/>
        </w:rPr>
        <w:t>außergewöhnlichen Belastungen</w:t>
      </w:r>
      <w:r w:rsidRPr="00AA7E11">
        <w:rPr>
          <w:sz w:val="22"/>
          <w:szCs w:val="22"/>
        </w:rPr>
        <w:t>, die sie ge</w:t>
      </w:r>
      <w:r w:rsidRPr="00AA7E11">
        <w:rPr>
          <w:sz w:val="22"/>
          <w:szCs w:val="22"/>
        </w:rPr>
        <w:t>l</w:t>
      </w:r>
      <w:r w:rsidRPr="00AA7E11">
        <w:rPr>
          <w:sz w:val="22"/>
          <w:szCs w:val="22"/>
        </w:rPr>
        <w:t>tend machen kann</w:t>
      </w:r>
    </w:p>
    <w:p w14:paraId="7EB11131" w14:textId="77777777" w:rsidR="00BB0858" w:rsidRPr="00AA7E11" w:rsidRDefault="00BB0858" w:rsidP="006D312B">
      <w:pPr>
        <w:ind w:left="360"/>
        <w:jc w:val="both"/>
        <w:rPr>
          <w:sz w:val="22"/>
          <w:szCs w:val="22"/>
        </w:rPr>
      </w:pPr>
    </w:p>
    <w:p w14:paraId="5A4A8F8F" w14:textId="77777777" w:rsidR="0046704C" w:rsidRPr="00326171" w:rsidRDefault="0046704C" w:rsidP="00326171">
      <w:pPr>
        <w:rPr>
          <w:sz w:val="22"/>
          <w:szCs w:val="22"/>
        </w:rPr>
      </w:pPr>
    </w:p>
    <w:p w14:paraId="7757D61C" w14:textId="77777777" w:rsidR="00364AEE" w:rsidRDefault="00364AEE">
      <w:pPr>
        <w:rPr>
          <w:b/>
          <w:sz w:val="22"/>
          <w:szCs w:val="22"/>
        </w:rPr>
      </w:pPr>
      <w:r>
        <w:rPr>
          <w:b/>
          <w:sz w:val="22"/>
          <w:szCs w:val="22"/>
        </w:rPr>
        <w:br w:type="page"/>
      </w:r>
    </w:p>
    <w:p w14:paraId="1FA89664" w14:textId="549BFA3C" w:rsidR="00A95645" w:rsidRPr="00E32AB4" w:rsidRDefault="00A95645" w:rsidP="00A95645">
      <w:pPr>
        <w:spacing w:line="276" w:lineRule="auto"/>
        <w:rPr>
          <w:b/>
          <w:sz w:val="32"/>
          <w:szCs w:val="22"/>
        </w:rPr>
      </w:pPr>
      <w:r w:rsidRPr="00E32AB4">
        <w:rPr>
          <w:b/>
          <w:sz w:val="28"/>
          <w:szCs w:val="22"/>
        </w:rPr>
        <w:t xml:space="preserve">Themenbereich </w:t>
      </w:r>
      <w:r>
        <w:rPr>
          <w:b/>
          <w:sz w:val="28"/>
          <w:szCs w:val="22"/>
        </w:rPr>
        <w:t>7</w:t>
      </w:r>
      <w:r w:rsidRPr="00E32AB4">
        <w:rPr>
          <w:b/>
          <w:sz w:val="28"/>
          <w:szCs w:val="22"/>
        </w:rPr>
        <w:t xml:space="preserve">: </w:t>
      </w:r>
      <w:r>
        <w:rPr>
          <w:b/>
          <w:sz w:val="28"/>
          <w:szCs w:val="22"/>
        </w:rPr>
        <w:t>Veranlagung</w:t>
      </w:r>
      <w:r w:rsidRPr="00E32AB4">
        <w:rPr>
          <w:b/>
          <w:noProof/>
          <w:sz w:val="36"/>
        </w:rPr>
        <w:t xml:space="preserve"> </w:t>
      </w:r>
    </w:p>
    <w:p w14:paraId="219E4901" w14:textId="77777777" w:rsidR="00A95645" w:rsidRDefault="00A95645" w:rsidP="00A95645">
      <w:pPr>
        <w:spacing w:line="276" w:lineRule="auto"/>
        <w:jc w:val="both"/>
        <w:rPr>
          <w:sz w:val="22"/>
        </w:rPr>
      </w:pPr>
    </w:p>
    <w:p w14:paraId="50637A90" w14:textId="77777777" w:rsidR="00A95645" w:rsidRPr="00512BFF" w:rsidRDefault="00A95645" w:rsidP="00A95645">
      <w:pPr>
        <w:shd w:val="clear" w:color="auto" w:fill="E0E0E0"/>
        <w:spacing w:line="276" w:lineRule="auto"/>
        <w:rPr>
          <w:b/>
          <w:sz w:val="22"/>
          <w:szCs w:val="22"/>
        </w:rPr>
      </w:pPr>
      <w:r w:rsidRPr="00512BFF">
        <w:rPr>
          <w:b/>
          <w:sz w:val="22"/>
          <w:szCs w:val="22"/>
        </w:rPr>
        <w:t>Kompetenzen:</w:t>
      </w:r>
    </w:p>
    <w:p w14:paraId="1361BFEE" w14:textId="77777777" w:rsidR="00A95645" w:rsidRDefault="00A95645" w:rsidP="00A95645">
      <w:pPr>
        <w:shd w:val="clear" w:color="auto" w:fill="E0E0E0"/>
        <w:spacing w:line="276" w:lineRule="auto"/>
        <w:rPr>
          <w:sz w:val="22"/>
          <w:szCs w:val="22"/>
        </w:rPr>
      </w:pPr>
    </w:p>
    <w:p w14:paraId="73EF596E" w14:textId="2BE335C8" w:rsidR="00A95645" w:rsidRDefault="00DA4F5F" w:rsidP="00A95645">
      <w:pPr>
        <w:pStyle w:val="Listenabsatz"/>
        <w:numPr>
          <w:ilvl w:val="0"/>
          <w:numId w:val="19"/>
        </w:numPr>
        <w:shd w:val="clear" w:color="auto" w:fill="E0E0E0"/>
        <w:spacing w:line="276" w:lineRule="auto"/>
        <w:rPr>
          <w:sz w:val="22"/>
          <w:szCs w:val="22"/>
        </w:rPr>
      </w:pPr>
      <w:r>
        <w:rPr>
          <w:sz w:val="22"/>
          <w:szCs w:val="22"/>
        </w:rPr>
        <w:t>unterschiedliche Formen der Veranlagung hinsichtlich Risiko, Ertrag und L</w:t>
      </w:r>
      <w:r>
        <w:rPr>
          <w:sz w:val="22"/>
          <w:szCs w:val="22"/>
        </w:rPr>
        <w:t>i</w:t>
      </w:r>
      <w:r>
        <w:rPr>
          <w:sz w:val="22"/>
          <w:szCs w:val="22"/>
        </w:rPr>
        <w:t>quidität beurteilen können</w:t>
      </w:r>
    </w:p>
    <w:p w14:paraId="7391652C" w14:textId="11E451E2" w:rsidR="00DA4F5F" w:rsidRDefault="00DA4F5F" w:rsidP="00A95645">
      <w:pPr>
        <w:pStyle w:val="Listenabsatz"/>
        <w:numPr>
          <w:ilvl w:val="0"/>
          <w:numId w:val="19"/>
        </w:numPr>
        <w:shd w:val="clear" w:color="auto" w:fill="E0E0E0"/>
        <w:spacing w:line="276" w:lineRule="auto"/>
        <w:rPr>
          <w:sz w:val="22"/>
          <w:szCs w:val="22"/>
        </w:rPr>
      </w:pPr>
      <w:r>
        <w:rPr>
          <w:sz w:val="22"/>
          <w:szCs w:val="22"/>
        </w:rPr>
        <w:t>Informationen aus Daten der Wiener Börse herauslesen können</w:t>
      </w:r>
    </w:p>
    <w:p w14:paraId="7F260505" w14:textId="17B045AD" w:rsidR="00DA4F5F" w:rsidRDefault="00DA4F5F" w:rsidP="00A95645">
      <w:pPr>
        <w:pStyle w:val="Listenabsatz"/>
        <w:numPr>
          <w:ilvl w:val="0"/>
          <w:numId w:val="19"/>
        </w:numPr>
        <w:shd w:val="clear" w:color="auto" w:fill="E0E0E0"/>
        <w:spacing w:line="276" w:lineRule="auto"/>
        <w:rPr>
          <w:sz w:val="22"/>
          <w:szCs w:val="22"/>
        </w:rPr>
      </w:pPr>
      <w:r>
        <w:rPr>
          <w:sz w:val="22"/>
          <w:szCs w:val="22"/>
        </w:rPr>
        <w:t>Problembereiche bei Empfehlungen im Zusammenhang mit Veranlagungen identifizieren können</w:t>
      </w:r>
    </w:p>
    <w:p w14:paraId="709B7A50" w14:textId="606DC600" w:rsidR="00DA4F5F" w:rsidRPr="00512BFF" w:rsidRDefault="00DA4F5F" w:rsidP="00A95645">
      <w:pPr>
        <w:pStyle w:val="Listenabsatz"/>
        <w:numPr>
          <w:ilvl w:val="0"/>
          <w:numId w:val="19"/>
        </w:numPr>
        <w:shd w:val="clear" w:color="auto" w:fill="E0E0E0"/>
        <w:spacing w:line="276" w:lineRule="auto"/>
        <w:rPr>
          <w:sz w:val="22"/>
          <w:szCs w:val="22"/>
        </w:rPr>
      </w:pPr>
      <w:r>
        <w:rPr>
          <w:sz w:val="22"/>
          <w:szCs w:val="22"/>
        </w:rPr>
        <w:t>Kriterien für Investments mit dem Anspruch auf Nachhaltigkeit beschreiben können</w:t>
      </w:r>
    </w:p>
    <w:p w14:paraId="4046B464" w14:textId="77777777" w:rsidR="00A95645" w:rsidRDefault="00A95645" w:rsidP="00A95645">
      <w:pPr>
        <w:spacing w:line="276" w:lineRule="auto"/>
        <w:jc w:val="both"/>
        <w:rPr>
          <w:sz w:val="22"/>
        </w:rPr>
      </w:pPr>
    </w:p>
    <w:p w14:paraId="493066E3" w14:textId="77777777" w:rsidR="00D416F1" w:rsidRDefault="00DA4F5F">
      <w:pPr>
        <w:rPr>
          <w:sz w:val="22"/>
          <w:szCs w:val="22"/>
        </w:rPr>
      </w:pPr>
      <w:r>
        <w:rPr>
          <w:sz w:val="22"/>
          <w:szCs w:val="22"/>
        </w:rPr>
        <w:t>Bettina Schuster hat 25.000,00 EUR geerbt und möchte monatlich 200,00 EUR sparen.</w:t>
      </w:r>
      <w:r w:rsidR="00D416F1">
        <w:rPr>
          <w:sz w:val="22"/>
          <w:szCs w:val="22"/>
        </w:rPr>
        <w:t xml:space="preserve"> Allerdings hat sie sich mit Veranlagungsfragen bisher nicht intensiv b</w:t>
      </w:r>
      <w:r w:rsidR="00D416F1">
        <w:rPr>
          <w:sz w:val="22"/>
          <w:szCs w:val="22"/>
        </w:rPr>
        <w:t>e</w:t>
      </w:r>
      <w:r w:rsidR="00D416F1">
        <w:rPr>
          <w:sz w:val="22"/>
          <w:szCs w:val="22"/>
        </w:rPr>
        <w:t>schäftigt. Unterstützen Sie sie und klären Sie Fragen im Zusammenhang mit der Geldanlage.</w:t>
      </w:r>
    </w:p>
    <w:p w14:paraId="2E83D881" w14:textId="77777777" w:rsidR="00D416F1" w:rsidRDefault="00D416F1">
      <w:pPr>
        <w:rPr>
          <w:sz w:val="22"/>
          <w:szCs w:val="22"/>
        </w:rPr>
      </w:pPr>
    </w:p>
    <w:p w14:paraId="58AE83F4" w14:textId="223A42AC" w:rsidR="00D416F1" w:rsidRPr="002C530B" w:rsidRDefault="00D416F1" w:rsidP="00D416F1">
      <w:pPr>
        <w:spacing w:line="276" w:lineRule="auto"/>
        <w:rPr>
          <w:b/>
          <w:sz w:val="22"/>
          <w:szCs w:val="22"/>
        </w:rPr>
      </w:pPr>
      <w:r w:rsidRPr="00A875B6">
        <w:rPr>
          <w:b/>
          <w:sz w:val="22"/>
          <w:szCs w:val="22"/>
          <w:highlight w:val="lightGray"/>
        </w:rPr>
        <w:t xml:space="preserve">Arbeitsaufgabe </w:t>
      </w:r>
      <w:r>
        <w:rPr>
          <w:b/>
          <w:sz w:val="22"/>
          <w:szCs w:val="22"/>
          <w:highlight w:val="lightGray"/>
        </w:rPr>
        <w:t>1</w:t>
      </w:r>
      <w:r w:rsidRPr="00A875B6">
        <w:rPr>
          <w:b/>
          <w:sz w:val="22"/>
          <w:szCs w:val="22"/>
          <w:highlight w:val="lightGray"/>
        </w:rPr>
        <w:t xml:space="preserve">: </w:t>
      </w:r>
      <w:r w:rsidRPr="00D416F1">
        <w:rPr>
          <w:b/>
          <w:sz w:val="22"/>
          <w:szCs w:val="22"/>
          <w:highlight w:val="lightGray"/>
        </w:rPr>
        <w:t>Beurteilung von Anlageformen</w:t>
      </w:r>
      <w:r>
        <w:rPr>
          <w:b/>
          <w:sz w:val="22"/>
          <w:szCs w:val="22"/>
        </w:rPr>
        <w:t xml:space="preserve"> /4</w:t>
      </w:r>
    </w:p>
    <w:p w14:paraId="3A090BBF" w14:textId="77777777" w:rsidR="00D416F1" w:rsidRDefault="00D416F1" w:rsidP="00D416F1">
      <w:pPr>
        <w:spacing w:line="276" w:lineRule="auto"/>
        <w:rPr>
          <w:sz w:val="22"/>
          <w:szCs w:val="22"/>
        </w:rPr>
      </w:pPr>
    </w:p>
    <w:p w14:paraId="4D840616" w14:textId="23EF8BF1" w:rsidR="008D157B" w:rsidRDefault="008D157B" w:rsidP="00D416F1">
      <w:pPr>
        <w:rPr>
          <w:sz w:val="22"/>
          <w:szCs w:val="22"/>
        </w:rPr>
      </w:pPr>
      <w:r>
        <w:rPr>
          <w:sz w:val="22"/>
          <w:szCs w:val="22"/>
        </w:rPr>
        <w:t>Frau Schuster hat ein wenig recherchiert und zwei Anleihen gefunden, die sie interessieren.</w:t>
      </w:r>
    </w:p>
    <w:p w14:paraId="5CEA4F42" w14:textId="77777777" w:rsidR="008D157B" w:rsidRDefault="008D157B" w:rsidP="00D416F1">
      <w:pPr>
        <w:rPr>
          <w:sz w:val="22"/>
          <w:szCs w:val="22"/>
        </w:rPr>
      </w:pPr>
    </w:p>
    <w:p w14:paraId="18FE12C4" w14:textId="77777777" w:rsidR="00D416F1" w:rsidRDefault="00D416F1" w:rsidP="00D416F1">
      <w:pPr>
        <w:rPr>
          <w:sz w:val="22"/>
          <w:szCs w:val="22"/>
        </w:rPr>
      </w:pPr>
      <w:r>
        <w:rPr>
          <w:sz w:val="22"/>
          <w:szCs w:val="22"/>
        </w:rPr>
        <w:t>Beurteilen Sie die folgenden Anlageformen hinsichtlich Liquidität, Risiko und E</w:t>
      </w:r>
      <w:r>
        <w:rPr>
          <w:sz w:val="22"/>
          <w:szCs w:val="22"/>
        </w:rPr>
        <w:t>r</w:t>
      </w:r>
      <w:r>
        <w:rPr>
          <w:sz w:val="22"/>
          <w:szCs w:val="22"/>
        </w:rPr>
        <w:t>trag (bzw. Ertragschance). Wählen Sie dabei jeweils aus den Kategorien „nie</w:t>
      </w:r>
      <w:r>
        <w:rPr>
          <w:sz w:val="22"/>
          <w:szCs w:val="22"/>
        </w:rPr>
        <w:t>d</w:t>
      </w:r>
      <w:r>
        <w:rPr>
          <w:sz w:val="22"/>
          <w:szCs w:val="22"/>
        </w:rPr>
        <w:t>rig“, „mittel“ und „hoch“ aus und begründen Sie Ihre Entscheidung.</w:t>
      </w:r>
    </w:p>
    <w:p w14:paraId="4ADB087E" w14:textId="77777777" w:rsidR="00D416F1" w:rsidRDefault="00D416F1" w:rsidP="00D416F1">
      <w:pPr>
        <w:rPr>
          <w:sz w:val="22"/>
          <w:szCs w:val="22"/>
        </w:rPr>
      </w:pPr>
    </w:p>
    <w:p w14:paraId="7E36466B" w14:textId="77777777" w:rsidR="00D416F1" w:rsidRDefault="00D416F1" w:rsidP="00D416F1">
      <w:pPr>
        <w:pStyle w:val="Listenabsatz"/>
        <w:numPr>
          <w:ilvl w:val="0"/>
          <w:numId w:val="34"/>
        </w:numPr>
      </w:pPr>
      <w:r w:rsidRPr="00D416F1">
        <w:rPr>
          <w:sz w:val="22"/>
          <w:szCs w:val="22"/>
        </w:rPr>
        <w:t>5,625 % Deutsche Bundesanleihe 09/16 (Kurs: 112,76)</w:t>
      </w:r>
    </w:p>
    <w:p w14:paraId="35D79BA2" w14:textId="77777777" w:rsidR="00D416F1" w:rsidRDefault="00D416F1" w:rsidP="00D416F1">
      <w:pPr>
        <w:pStyle w:val="Listenabsatz"/>
        <w:numPr>
          <w:ilvl w:val="0"/>
          <w:numId w:val="34"/>
        </w:numPr>
      </w:pPr>
      <w:r w:rsidRPr="00D416F1">
        <w:rPr>
          <w:sz w:val="22"/>
          <w:szCs w:val="22"/>
        </w:rPr>
        <w:t>7,8 % Ukrainische Staatsanleihe 12/22 (Kurs: 86,21; Währung: USD)</w:t>
      </w:r>
    </w:p>
    <w:p w14:paraId="4FE1AF73" w14:textId="77777777" w:rsidR="00D416F1" w:rsidRDefault="00D416F1" w:rsidP="00D416F1">
      <w:pPr>
        <w:rPr>
          <w:sz w:val="22"/>
          <w:szCs w:val="22"/>
        </w:rPr>
      </w:pPr>
    </w:p>
    <w:p w14:paraId="796E7514" w14:textId="3E800AF9" w:rsidR="00D416F1" w:rsidRPr="002C530B" w:rsidRDefault="00D416F1" w:rsidP="00D416F1">
      <w:pPr>
        <w:spacing w:line="276" w:lineRule="auto"/>
        <w:rPr>
          <w:b/>
          <w:sz w:val="22"/>
          <w:szCs w:val="22"/>
        </w:rPr>
      </w:pPr>
      <w:r w:rsidRPr="00A875B6">
        <w:rPr>
          <w:b/>
          <w:sz w:val="22"/>
          <w:szCs w:val="22"/>
          <w:highlight w:val="lightGray"/>
        </w:rPr>
        <w:t xml:space="preserve">Arbeitsaufgabe </w:t>
      </w:r>
      <w:r>
        <w:rPr>
          <w:b/>
          <w:sz w:val="22"/>
          <w:szCs w:val="22"/>
          <w:highlight w:val="lightGray"/>
        </w:rPr>
        <w:t>2</w:t>
      </w:r>
      <w:r w:rsidRPr="00A875B6">
        <w:rPr>
          <w:b/>
          <w:sz w:val="22"/>
          <w:szCs w:val="22"/>
          <w:highlight w:val="lightGray"/>
        </w:rPr>
        <w:t xml:space="preserve">: </w:t>
      </w:r>
      <w:r w:rsidRPr="00D416F1">
        <w:rPr>
          <w:b/>
          <w:sz w:val="22"/>
          <w:szCs w:val="22"/>
          <w:highlight w:val="lightGray"/>
        </w:rPr>
        <w:t>Informationen zu Aktien</w:t>
      </w:r>
    </w:p>
    <w:p w14:paraId="1D8E82DF" w14:textId="77777777" w:rsidR="00D416F1" w:rsidRDefault="00D416F1" w:rsidP="008D157B">
      <w:pPr>
        <w:spacing w:line="276" w:lineRule="auto"/>
        <w:rPr>
          <w:sz w:val="22"/>
          <w:szCs w:val="22"/>
        </w:rPr>
      </w:pPr>
    </w:p>
    <w:p w14:paraId="47440BE7" w14:textId="6DCB9491" w:rsidR="008D157B" w:rsidRDefault="008D157B" w:rsidP="008D157B">
      <w:pPr>
        <w:spacing w:line="276" w:lineRule="auto"/>
        <w:rPr>
          <w:sz w:val="22"/>
          <w:szCs w:val="22"/>
        </w:rPr>
      </w:pPr>
      <w:r>
        <w:rPr>
          <w:sz w:val="22"/>
          <w:szCs w:val="22"/>
        </w:rPr>
        <w:t>Aktien wären für Frau Schuster auch interessant. Allerdings hat sie davon übe</w:t>
      </w:r>
      <w:r>
        <w:rPr>
          <w:sz w:val="22"/>
          <w:szCs w:val="22"/>
        </w:rPr>
        <w:t>r</w:t>
      </w:r>
      <w:r>
        <w:rPr>
          <w:sz w:val="22"/>
          <w:szCs w:val="22"/>
        </w:rPr>
        <w:t>haupt keine Ahnung. Auf der Website der Wiener Börse hat sie sich ein paar I</w:t>
      </w:r>
      <w:r>
        <w:rPr>
          <w:sz w:val="22"/>
          <w:szCs w:val="22"/>
        </w:rPr>
        <w:t>n</w:t>
      </w:r>
      <w:r>
        <w:rPr>
          <w:sz w:val="22"/>
          <w:szCs w:val="22"/>
        </w:rPr>
        <w:t>fos zur DO &amp; CO AG herausgesucht. Mit den Charts und Begriffen kann sie aber gar nichts anfangen.</w:t>
      </w:r>
    </w:p>
    <w:p w14:paraId="3950935F" w14:textId="50894CD1" w:rsidR="008D157B" w:rsidRDefault="008D157B" w:rsidP="008D157B">
      <w:pPr>
        <w:spacing w:line="276" w:lineRule="auto"/>
        <w:rPr>
          <w:sz w:val="22"/>
          <w:szCs w:val="22"/>
        </w:rPr>
      </w:pPr>
      <w:r>
        <w:rPr>
          <w:noProof/>
        </w:rPr>
        <w:drawing>
          <wp:anchor distT="0" distB="0" distL="114300" distR="114300" simplePos="0" relativeHeight="251704320" behindDoc="0" locked="0" layoutInCell="1" allowOverlap="1" wp14:anchorId="457070DC" wp14:editId="2C7055C4">
            <wp:simplePos x="0" y="0"/>
            <wp:positionH relativeFrom="column">
              <wp:posOffset>2899410</wp:posOffset>
            </wp:positionH>
            <wp:positionV relativeFrom="paragraph">
              <wp:posOffset>191135</wp:posOffset>
            </wp:positionV>
            <wp:extent cx="2687955" cy="2433955"/>
            <wp:effectExtent l="0" t="0" r="0" b="0"/>
            <wp:wrapTight wrapText="bothSides">
              <wp:wrapPolygon edited="0">
                <wp:start x="0" y="0"/>
                <wp:lineTo x="0" y="21414"/>
                <wp:lineTo x="21432" y="21414"/>
                <wp:lineTo x="21432"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7955" cy="24339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3287D7" w14:textId="621DA0C1" w:rsidR="008D157B" w:rsidRDefault="008D157B" w:rsidP="008D157B">
      <w:pPr>
        <w:pStyle w:val="Listenabsatz"/>
        <w:numPr>
          <w:ilvl w:val="0"/>
          <w:numId w:val="35"/>
        </w:numPr>
        <w:spacing w:line="276" w:lineRule="auto"/>
        <w:rPr>
          <w:sz w:val="22"/>
          <w:szCs w:val="22"/>
        </w:rPr>
      </w:pPr>
      <w:r>
        <w:rPr>
          <w:sz w:val="22"/>
          <w:szCs w:val="22"/>
        </w:rPr>
        <w:t xml:space="preserve">Der Kurs der DO &amp; CO AG weist im letzten Jahr starke Schwankungen auf. Führen Sie </w:t>
      </w:r>
      <w:r w:rsidR="00CF286B">
        <w:rPr>
          <w:sz w:val="22"/>
          <w:szCs w:val="22"/>
        </w:rPr>
        <w:t>zwei</w:t>
      </w:r>
      <w:r>
        <w:rPr>
          <w:sz w:val="22"/>
          <w:szCs w:val="22"/>
        </w:rPr>
        <w:t xml:space="preserve"> Gründe an, die zu diesen Schwankungen führen und versuchen Sie, einen Bezug zum Kurs der DO &amp; CO AG herz</w:t>
      </w:r>
      <w:r>
        <w:rPr>
          <w:sz w:val="22"/>
          <w:szCs w:val="22"/>
        </w:rPr>
        <w:t>u</w:t>
      </w:r>
      <w:r>
        <w:rPr>
          <w:sz w:val="22"/>
          <w:szCs w:val="22"/>
        </w:rPr>
        <w:t>stellen. /</w:t>
      </w:r>
      <w:r w:rsidR="00CF286B">
        <w:rPr>
          <w:sz w:val="22"/>
          <w:szCs w:val="22"/>
        </w:rPr>
        <w:t>2</w:t>
      </w:r>
    </w:p>
    <w:p w14:paraId="24922543" w14:textId="77777777" w:rsidR="008D157B" w:rsidRDefault="008D157B" w:rsidP="008D157B">
      <w:pPr>
        <w:spacing w:line="276" w:lineRule="auto"/>
        <w:rPr>
          <w:sz w:val="22"/>
          <w:szCs w:val="22"/>
        </w:rPr>
      </w:pPr>
    </w:p>
    <w:p w14:paraId="15AC533C" w14:textId="77777777" w:rsidR="008D157B" w:rsidRDefault="008D157B" w:rsidP="008D157B">
      <w:pPr>
        <w:spacing w:line="276" w:lineRule="auto"/>
        <w:rPr>
          <w:sz w:val="22"/>
          <w:szCs w:val="22"/>
        </w:rPr>
      </w:pPr>
    </w:p>
    <w:p w14:paraId="0F01DAC0" w14:textId="77777777" w:rsidR="008D157B" w:rsidRDefault="008D157B" w:rsidP="008D157B">
      <w:pPr>
        <w:spacing w:line="276" w:lineRule="auto"/>
        <w:rPr>
          <w:sz w:val="22"/>
          <w:szCs w:val="22"/>
        </w:rPr>
      </w:pPr>
    </w:p>
    <w:p w14:paraId="5531A2D5" w14:textId="77777777" w:rsidR="008D157B" w:rsidRDefault="008D157B" w:rsidP="008D157B">
      <w:pPr>
        <w:spacing w:line="276" w:lineRule="auto"/>
        <w:rPr>
          <w:sz w:val="22"/>
          <w:szCs w:val="22"/>
        </w:rPr>
      </w:pPr>
    </w:p>
    <w:p w14:paraId="6C40B039" w14:textId="77777777" w:rsidR="008D157B" w:rsidRDefault="008D157B" w:rsidP="008D157B">
      <w:pPr>
        <w:spacing w:line="276" w:lineRule="auto"/>
        <w:rPr>
          <w:sz w:val="22"/>
          <w:szCs w:val="22"/>
        </w:rPr>
      </w:pPr>
    </w:p>
    <w:p w14:paraId="419F4F25" w14:textId="77777777" w:rsidR="008D157B" w:rsidRDefault="008D157B" w:rsidP="008D157B">
      <w:pPr>
        <w:pStyle w:val="Listenabsatz"/>
        <w:numPr>
          <w:ilvl w:val="0"/>
          <w:numId w:val="35"/>
        </w:numPr>
        <w:spacing w:line="276" w:lineRule="auto"/>
        <w:rPr>
          <w:sz w:val="22"/>
          <w:szCs w:val="22"/>
        </w:rPr>
      </w:pPr>
      <w:r>
        <w:rPr>
          <w:sz w:val="22"/>
          <w:szCs w:val="22"/>
        </w:rPr>
        <w:t>Auf der Website der Wiener Börse finden Sie zur DO &amp; CO AG umfangreiche Informationen. Wo finden Sie Antworten auf die folgenden Fragen? /4</w:t>
      </w:r>
    </w:p>
    <w:p w14:paraId="17AC1D74" w14:textId="5F8FEE65" w:rsidR="008D157B" w:rsidRDefault="00E07BB2" w:rsidP="008D157B">
      <w:pPr>
        <w:spacing w:line="276" w:lineRule="auto"/>
        <w:rPr>
          <w:sz w:val="22"/>
          <w:szCs w:val="22"/>
        </w:rPr>
      </w:pPr>
      <w:r>
        <w:rPr>
          <w:noProof/>
        </w:rPr>
        <w:pict w14:anchorId="06149B21">
          <v:shape id="_x0000_s1065" type="#_x0000_t202" style="position:absolute;margin-left:3.35pt;margin-top:8.05pt;width:438.15pt;height:26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" stroked="f">
            <v:textbox>
              <w:txbxContent>
                <w:p w14:paraId="532C2BF5" w14:textId="77777777" w:rsidR="003B08E9" w:rsidRDefault="003B08E9" w:rsidP="008D157B">
                  <w:r>
                    <w:rPr>
                      <w:noProof/>
                    </w:rPr>
                    <w:drawing>
                      <wp:inline distT="0" distB="0" distL="0" distR="0" wp14:anchorId="583A2946" wp14:editId="4A4E4F9A">
                        <wp:extent cx="5393336" cy="3189249"/>
                        <wp:effectExtent l="0" t="0" r="0" b="1143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350" cy="3189848"/>
                                </a:xfrm>
                                <a:prstGeom prst="rect">
                                  <a:avLst/>
                                </a:prstGeom>
                                <a:noFill/>
                                <a:ln>
                                  <a:noFill/>
                                </a:ln>
                              </pic:spPr>
                            </pic:pic>
                          </a:graphicData>
                        </a:graphic>
                      </wp:inline>
                    </w:drawing>
                  </w:r>
                </w:p>
              </w:txbxContent>
            </v:textbox>
          </v:shape>
        </w:pict>
      </w:r>
    </w:p>
    <w:p w14:paraId="40F2AAE8" w14:textId="77777777" w:rsidR="008D157B" w:rsidRDefault="008D157B" w:rsidP="008D157B">
      <w:pPr>
        <w:spacing w:line="276" w:lineRule="auto"/>
        <w:rPr>
          <w:sz w:val="22"/>
          <w:szCs w:val="22"/>
        </w:rPr>
      </w:pPr>
    </w:p>
    <w:p w14:paraId="38934FDD" w14:textId="77777777" w:rsidR="008D157B" w:rsidRDefault="008D157B" w:rsidP="008D157B">
      <w:pPr>
        <w:spacing w:line="276" w:lineRule="auto"/>
        <w:rPr>
          <w:sz w:val="22"/>
          <w:szCs w:val="22"/>
        </w:rPr>
      </w:pPr>
    </w:p>
    <w:p w14:paraId="066B9300" w14:textId="77777777" w:rsidR="008D157B" w:rsidRDefault="008D157B" w:rsidP="008D157B">
      <w:pPr>
        <w:spacing w:line="276" w:lineRule="auto"/>
        <w:rPr>
          <w:sz w:val="22"/>
          <w:szCs w:val="22"/>
        </w:rPr>
      </w:pPr>
    </w:p>
    <w:p w14:paraId="67F325F0" w14:textId="77777777" w:rsidR="008D157B" w:rsidRDefault="008D157B" w:rsidP="008D157B">
      <w:pPr>
        <w:spacing w:line="276" w:lineRule="auto"/>
        <w:rPr>
          <w:sz w:val="22"/>
          <w:szCs w:val="22"/>
        </w:rPr>
      </w:pPr>
    </w:p>
    <w:p w14:paraId="76035834" w14:textId="77777777" w:rsidR="008D157B" w:rsidRDefault="008D157B" w:rsidP="008D157B">
      <w:pPr>
        <w:spacing w:line="276" w:lineRule="auto"/>
        <w:rPr>
          <w:sz w:val="22"/>
          <w:szCs w:val="22"/>
        </w:rPr>
      </w:pPr>
    </w:p>
    <w:p w14:paraId="795BB1EE" w14:textId="77777777" w:rsidR="008D157B" w:rsidRDefault="008D157B" w:rsidP="008D157B">
      <w:pPr>
        <w:spacing w:line="276" w:lineRule="auto"/>
        <w:rPr>
          <w:sz w:val="22"/>
          <w:szCs w:val="22"/>
        </w:rPr>
      </w:pPr>
    </w:p>
    <w:p w14:paraId="4DC5FF28" w14:textId="77777777" w:rsidR="008D157B" w:rsidRDefault="008D157B" w:rsidP="008D157B">
      <w:pPr>
        <w:spacing w:line="276" w:lineRule="auto"/>
        <w:rPr>
          <w:sz w:val="22"/>
          <w:szCs w:val="22"/>
        </w:rPr>
      </w:pPr>
    </w:p>
    <w:p w14:paraId="3FDA7993" w14:textId="77777777" w:rsidR="008D157B" w:rsidRDefault="008D157B" w:rsidP="008D157B">
      <w:pPr>
        <w:spacing w:line="276" w:lineRule="auto"/>
        <w:rPr>
          <w:sz w:val="22"/>
          <w:szCs w:val="22"/>
        </w:rPr>
      </w:pPr>
    </w:p>
    <w:p w14:paraId="3B76C04A" w14:textId="77777777" w:rsidR="008D157B" w:rsidRDefault="008D157B" w:rsidP="008D157B">
      <w:pPr>
        <w:spacing w:line="276" w:lineRule="auto"/>
        <w:rPr>
          <w:sz w:val="22"/>
          <w:szCs w:val="22"/>
        </w:rPr>
      </w:pPr>
    </w:p>
    <w:p w14:paraId="55BBA016" w14:textId="77777777" w:rsidR="008D157B" w:rsidRDefault="008D157B" w:rsidP="008D157B">
      <w:pPr>
        <w:spacing w:line="276" w:lineRule="auto"/>
        <w:rPr>
          <w:sz w:val="22"/>
          <w:szCs w:val="22"/>
        </w:rPr>
      </w:pPr>
    </w:p>
    <w:p w14:paraId="19F95798" w14:textId="77777777" w:rsidR="008D157B" w:rsidRDefault="008D157B" w:rsidP="008D157B">
      <w:pPr>
        <w:spacing w:line="276" w:lineRule="auto"/>
        <w:rPr>
          <w:sz w:val="22"/>
          <w:szCs w:val="22"/>
        </w:rPr>
      </w:pPr>
    </w:p>
    <w:p w14:paraId="0DA20F67" w14:textId="77777777" w:rsidR="008D157B" w:rsidRDefault="008D157B" w:rsidP="008D157B">
      <w:pPr>
        <w:spacing w:line="276" w:lineRule="auto"/>
        <w:rPr>
          <w:sz w:val="22"/>
          <w:szCs w:val="22"/>
        </w:rPr>
      </w:pPr>
    </w:p>
    <w:p w14:paraId="1D35AA34" w14:textId="77777777" w:rsidR="008D157B" w:rsidRDefault="008D157B" w:rsidP="008D157B">
      <w:pPr>
        <w:spacing w:line="276" w:lineRule="auto"/>
        <w:rPr>
          <w:sz w:val="22"/>
          <w:szCs w:val="22"/>
        </w:rPr>
      </w:pPr>
    </w:p>
    <w:p w14:paraId="2ECF40D1" w14:textId="77777777" w:rsidR="008D157B" w:rsidRDefault="008D157B" w:rsidP="008D157B">
      <w:pPr>
        <w:spacing w:line="276" w:lineRule="auto"/>
        <w:rPr>
          <w:sz w:val="22"/>
          <w:szCs w:val="22"/>
        </w:rPr>
      </w:pPr>
    </w:p>
    <w:p w14:paraId="5FF6670B" w14:textId="77777777" w:rsidR="008D157B" w:rsidRDefault="008D157B" w:rsidP="008D157B">
      <w:pPr>
        <w:spacing w:line="276" w:lineRule="auto"/>
        <w:rPr>
          <w:sz w:val="22"/>
          <w:szCs w:val="22"/>
        </w:rPr>
      </w:pPr>
    </w:p>
    <w:p w14:paraId="0ADBF807" w14:textId="77777777" w:rsidR="008D157B" w:rsidRDefault="008D157B" w:rsidP="008D157B">
      <w:pPr>
        <w:spacing w:line="276" w:lineRule="auto"/>
        <w:rPr>
          <w:sz w:val="22"/>
          <w:szCs w:val="22"/>
        </w:rPr>
      </w:pPr>
    </w:p>
    <w:p w14:paraId="33C6CEA7" w14:textId="77777777" w:rsidR="008D157B" w:rsidRDefault="008D157B" w:rsidP="008D157B">
      <w:pPr>
        <w:spacing w:line="276" w:lineRule="auto"/>
        <w:rPr>
          <w:sz w:val="22"/>
          <w:szCs w:val="22"/>
        </w:rPr>
      </w:pPr>
    </w:p>
    <w:p w14:paraId="118CF255" w14:textId="77777777" w:rsidR="008D157B" w:rsidRPr="008D157B" w:rsidRDefault="008D157B" w:rsidP="008D157B">
      <w:pPr>
        <w:pStyle w:val="Listenabsatz"/>
        <w:numPr>
          <w:ilvl w:val="0"/>
          <w:numId w:val="36"/>
        </w:numPr>
        <w:spacing w:line="276" w:lineRule="auto"/>
        <w:rPr>
          <w:sz w:val="22"/>
          <w:szCs w:val="22"/>
        </w:rPr>
      </w:pPr>
      <w:r w:rsidRPr="008D157B">
        <w:rPr>
          <w:sz w:val="22"/>
          <w:szCs w:val="22"/>
        </w:rPr>
        <w:t>Wie hoch ist der aktuelle Wert des Unternehmens?</w:t>
      </w:r>
    </w:p>
    <w:p w14:paraId="6D1CEFB0" w14:textId="77777777" w:rsidR="008D157B" w:rsidRPr="008D157B" w:rsidRDefault="008D157B" w:rsidP="008D157B">
      <w:pPr>
        <w:pStyle w:val="Listenabsatz"/>
        <w:numPr>
          <w:ilvl w:val="0"/>
          <w:numId w:val="36"/>
        </w:numPr>
        <w:spacing w:line="276" w:lineRule="auto"/>
        <w:rPr>
          <w:sz w:val="22"/>
          <w:szCs w:val="22"/>
        </w:rPr>
      </w:pPr>
      <w:r w:rsidRPr="008D157B">
        <w:rPr>
          <w:sz w:val="22"/>
          <w:szCs w:val="22"/>
        </w:rPr>
        <w:t>Wird ein Gewinn pro Aktie ausgeschüttet? Wenn ja, wie hoch ist dieser Wert?</w:t>
      </w:r>
    </w:p>
    <w:p w14:paraId="4A895DB8" w14:textId="77777777" w:rsidR="008D157B" w:rsidRPr="008D157B" w:rsidRDefault="008D157B" w:rsidP="008D157B">
      <w:pPr>
        <w:pStyle w:val="Listenabsatz"/>
        <w:numPr>
          <w:ilvl w:val="0"/>
          <w:numId w:val="36"/>
        </w:numPr>
        <w:spacing w:line="276" w:lineRule="auto"/>
        <w:rPr>
          <w:sz w:val="22"/>
          <w:szCs w:val="22"/>
        </w:rPr>
      </w:pPr>
      <w:r w:rsidRPr="008D157B">
        <w:rPr>
          <w:sz w:val="22"/>
          <w:szCs w:val="22"/>
        </w:rPr>
        <w:t>Kann man irgendwo erkennen, wie stark der Kurs in der letzten Zeit g</w:t>
      </w:r>
      <w:r w:rsidRPr="008D157B">
        <w:rPr>
          <w:sz w:val="22"/>
          <w:szCs w:val="22"/>
        </w:rPr>
        <w:t>e</w:t>
      </w:r>
      <w:r w:rsidRPr="008D157B">
        <w:rPr>
          <w:sz w:val="22"/>
          <w:szCs w:val="22"/>
        </w:rPr>
        <w:t>schwankt hat?</w:t>
      </w:r>
    </w:p>
    <w:p w14:paraId="0B963984" w14:textId="77777777" w:rsidR="008D157B" w:rsidRPr="008D157B" w:rsidRDefault="008D157B" w:rsidP="008D157B">
      <w:pPr>
        <w:pStyle w:val="Listenabsatz"/>
        <w:numPr>
          <w:ilvl w:val="0"/>
          <w:numId w:val="36"/>
        </w:numPr>
        <w:spacing w:line="276" w:lineRule="auto"/>
        <w:rPr>
          <w:sz w:val="22"/>
          <w:szCs w:val="22"/>
        </w:rPr>
      </w:pPr>
      <w:r w:rsidRPr="008D157B">
        <w:rPr>
          <w:sz w:val="22"/>
          <w:szCs w:val="22"/>
        </w:rPr>
        <w:t>Ist die Aktie derzeit eher billig oder eher teuer?</w:t>
      </w:r>
    </w:p>
    <w:p w14:paraId="09D702D5" w14:textId="77777777" w:rsidR="008D157B" w:rsidRDefault="008D157B" w:rsidP="008D157B">
      <w:pPr>
        <w:spacing w:line="276" w:lineRule="auto"/>
        <w:rPr>
          <w:sz w:val="22"/>
          <w:szCs w:val="22"/>
        </w:rPr>
      </w:pPr>
    </w:p>
    <w:p w14:paraId="6E66568F" w14:textId="26D441CF" w:rsidR="008D157B" w:rsidRPr="002C530B" w:rsidRDefault="008D157B" w:rsidP="008D157B">
      <w:pPr>
        <w:spacing w:line="276" w:lineRule="auto"/>
        <w:rPr>
          <w:b/>
          <w:sz w:val="22"/>
          <w:szCs w:val="22"/>
        </w:rPr>
      </w:pPr>
      <w:r w:rsidRPr="00A875B6">
        <w:rPr>
          <w:b/>
          <w:sz w:val="22"/>
          <w:szCs w:val="22"/>
          <w:highlight w:val="lightGray"/>
        </w:rPr>
        <w:t xml:space="preserve">Arbeitsaufgabe </w:t>
      </w:r>
      <w:r>
        <w:rPr>
          <w:b/>
          <w:sz w:val="22"/>
          <w:szCs w:val="22"/>
          <w:highlight w:val="lightGray"/>
        </w:rPr>
        <w:t>3</w:t>
      </w:r>
      <w:r w:rsidRPr="00A875B6">
        <w:rPr>
          <w:b/>
          <w:sz w:val="22"/>
          <w:szCs w:val="22"/>
          <w:highlight w:val="lightGray"/>
        </w:rPr>
        <w:t xml:space="preserve">: </w:t>
      </w:r>
      <w:r w:rsidR="00CF286B" w:rsidRPr="00CF286B">
        <w:rPr>
          <w:b/>
          <w:sz w:val="22"/>
          <w:szCs w:val="22"/>
          <w:highlight w:val="lightGray"/>
        </w:rPr>
        <w:t>Kritische Betrachtung von „Anlagetipps“</w:t>
      </w:r>
      <w:r>
        <w:rPr>
          <w:b/>
          <w:sz w:val="22"/>
          <w:szCs w:val="22"/>
        </w:rPr>
        <w:t xml:space="preserve"> /3</w:t>
      </w:r>
    </w:p>
    <w:p w14:paraId="67139A2B" w14:textId="77777777" w:rsidR="008D157B" w:rsidRDefault="008D157B" w:rsidP="00CF286B">
      <w:pPr>
        <w:spacing w:line="276" w:lineRule="auto"/>
        <w:rPr>
          <w:sz w:val="22"/>
          <w:szCs w:val="22"/>
        </w:rPr>
      </w:pPr>
    </w:p>
    <w:p w14:paraId="2D326A9C" w14:textId="77777777" w:rsidR="00CF286B" w:rsidRDefault="00CF286B" w:rsidP="00CF286B">
      <w:pPr>
        <w:spacing w:line="276" w:lineRule="auto"/>
        <w:rPr>
          <w:sz w:val="22"/>
          <w:szCs w:val="22"/>
        </w:rPr>
      </w:pPr>
      <w:r>
        <w:rPr>
          <w:sz w:val="22"/>
          <w:szCs w:val="22"/>
        </w:rPr>
        <w:t>Frau Schuster erzählt Ihnen von einem Treffen mit einem ehemaligen Schulko</w:t>
      </w:r>
      <w:r>
        <w:rPr>
          <w:sz w:val="22"/>
          <w:szCs w:val="22"/>
        </w:rPr>
        <w:t>l</w:t>
      </w:r>
      <w:r>
        <w:rPr>
          <w:sz w:val="22"/>
          <w:szCs w:val="22"/>
        </w:rPr>
        <w:t>legen, der jetzt bei einem Finanzdienstleister arbeitet. Bei einem Kaffee hat er Frau Schuster Folgendes erzählt:</w:t>
      </w:r>
    </w:p>
    <w:p w14:paraId="1E503238" w14:textId="77777777" w:rsidR="00CF286B" w:rsidRDefault="00CF286B" w:rsidP="00CF286B">
      <w:pPr>
        <w:spacing w:line="276" w:lineRule="auto"/>
        <w:rPr>
          <w:sz w:val="22"/>
          <w:szCs w:val="22"/>
        </w:rPr>
      </w:pPr>
    </w:p>
    <w:p w14:paraId="6402B193" w14:textId="1865FC9C" w:rsidR="00CF286B" w:rsidRPr="004B2716" w:rsidRDefault="00CF286B" w:rsidP="00CF286B">
      <w:pPr>
        <w:spacing w:line="276" w:lineRule="auto"/>
        <w:rPr>
          <w:i/>
          <w:sz w:val="22"/>
          <w:szCs w:val="22"/>
        </w:rPr>
      </w:pPr>
      <w:r w:rsidRPr="004B2716">
        <w:rPr>
          <w:i/>
          <w:sz w:val="22"/>
          <w:szCs w:val="22"/>
        </w:rPr>
        <w:t>„</w:t>
      </w:r>
      <w:r>
        <w:rPr>
          <w:i/>
          <w:sz w:val="22"/>
          <w:szCs w:val="22"/>
        </w:rPr>
        <w:t>Ich habe einen Tipp für dich, bei dem du garantiert pro Jahr 10 % Rendite erzi</w:t>
      </w:r>
      <w:r>
        <w:rPr>
          <w:i/>
          <w:sz w:val="22"/>
          <w:szCs w:val="22"/>
        </w:rPr>
        <w:t>e</w:t>
      </w:r>
      <w:r>
        <w:rPr>
          <w:i/>
          <w:sz w:val="22"/>
          <w:szCs w:val="22"/>
        </w:rPr>
        <w:t>len wirst: Ein Future auf den Aktienkurs einer südafrikanischen Goldmine. Am besten wäre es, wenn du gleich jetzt einsteigst. Wer weiß, ob die Gelegenheit morgen noch da ist. Da kannst du perfekt d</w:t>
      </w:r>
      <w:r w:rsidR="00055148">
        <w:rPr>
          <w:i/>
          <w:sz w:val="22"/>
          <w:szCs w:val="22"/>
        </w:rPr>
        <w:t>ein Schwarzgeld anlegen – falls du welches hast</w:t>
      </w:r>
      <w:r>
        <w:rPr>
          <w:i/>
          <w:sz w:val="22"/>
          <w:szCs w:val="22"/>
        </w:rPr>
        <w:t>.</w:t>
      </w:r>
      <w:r w:rsidRPr="004B2716">
        <w:rPr>
          <w:i/>
          <w:sz w:val="22"/>
          <w:szCs w:val="22"/>
        </w:rPr>
        <w:t>“</w:t>
      </w:r>
    </w:p>
    <w:p w14:paraId="56635281" w14:textId="77777777" w:rsidR="00CF286B" w:rsidRDefault="00CF286B" w:rsidP="00CF286B">
      <w:pPr>
        <w:spacing w:line="276" w:lineRule="auto"/>
        <w:rPr>
          <w:sz w:val="22"/>
          <w:szCs w:val="22"/>
        </w:rPr>
      </w:pPr>
    </w:p>
    <w:p w14:paraId="3B61139A" w14:textId="77777777" w:rsidR="00CF286B" w:rsidRDefault="00CF286B" w:rsidP="00CF286B">
      <w:pPr>
        <w:spacing w:line="276" w:lineRule="auto"/>
        <w:rPr>
          <w:sz w:val="22"/>
          <w:szCs w:val="22"/>
        </w:rPr>
      </w:pPr>
      <w:r>
        <w:rPr>
          <w:sz w:val="22"/>
          <w:szCs w:val="22"/>
        </w:rPr>
        <w:t>Welche Problembereiche können Sie in dieser Aussage identifizieren? Führen Sie drei Problembereiche an.</w:t>
      </w:r>
    </w:p>
    <w:p w14:paraId="1639D4A3" w14:textId="77777777" w:rsidR="00CF286B" w:rsidRDefault="00CF286B" w:rsidP="008D157B">
      <w:pPr>
        <w:spacing w:line="276" w:lineRule="auto"/>
        <w:rPr>
          <w:sz w:val="22"/>
          <w:szCs w:val="22"/>
        </w:rPr>
      </w:pPr>
    </w:p>
    <w:p w14:paraId="4006683C" w14:textId="77777777" w:rsidR="00CF286B" w:rsidRDefault="00CF286B">
      <w:pPr>
        <w:rPr>
          <w:b/>
          <w:sz w:val="22"/>
          <w:szCs w:val="22"/>
          <w:highlight w:val="lightGray"/>
        </w:rPr>
      </w:pPr>
      <w:r>
        <w:rPr>
          <w:b/>
          <w:sz w:val="22"/>
          <w:szCs w:val="22"/>
          <w:highlight w:val="lightGray"/>
        </w:rPr>
        <w:br w:type="page"/>
      </w:r>
    </w:p>
    <w:p w14:paraId="3A9DCB1F" w14:textId="35A2C258" w:rsidR="00CF286B" w:rsidRPr="002C530B" w:rsidRDefault="00CF286B" w:rsidP="00CF286B">
      <w:pPr>
        <w:spacing w:line="276" w:lineRule="auto"/>
        <w:rPr>
          <w:b/>
          <w:sz w:val="22"/>
          <w:szCs w:val="22"/>
        </w:rPr>
      </w:pPr>
      <w:r w:rsidRPr="00A875B6">
        <w:rPr>
          <w:b/>
          <w:sz w:val="22"/>
          <w:szCs w:val="22"/>
          <w:highlight w:val="lightGray"/>
        </w:rPr>
        <w:t xml:space="preserve">Arbeitsaufgabe </w:t>
      </w:r>
      <w:r>
        <w:rPr>
          <w:b/>
          <w:sz w:val="22"/>
          <w:szCs w:val="22"/>
          <w:highlight w:val="lightGray"/>
        </w:rPr>
        <w:t>4</w:t>
      </w:r>
      <w:r w:rsidRPr="00A875B6">
        <w:rPr>
          <w:b/>
          <w:sz w:val="22"/>
          <w:szCs w:val="22"/>
          <w:highlight w:val="lightGray"/>
        </w:rPr>
        <w:t xml:space="preserve">: </w:t>
      </w:r>
      <w:r w:rsidRPr="00CF286B">
        <w:rPr>
          <w:b/>
          <w:sz w:val="22"/>
          <w:szCs w:val="22"/>
          <w:highlight w:val="lightGray"/>
        </w:rPr>
        <w:t>Investieren mit ruhigem Gewissen</w:t>
      </w:r>
      <w:r>
        <w:rPr>
          <w:b/>
          <w:sz w:val="22"/>
          <w:szCs w:val="22"/>
        </w:rPr>
        <w:t xml:space="preserve"> /2</w:t>
      </w:r>
    </w:p>
    <w:p w14:paraId="5286370F" w14:textId="77777777" w:rsidR="00CF286B" w:rsidRDefault="00CF286B" w:rsidP="00CF286B">
      <w:pPr>
        <w:spacing w:line="276" w:lineRule="auto"/>
        <w:rPr>
          <w:sz w:val="22"/>
          <w:szCs w:val="22"/>
        </w:rPr>
      </w:pPr>
    </w:p>
    <w:p w14:paraId="74211EAD" w14:textId="77777777" w:rsidR="00CF286B" w:rsidRPr="004B2716" w:rsidRDefault="00CF286B" w:rsidP="00CF286B">
      <w:pPr>
        <w:rPr>
          <w:sz w:val="22"/>
          <w:szCs w:val="22"/>
        </w:rPr>
      </w:pPr>
      <w:r>
        <w:rPr>
          <w:sz w:val="22"/>
          <w:szCs w:val="22"/>
        </w:rPr>
        <w:t>Neben Frau Schuster entdecken auch immer mehr Menschen (zum Glück), dass bei der Geldanlage nicht nur der Profit die entscheidende Rolle spielen soll. Ethik wird im Bereich der Investments immer wichtiger. Mittlerweile gibt es jede Me</w:t>
      </w:r>
      <w:r>
        <w:rPr>
          <w:sz w:val="22"/>
          <w:szCs w:val="22"/>
        </w:rPr>
        <w:t>n</w:t>
      </w:r>
      <w:r>
        <w:rPr>
          <w:sz w:val="22"/>
          <w:szCs w:val="22"/>
        </w:rPr>
        <w:t>ge Fonds, die sich mit der Bezeichnung „nachhaltig“ schmücken. Welche Vorau</w:t>
      </w:r>
      <w:r>
        <w:rPr>
          <w:sz w:val="22"/>
          <w:szCs w:val="22"/>
        </w:rPr>
        <w:t>s</w:t>
      </w:r>
      <w:r>
        <w:rPr>
          <w:sz w:val="22"/>
          <w:szCs w:val="22"/>
        </w:rPr>
        <w:t>setzungen muss ein Wertpapier erfüllen, um in einen nachhaltigen Fonds aufg</w:t>
      </w:r>
      <w:r>
        <w:rPr>
          <w:sz w:val="22"/>
          <w:szCs w:val="22"/>
        </w:rPr>
        <w:t>e</w:t>
      </w:r>
      <w:r>
        <w:rPr>
          <w:sz w:val="22"/>
          <w:szCs w:val="22"/>
        </w:rPr>
        <w:t>nommen zu werden. Führen Sie zwei Voraussetzungen an und beschreiben Sie diese kurz.</w:t>
      </w:r>
    </w:p>
    <w:p w14:paraId="56ADA810" w14:textId="5F153EF5" w:rsidR="00CF286B" w:rsidRDefault="00CF286B" w:rsidP="00CF286B">
      <w:pPr>
        <w:spacing w:line="276" w:lineRule="auto"/>
        <w:rPr>
          <w:sz w:val="22"/>
          <w:szCs w:val="22"/>
        </w:rPr>
      </w:pPr>
    </w:p>
    <w:p w14:paraId="56EFA039" w14:textId="77777777" w:rsidR="00622488" w:rsidRDefault="00622488">
      <w:pPr>
        <w:rPr>
          <w:b/>
          <w:sz w:val="28"/>
          <w:szCs w:val="22"/>
        </w:rPr>
      </w:pPr>
      <w:r>
        <w:rPr>
          <w:b/>
          <w:sz w:val="28"/>
          <w:szCs w:val="22"/>
        </w:rPr>
        <w:br w:type="page"/>
      </w:r>
    </w:p>
    <w:p w14:paraId="33D135AF" w14:textId="05F9B05D" w:rsidR="00D8477A" w:rsidRPr="00E32AB4" w:rsidRDefault="00D8477A" w:rsidP="00D8477A">
      <w:pPr>
        <w:spacing w:line="276" w:lineRule="auto"/>
        <w:rPr>
          <w:b/>
          <w:sz w:val="32"/>
          <w:szCs w:val="22"/>
        </w:rPr>
      </w:pPr>
      <w:r w:rsidRPr="00E32AB4">
        <w:rPr>
          <w:b/>
          <w:sz w:val="28"/>
          <w:szCs w:val="22"/>
        </w:rPr>
        <w:t xml:space="preserve">Themenbereich </w:t>
      </w:r>
      <w:r>
        <w:rPr>
          <w:b/>
          <w:sz w:val="28"/>
          <w:szCs w:val="22"/>
        </w:rPr>
        <w:t>8</w:t>
      </w:r>
      <w:r w:rsidRPr="00E32AB4">
        <w:rPr>
          <w:b/>
          <w:sz w:val="28"/>
          <w:szCs w:val="22"/>
        </w:rPr>
        <w:t xml:space="preserve">: </w:t>
      </w:r>
      <w:r>
        <w:rPr>
          <w:b/>
          <w:sz w:val="28"/>
          <w:szCs w:val="22"/>
        </w:rPr>
        <w:t>Verbraucherrecht</w:t>
      </w:r>
      <w:r w:rsidRPr="00E32AB4">
        <w:rPr>
          <w:b/>
          <w:noProof/>
          <w:sz w:val="36"/>
        </w:rPr>
        <w:t xml:space="preserve"> </w:t>
      </w:r>
    </w:p>
    <w:p w14:paraId="7C053FE1" w14:textId="77777777" w:rsidR="00D8477A" w:rsidRDefault="00D8477A" w:rsidP="00D8477A">
      <w:pPr>
        <w:spacing w:line="276" w:lineRule="auto"/>
        <w:jc w:val="both"/>
        <w:rPr>
          <w:sz w:val="22"/>
        </w:rPr>
      </w:pPr>
    </w:p>
    <w:p w14:paraId="70709B9D" w14:textId="77777777" w:rsidR="00D8477A" w:rsidRPr="00512BFF" w:rsidRDefault="00D8477A" w:rsidP="00D8477A">
      <w:pPr>
        <w:shd w:val="clear" w:color="auto" w:fill="E0E0E0"/>
        <w:spacing w:line="276" w:lineRule="auto"/>
        <w:rPr>
          <w:b/>
          <w:sz w:val="22"/>
          <w:szCs w:val="22"/>
        </w:rPr>
      </w:pPr>
      <w:r w:rsidRPr="00512BFF">
        <w:rPr>
          <w:b/>
          <w:sz w:val="22"/>
          <w:szCs w:val="22"/>
        </w:rPr>
        <w:t>Kompetenzen:</w:t>
      </w:r>
    </w:p>
    <w:p w14:paraId="2B0EC00F" w14:textId="77777777" w:rsidR="00D8477A" w:rsidRDefault="00D8477A" w:rsidP="00D8477A">
      <w:pPr>
        <w:shd w:val="clear" w:color="auto" w:fill="E0E0E0"/>
        <w:spacing w:line="276" w:lineRule="auto"/>
        <w:rPr>
          <w:sz w:val="22"/>
          <w:szCs w:val="22"/>
        </w:rPr>
      </w:pPr>
    </w:p>
    <w:p w14:paraId="5327C0D0" w14:textId="769C2FA4" w:rsidR="00D8477A" w:rsidRDefault="00D8477A" w:rsidP="00D8477A">
      <w:pPr>
        <w:pStyle w:val="Listenabsatz"/>
        <w:numPr>
          <w:ilvl w:val="0"/>
          <w:numId w:val="19"/>
        </w:numPr>
        <w:shd w:val="clear" w:color="auto" w:fill="E0E0E0"/>
        <w:spacing w:line="276" w:lineRule="auto"/>
        <w:rPr>
          <w:sz w:val="22"/>
          <w:szCs w:val="22"/>
        </w:rPr>
      </w:pPr>
      <w:r>
        <w:rPr>
          <w:sz w:val="22"/>
          <w:szCs w:val="22"/>
        </w:rPr>
        <w:t>Regelungen aus dem Bereich des Verbraucherrechts anwenden können</w:t>
      </w:r>
    </w:p>
    <w:p w14:paraId="773DB577" w14:textId="77777777" w:rsidR="00D8477A" w:rsidRDefault="00D8477A" w:rsidP="008D157B">
      <w:pPr>
        <w:spacing w:line="276" w:lineRule="auto"/>
        <w:rPr>
          <w:sz w:val="22"/>
          <w:szCs w:val="22"/>
        </w:rPr>
      </w:pPr>
    </w:p>
    <w:p w14:paraId="49DF3F8E" w14:textId="71C902D7" w:rsidR="00B0066C" w:rsidRDefault="00D8477A" w:rsidP="008D157B">
      <w:pPr>
        <w:spacing w:line="276" w:lineRule="auto"/>
        <w:rPr>
          <w:sz w:val="22"/>
          <w:szCs w:val="22"/>
        </w:rPr>
      </w:pPr>
      <w:r>
        <w:rPr>
          <w:sz w:val="22"/>
          <w:szCs w:val="22"/>
        </w:rPr>
        <w:t xml:space="preserve">Konsumentinnen und Konsumenten werden durch bestimmte </w:t>
      </w:r>
      <w:r w:rsidR="00876352">
        <w:rPr>
          <w:sz w:val="22"/>
          <w:szCs w:val="22"/>
        </w:rPr>
        <w:t>Regelungen des Verbraucherrechts besonders geschützt. Schlüpfen Sie in die Rolle einer Expe</w:t>
      </w:r>
      <w:r w:rsidR="00876352">
        <w:rPr>
          <w:sz w:val="22"/>
          <w:szCs w:val="22"/>
        </w:rPr>
        <w:t>r</w:t>
      </w:r>
      <w:r w:rsidR="00876352">
        <w:rPr>
          <w:sz w:val="22"/>
          <w:szCs w:val="22"/>
        </w:rPr>
        <w:t>tin/eines Experten für Verbraucherrecht und lösen Sie die folgenden Probleme.</w:t>
      </w:r>
    </w:p>
    <w:p w14:paraId="7057C261" w14:textId="77777777" w:rsidR="00876352" w:rsidRDefault="00876352" w:rsidP="008D157B">
      <w:pPr>
        <w:spacing w:line="276" w:lineRule="auto"/>
        <w:rPr>
          <w:sz w:val="22"/>
          <w:szCs w:val="22"/>
        </w:rPr>
      </w:pPr>
    </w:p>
    <w:p w14:paraId="7A30F625" w14:textId="0E1C2ACF" w:rsidR="00500FD4" w:rsidRPr="002C530B" w:rsidRDefault="00500FD4" w:rsidP="00500FD4">
      <w:pPr>
        <w:spacing w:line="276" w:lineRule="auto"/>
        <w:rPr>
          <w:b/>
          <w:sz w:val="22"/>
          <w:szCs w:val="22"/>
        </w:rPr>
      </w:pPr>
      <w:r w:rsidRPr="00A875B6">
        <w:rPr>
          <w:b/>
          <w:sz w:val="22"/>
          <w:szCs w:val="22"/>
          <w:highlight w:val="lightGray"/>
        </w:rPr>
        <w:t xml:space="preserve">Arbeitsaufgabe </w:t>
      </w:r>
      <w:r>
        <w:rPr>
          <w:b/>
          <w:sz w:val="22"/>
          <w:szCs w:val="22"/>
          <w:highlight w:val="lightGray"/>
        </w:rPr>
        <w:t>1</w:t>
      </w:r>
      <w:r w:rsidRPr="00A875B6">
        <w:rPr>
          <w:b/>
          <w:sz w:val="22"/>
          <w:szCs w:val="22"/>
          <w:highlight w:val="lightGray"/>
        </w:rPr>
        <w:t xml:space="preserve">: </w:t>
      </w:r>
      <w:r w:rsidRPr="00500FD4">
        <w:rPr>
          <w:b/>
          <w:sz w:val="22"/>
          <w:szCs w:val="22"/>
          <w:highlight w:val="lightGray"/>
        </w:rPr>
        <w:t>Rücktritt vom Vertrag</w:t>
      </w:r>
      <w:r>
        <w:rPr>
          <w:b/>
          <w:sz w:val="22"/>
          <w:szCs w:val="22"/>
        </w:rPr>
        <w:t xml:space="preserve"> /13</w:t>
      </w:r>
    </w:p>
    <w:p w14:paraId="435FD33E" w14:textId="77777777" w:rsidR="00500FD4" w:rsidRDefault="00500FD4" w:rsidP="00500FD4">
      <w:pPr>
        <w:spacing w:line="276" w:lineRule="auto"/>
        <w:rPr>
          <w:sz w:val="22"/>
          <w:szCs w:val="22"/>
        </w:rPr>
      </w:pPr>
    </w:p>
    <w:p w14:paraId="477ED8D5" w14:textId="7461A10B" w:rsidR="00876352" w:rsidRDefault="00500FD4" w:rsidP="00500FD4">
      <w:pPr>
        <w:spacing w:line="276" w:lineRule="auto"/>
        <w:rPr>
          <w:sz w:val="22"/>
          <w:szCs w:val="22"/>
        </w:rPr>
      </w:pPr>
      <w:r>
        <w:rPr>
          <w:sz w:val="22"/>
          <w:szCs w:val="22"/>
        </w:rPr>
        <w:t>Überprüfen Sie für die folgenden Sachverhalte, ob ein Rücktritt vom Vertrag laut Verbraucherrecht möglich ist. Wenn der Rücktritt möglich ist, geben Sie bitte die Rücktrittsfrist an.</w:t>
      </w:r>
    </w:p>
    <w:p w14:paraId="2B18E04D" w14:textId="77777777" w:rsidR="00500FD4" w:rsidRDefault="00500FD4" w:rsidP="00500FD4">
      <w:pPr>
        <w:spacing w:line="276" w:lineRule="auto"/>
        <w:rPr>
          <w:sz w:val="22"/>
          <w:szCs w:val="22"/>
        </w:rPr>
      </w:pPr>
    </w:p>
    <w:p w14:paraId="4DC586F6" w14:textId="13AB4635" w:rsidR="00B72734" w:rsidRPr="00B92207" w:rsidRDefault="00B72734" w:rsidP="00B72734">
      <w:pPr>
        <w:pStyle w:val="Listenabsatz"/>
        <w:numPr>
          <w:ilvl w:val="0"/>
          <w:numId w:val="37"/>
        </w:numPr>
        <w:rPr>
          <w:sz w:val="22"/>
          <w:szCs w:val="22"/>
        </w:rPr>
      </w:pPr>
      <w:r w:rsidRPr="00B92207">
        <w:rPr>
          <w:sz w:val="22"/>
          <w:szCs w:val="22"/>
        </w:rPr>
        <w:t>Ihr Onkel kauft bei einem Versandhändler einen Flachbildfernseher um 2.700,00 EUR. Die Website ist übersichtlich gestaltet und ihr Onkel findet problemlos alle notwendigen Informationen. Diese sind auch in der Auftrag</w:t>
      </w:r>
      <w:r w:rsidRPr="00B92207">
        <w:rPr>
          <w:sz w:val="22"/>
          <w:szCs w:val="22"/>
        </w:rPr>
        <w:t>s</w:t>
      </w:r>
      <w:r w:rsidRPr="00B92207">
        <w:rPr>
          <w:sz w:val="22"/>
          <w:szCs w:val="22"/>
        </w:rPr>
        <w:t>bestätigung angeführt.</w:t>
      </w:r>
    </w:p>
    <w:p w14:paraId="7A40668E" w14:textId="77777777" w:rsidR="00B72734" w:rsidRPr="00B92207" w:rsidRDefault="00B72734" w:rsidP="00B72734">
      <w:pPr>
        <w:rPr>
          <w:sz w:val="22"/>
          <w:szCs w:val="22"/>
        </w:rPr>
      </w:pPr>
    </w:p>
    <w:p w14:paraId="0E45187F" w14:textId="4BDACEE5" w:rsidR="00B72734" w:rsidRPr="00B92207" w:rsidRDefault="00B72734" w:rsidP="00B72734">
      <w:pPr>
        <w:pStyle w:val="Listenabsatz"/>
        <w:numPr>
          <w:ilvl w:val="0"/>
          <w:numId w:val="37"/>
        </w:numPr>
        <w:rPr>
          <w:sz w:val="22"/>
          <w:szCs w:val="22"/>
        </w:rPr>
      </w:pPr>
      <w:r w:rsidRPr="00B92207">
        <w:rPr>
          <w:sz w:val="22"/>
          <w:szCs w:val="22"/>
        </w:rPr>
        <w:t>Da er derzeit nicht über genügend Geld verfügt, vereinbart ihr Onkel den Fernseher in 24 Monatsraten zu bezahlen.</w:t>
      </w:r>
    </w:p>
    <w:p w14:paraId="6F6CBE18" w14:textId="77777777" w:rsidR="00B72734" w:rsidRPr="00B92207" w:rsidRDefault="00B72734" w:rsidP="00B72734">
      <w:pPr>
        <w:rPr>
          <w:sz w:val="22"/>
          <w:szCs w:val="22"/>
        </w:rPr>
      </w:pPr>
    </w:p>
    <w:p w14:paraId="11497F58" w14:textId="77777777" w:rsidR="00B72734" w:rsidRPr="00B92207" w:rsidRDefault="00B72734" w:rsidP="00B72734">
      <w:pPr>
        <w:pStyle w:val="Listenabsatz"/>
        <w:numPr>
          <w:ilvl w:val="0"/>
          <w:numId w:val="37"/>
        </w:numPr>
        <w:rPr>
          <w:sz w:val="22"/>
          <w:szCs w:val="22"/>
        </w:rPr>
      </w:pPr>
      <w:r w:rsidRPr="00B92207">
        <w:rPr>
          <w:sz w:val="22"/>
          <w:szCs w:val="22"/>
        </w:rPr>
        <w:t>Die Großmutter eines Freundes liebt Busreisen. Sie fährt mit einer Freundin nach Ungarn und kauft bei einer Werbeveranstaltung in einem Gasthaus Kosmetika um 400,00 EUR. Informationen über eine Rücktrittsmöglichkeit hat sie nicht bekommen.</w:t>
      </w:r>
    </w:p>
    <w:p w14:paraId="0BC97D5B" w14:textId="77777777" w:rsidR="00B72734" w:rsidRPr="00B92207" w:rsidRDefault="00B72734" w:rsidP="00B72734">
      <w:pPr>
        <w:rPr>
          <w:sz w:val="22"/>
          <w:szCs w:val="22"/>
        </w:rPr>
      </w:pPr>
    </w:p>
    <w:p w14:paraId="62F34842" w14:textId="59C79C27" w:rsidR="00B72734" w:rsidRPr="00B92207" w:rsidRDefault="00B72734" w:rsidP="00B72734">
      <w:pPr>
        <w:pStyle w:val="Listenabsatz"/>
        <w:numPr>
          <w:ilvl w:val="0"/>
          <w:numId w:val="37"/>
        </w:numPr>
        <w:rPr>
          <w:sz w:val="22"/>
          <w:szCs w:val="22"/>
        </w:rPr>
      </w:pPr>
      <w:r w:rsidRPr="00B92207">
        <w:rPr>
          <w:sz w:val="22"/>
          <w:szCs w:val="22"/>
        </w:rPr>
        <w:t>Die Fenster der Wohnung von Mia Gruber sind undicht. Daher ruft sie einen Vertreter der Firma Internorm an, dieser kommt zu ihr in die Wohnung und sie unterschreibt einen Kaufvertrag für neue Fenster und eine neue Balkontür. Informationen über eine Rücktrittsmöglichkeit hat sie nicht bekommen.</w:t>
      </w:r>
    </w:p>
    <w:p w14:paraId="5D8AC8D0" w14:textId="77777777" w:rsidR="00B72734" w:rsidRPr="00B92207" w:rsidRDefault="00B72734" w:rsidP="00B72734">
      <w:pPr>
        <w:rPr>
          <w:sz w:val="22"/>
          <w:szCs w:val="22"/>
        </w:rPr>
      </w:pPr>
    </w:p>
    <w:p w14:paraId="52C6A88A" w14:textId="77777777" w:rsidR="00B72734" w:rsidRPr="00B92207" w:rsidRDefault="00B72734" w:rsidP="00B72734">
      <w:pPr>
        <w:pStyle w:val="Listenabsatz"/>
        <w:numPr>
          <w:ilvl w:val="0"/>
          <w:numId w:val="37"/>
        </w:numPr>
        <w:rPr>
          <w:sz w:val="22"/>
          <w:szCs w:val="22"/>
        </w:rPr>
      </w:pPr>
      <w:r w:rsidRPr="00B92207">
        <w:rPr>
          <w:sz w:val="22"/>
          <w:szCs w:val="22"/>
        </w:rPr>
        <w:t>Tanja Bauer wird von ihrer Nachbarin besucht und kauft von ihr ein Paar St</w:t>
      </w:r>
      <w:r w:rsidRPr="00B92207">
        <w:rPr>
          <w:sz w:val="22"/>
          <w:szCs w:val="22"/>
        </w:rPr>
        <w:t>ö</w:t>
      </w:r>
      <w:r w:rsidRPr="00B92207">
        <w:rPr>
          <w:sz w:val="22"/>
          <w:szCs w:val="22"/>
        </w:rPr>
        <w:t>ckelschuhe, die sie nie getragen hat und die ihr leider nicht passen.</w:t>
      </w:r>
    </w:p>
    <w:p w14:paraId="2A27F3FB" w14:textId="77777777" w:rsidR="00B72734" w:rsidRPr="00B92207" w:rsidRDefault="00B72734" w:rsidP="00B72734">
      <w:pPr>
        <w:rPr>
          <w:sz w:val="22"/>
          <w:szCs w:val="22"/>
        </w:rPr>
      </w:pPr>
    </w:p>
    <w:p w14:paraId="471C022D" w14:textId="5E240A81" w:rsidR="00B72734" w:rsidRPr="00B92207" w:rsidRDefault="00B72734" w:rsidP="00B72734">
      <w:pPr>
        <w:pStyle w:val="Listenabsatz"/>
        <w:numPr>
          <w:ilvl w:val="0"/>
          <w:numId w:val="37"/>
        </w:numPr>
        <w:rPr>
          <w:sz w:val="22"/>
          <w:szCs w:val="22"/>
        </w:rPr>
      </w:pPr>
      <w:r w:rsidRPr="00B92207">
        <w:rPr>
          <w:sz w:val="22"/>
          <w:szCs w:val="22"/>
        </w:rPr>
        <w:t xml:space="preserve">Jakob Demmer hat bei </w:t>
      </w:r>
      <w:r w:rsidR="00E36063" w:rsidRPr="00B92207">
        <w:rPr>
          <w:sz w:val="22"/>
          <w:szCs w:val="22"/>
        </w:rPr>
        <w:t>Thalia in einer Filiale</w:t>
      </w:r>
      <w:r w:rsidRPr="00B92207">
        <w:rPr>
          <w:sz w:val="22"/>
          <w:szCs w:val="22"/>
        </w:rPr>
        <w:t xml:space="preserve"> ein Buch </w:t>
      </w:r>
      <w:r w:rsidR="00E36063" w:rsidRPr="00B92207">
        <w:rPr>
          <w:sz w:val="22"/>
          <w:szCs w:val="22"/>
        </w:rPr>
        <w:t>gekauft</w:t>
      </w:r>
      <w:r w:rsidRPr="00B92207">
        <w:rPr>
          <w:sz w:val="22"/>
          <w:szCs w:val="22"/>
        </w:rPr>
        <w:t>. Nach 10 Seiten findet er das Buch extrem langweilig und will es zurück</w:t>
      </w:r>
      <w:r w:rsidR="00E36063" w:rsidRPr="00B92207">
        <w:rPr>
          <w:sz w:val="22"/>
          <w:szCs w:val="22"/>
        </w:rPr>
        <w:t>geben.</w:t>
      </w:r>
    </w:p>
    <w:p w14:paraId="5408514E" w14:textId="77777777" w:rsidR="00E36063" w:rsidRPr="00B92207" w:rsidRDefault="00E36063" w:rsidP="00E36063">
      <w:pPr>
        <w:rPr>
          <w:sz w:val="22"/>
          <w:szCs w:val="22"/>
        </w:rPr>
      </w:pPr>
    </w:p>
    <w:p w14:paraId="4625BCB8" w14:textId="059B9A91" w:rsidR="00B72734" w:rsidRPr="00B92207" w:rsidRDefault="009A736F" w:rsidP="00B72734">
      <w:pPr>
        <w:pStyle w:val="Listenabsatz"/>
        <w:numPr>
          <w:ilvl w:val="0"/>
          <w:numId w:val="37"/>
        </w:numPr>
        <w:rPr>
          <w:sz w:val="22"/>
          <w:szCs w:val="22"/>
        </w:rPr>
      </w:pPr>
      <w:r w:rsidRPr="00B92207">
        <w:rPr>
          <w:sz w:val="22"/>
          <w:szCs w:val="22"/>
        </w:rPr>
        <w:t>Auf der Website von „pizza profi“ werden zwei Calzone und zwei Cardinale bestellt.</w:t>
      </w:r>
    </w:p>
    <w:p w14:paraId="3D8551B1" w14:textId="77777777" w:rsidR="009A736F" w:rsidRPr="00B92207" w:rsidRDefault="009A736F" w:rsidP="009A736F">
      <w:pPr>
        <w:rPr>
          <w:sz w:val="22"/>
          <w:szCs w:val="22"/>
        </w:rPr>
      </w:pPr>
    </w:p>
    <w:p w14:paraId="0AD417A4" w14:textId="47947A06" w:rsidR="009A736F" w:rsidRPr="00B92207" w:rsidRDefault="009A736F" w:rsidP="00B72734">
      <w:pPr>
        <w:pStyle w:val="Listenabsatz"/>
        <w:numPr>
          <w:ilvl w:val="0"/>
          <w:numId w:val="37"/>
        </w:numPr>
        <w:rPr>
          <w:sz w:val="22"/>
          <w:szCs w:val="22"/>
        </w:rPr>
      </w:pPr>
      <w:r w:rsidRPr="00B92207">
        <w:rPr>
          <w:sz w:val="22"/>
          <w:szCs w:val="22"/>
        </w:rPr>
        <w:t xml:space="preserve">Der Unternehmer Cem Öztürk kauft bei </w:t>
      </w:r>
      <w:hyperlink r:id="rId44" w:history="1">
        <w:r w:rsidRPr="00B92207">
          <w:rPr>
            <w:rStyle w:val="Link"/>
            <w:sz w:val="22"/>
            <w:szCs w:val="22"/>
          </w:rPr>
          <w:t>www.ikea.at</w:t>
        </w:r>
      </w:hyperlink>
      <w:r w:rsidRPr="00B92207">
        <w:rPr>
          <w:sz w:val="22"/>
          <w:szCs w:val="22"/>
        </w:rPr>
        <w:t xml:space="preserve"> Regale für sein Lager.</w:t>
      </w:r>
    </w:p>
    <w:p w14:paraId="549DC3A3" w14:textId="77777777" w:rsidR="009A40B3" w:rsidRPr="00B92207" w:rsidRDefault="009A40B3" w:rsidP="009A40B3">
      <w:pPr>
        <w:rPr>
          <w:sz w:val="22"/>
          <w:szCs w:val="22"/>
        </w:rPr>
      </w:pPr>
    </w:p>
    <w:p w14:paraId="122047B1" w14:textId="53A5F7D6" w:rsidR="00FD0945" w:rsidRPr="00B92207" w:rsidRDefault="009A40B3" w:rsidP="00FD0945">
      <w:pPr>
        <w:pStyle w:val="Listenabsatz"/>
        <w:numPr>
          <w:ilvl w:val="0"/>
          <w:numId w:val="37"/>
        </w:numPr>
        <w:rPr>
          <w:sz w:val="22"/>
          <w:szCs w:val="22"/>
        </w:rPr>
      </w:pPr>
      <w:r w:rsidRPr="00B92207">
        <w:rPr>
          <w:sz w:val="22"/>
          <w:szCs w:val="22"/>
        </w:rPr>
        <w:t xml:space="preserve">Ein Außendienstmitarbeiter einer Telefongesellschaft kommt unangekündigt vorbei und verkauft Frau Klein einen Internet-Provider-Vertrag. </w:t>
      </w:r>
      <w:r w:rsidR="00FD0945" w:rsidRPr="00B92207">
        <w:rPr>
          <w:sz w:val="22"/>
          <w:szCs w:val="22"/>
        </w:rPr>
        <w:t>Sämtliche b</w:t>
      </w:r>
      <w:r w:rsidR="00FD0945" w:rsidRPr="00B92207">
        <w:rPr>
          <w:sz w:val="22"/>
          <w:szCs w:val="22"/>
        </w:rPr>
        <w:t>e</w:t>
      </w:r>
      <w:r w:rsidR="00FD0945" w:rsidRPr="00B92207">
        <w:rPr>
          <w:sz w:val="22"/>
          <w:szCs w:val="22"/>
        </w:rPr>
        <w:t xml:space="preserve">nötigte Informationen befinden sich auf der Rückseite des Antragsformulars. </w:t>
      </w:r>
    </w:p>
    <w:p w14:paraId="1FFF3095" w14:textId="77777777" w:rsidR="00FD0945" w:rsidRPr="00B92207" w:rsidRDefault="00FD0945" w:rsidP="00FD0945">
      <w:pPr>
        <w:rPr>
          <w:sz w:val="22"/>
          <w:szCs w:val="22"/>
        </w:rPr>
      </w:pPr>
    </w:p>
    <w:p w14:paraId="53DE3CB5" w14:textId="77777777" w:rsidR="009A736F" w:rsidRDefault="009A736F" w:rsidP="009A736F"/>
    <w:p w14:paraId="58F4C916" w14:textId="77777777" w:rsidR="00B92207" w:rsidRDefault="00B92207">
      <w:pPr>
        <w:rPr>
          <w:b/>
          <w:sz w:val="22"/>
          <w:szCs w:val="22"/>
          <w:highlight w:val="lightGray"/>
        </w:rPr>
      </w:pPr>
      <w:r>
        <w:rPr>
          <w:b/>
          <w:sz w:val="22"/>
          <w:szCs w:val="22"/>
          <w:highlight w:val="lightGray"/>
        </w:rPr>
        <w:br w:type="page"/>
      </w:r>
    </w:p>
    <w:p w14:paraId="507FD5F8" w14:textId="36FE6851" w:rsidR="009A736F" w:rsidRPr="002C530B" w:rsidRDefault="009A736F" w:rsidP="009A736F">
      <w:pPr>
        <w:spacing w:line="276" w:lineRule="auto"/>
        <w:rPr>
          <w:b/>
          <w:sz w:val="22"/>
          <w:szCs w:val="22"/>
        </w:rPr>
      </w:pPr>
      <w:r w:rsidRPr="00A875B6">
        <w:rPr>
          <w:b/>
          <w:sz w:val="22"/>
          <w:szCs w:val="22"/>
          <w:highlight w:val="lightGray"/>
        </w:rPr>
        <w:t xml:space="preserve">Arbeitsaufgabe </w:t>
      </w:r>
      <w:r>
        <w:rPr>
          <w:b/>
          <w:sz w:val="22"/>
          <w:szCs w:val="22"/>
          <w:highlight w:val="lightGray"/>
        </w:rPr>
        <w:t>2</w:t>
      </w:r>
      <w:r w:rsidRPr="00A875B6">
        <w:rPr>
          <w:b/>
          <w:sz w:val="22"/>
          <w:szCs w:val="22"/>
          <w:highlight w:val="lightGray"/>
        </w:rPr>
        <w:t xml:space="preserve">: </w:t>
      </w:r>
      <w:r>
        <w:rPr>
          <w:b/>
          <w:sz w:val="22"/>
          <w:szCs w:val="22"/>
          <w:highlight w:val="lightGray"/>
        </w:rPr>
        <w:t xml:space="preserve">Form beim </w:t>
      </w:r>
      <w:r w:rsidRPr="00500FD4">
        <w:rPr>
          <w:b/>
          <w:sz w:val="22"/>
          <w:szCs w:val="22"/>
          <w:highlight w:val="lightGray"/>
        </w:rPr>
        <w:t>Rücktritt vom Vertrag</w:t>
      </w:r>
      <w:r>
        <w:rPr>
          <w:b/>
          <w:sz w:val="22"/>
          <w:szCs w:val="22"/>
        </w:rPr>
        <w:t xml:space="preserve"> /2</w:t>
      </w:r>
    </w:p>
    <w:p w14:paraId="534079B0" w14:textId="77777777" w:rsidR="009A736F" w:rsidRDefault="009A736F" w:rsidP="009A736F">
      <w:pPr>
        <w:spacing w:line="276" w:lineRule="auto"/>
        <w:rPr>
          <w:sz w:val="22"/>
          <w:szCs w:val="22"/>
        </w:rPr>
      </w:pPr>
    </w:p>
    <w:p w14:paraId="261A23DB" w14:textId="1AF20890" w:rsidR="009A736F" w:rsidRDefault="009A736F" w:rsidP="009A736F">
      <w:r>
        <w:t>Der Rücktritt von einem Vertrag ist nic</w:t>
      </w:r>
      <w:r w:rsidR="0015141B">
        <w:t>ht immer eine einfache Sache. In welcher Form sollte der Rücktritt vom Vertrag erfolgen, damit Missve</w:t>
      </w:r>
      <w:r w:rsidR="0015141B">
        <w:t>r</w:t>
      </w:r>
      <w:r w:rsidR="0015141B">
        <w:t>ständnisse und Streitigkeiten von vornherein ausgeschlossen werden kö</w:t>
      </w:r>
      <w:r w:rsidR="0015141B">
        <w:t>n</w:t>
      </w:r>
      <w:r w:rsidR="0015141B">
        <w:t>nen?</w:t>
      </w:r>
    </w:p>
    <w:p w14:paraId="178FC669" w14:textId="01BB68B7" w:rsidR="00B72734" w:rsidRDefault="00B72734" w:rsidP="00B72734"/>
    <w:p w14:paraId="669F2FF0" w14:textId="68B78196" w:rsidR="00B72734" w:rsidRDefault="00B72734" w:rsidP="00B72734"/>
    <w:p w14:paraId="6099A47F" w14:textId="014896A6" w:rsidR="00B72734" w:rsidRDefault="00B72734" w:rsidP="00B72734"/>
    <w:p w14:paraId="606C103D" w14:textId="34F45414" w:rsidR="00500FD4" w:rsidRDefault="00500FD4" w:rsidP="00500FD4">
      <w:pPr>
        <w:spacing w:line="276" w:lineRule="auto"/>
        <w:rPr>
          <w:sz w:val="22"/>
          <w:szCs w:val="22"/>
        </w:rPr>
      </w:pPr>
    </w:p>
    <w:p w14:paraId="3FC86A56" w14:textId="77777777" w:rsidR="00615A16" w:rsidRPr="00AA7E11" w:rsidRDefault="00615A16" w:rsidP="00615A16">
      <w:pPr>
        <w:rPr>
          <w:sz w:val="22"/>
          <w:szCs w:val="22"/>
        </w:rPr>
      </w:pPr>
    </w:p>
    <w:sectPr w:rsidR="00615A16" w:rsidRPr="00AA7E11" w:rsidSect="008B279C">
      <w:headerReference w:type="default" r:id="rId45"/>
      <w:pgSz w:w="11900" w:h="16840"/>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16D9F34" w14:textId="77777777" w:rsidR="003B08E9" w:rsidRDefault="003B08E9" w:rsidP="005A2020">
      <w:r>
        <w:separator/>
      </w:r>
    </w:p>
  </w:endnote>
  <w:endnote w:type="continuationSeparator" w:id="0">
    <w:p w14:paraId="3C7030E8" w14:textId="77777777" w:rsidR="003B08E9" w:rsidRDefault="003B08E9" w:rsidP="005A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31AA" w14:textId="7DE3658F" w:rsidR="003B08E9" w:rsidRPr="008B279C" w:rsidRDefault="003B08E9">
    <w:pPr>
      <w:pStyle w:val="Fuzeile"/>
      <w:rPr>
        <w:color w:val="7F7F7F" w:themeColor="text1" w:themeTint="80"/>
        <w:sz w:val="14"/>
        <w:szCs w:val="14"/>
      </w:rPr>
    </w:pPr>
    <w:r w:rsidRPr="008B279C">
      <w:rPr>
        <w:color w:val="7F7F7F" w:themeColor="text1" w:themeTint="80"/>
        <w:sz w:val="14"/>
        <w:szCs w:val="14"/>
      </w:rPr>
      <w:t xml:space="preserve">HLTW 13 – </w:t>
    </w:r>
    <w:r>
      <w:rPr>
        <w:color w:val="7F7F7F" w:themeColor="text1" w:themeTint="80"/>
        <w:sz w:val="14"/>
        <w:szCs w:val="14"/>
      </w:rPr>
      <w:t>Musterklausur Angewandte Betriebswirtschaft und Rechnungswesen</w:t>
    </w:r>
    <w:r w:rsidRPr="008B279C">
      <w:rPr>
        <w:color w:val="7F7F7F" w:themeColor="text1" w:themeTint="80"/>
        <w:sz w:val="14"/>
        <w:szCs w:val="1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7FC9AC2" w14:textId="77777777" w:rsidR="003B08E9" w:rsidRDefault="003B08E9" w:rsidP="005A2020">
      <w:r>
        <w:separator/>
      </w:r>
    </w:p>
  </w:footnote>
  <w:footnote w:type="continuationSeparator" w:id="0">
    <w:p w14:paraId="19D5ECF2" w14:textId="77777777" w:rsidR="003B08E9" w:rsidRDefault="003B08E9" w:rsidP="005A20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49247" w14:textId="77777777" w:rsidR="003B08E9" w:rsidRDefault="003B08E9" w:rsidP="005A2020">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E10C9" w14:textId="77777777" w:rsidR="003B08E9" w:rsidRDefault="003B08E9" w:rsidP="005A2020">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CACD" w14:textId="77777777" w:rsidR="003B08E9" w:rsidRDefault="003B08E9" w:rsidP="005A2020">
    <w:pPr>
      <w:pStyle w:val="Kopfzeil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D04BA" w14:textId="77777777" w:rsidR="003B08E9" w:rsidRDefault="003B08E9" w:rsidP="005A2020">
    <w:pPr>
      <w:pStyle w:val="Kopfzeile"/>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3E09C" w14:textId="77777777" w:rsidR="003B08E9" w:rsidRDefault="003B08E9" w:rsidP="005A2020">
    <w:pPr>
      <w:pStyle w:val="Kopfzeile"/>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93063" w14:textId="77777777" w:rsidR="003B08E9" w:rsidRDefault="003B08E9" w:rsidP="005A2020">
    <w:pPr>
      <w:pStyle w:val="Kopfzeile"/>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EBA68" w14:textId="77777777" w:rsidR="003B08E9" w:rsidRDefault="003B08E9" w:rsidP="005A2020">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3"/>
    <w:multiLevelType w:val="singleLevel"/>
    <w:tmpl w:val="B84CF3C2"/>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055119D0"/>
    <w:multiLevelType w:val="hybridMultilevel"/>
    <w:tmpl w:val="E056F2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154F45"/>
    <w:multiLevelType w:val="hybridMultilevel"/>
    <w:tmpl w:val="BA32953E"/>
    <w:lvl w:ilvl="0" w:tplc="04070017">
      <w:start w:val="1"/>
      <w:numFmt w:val="lowerLetter"/>
      <w:lvlText w:val="%1)"/>
      <w:lvlJc w:val="left"/>
      <w:pPr>
        <w:ind w:left="39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8125094"/>
    <w:multiLevelType w:val="hybridMultilevel"/>
    <w:tmpl w:val="3F16B90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C234007"/>
    <w:multiLevelType w:val="hybridMultilevel"/>
    <w:tmpl w:val="FE14EDEA"/>
    <w:lvl w:ilvl="0" w:tplc="04070001">
      <w:start w:val="1"/>
      <w:numFmt w:val="bullet"/>
      <w:lvlText w:val=""/>
      <w:lvlJc w:val="left"/>
      <w:pPr>
        <w:tabs>
          <w:tab w:val="num" w:pos="360"/>
        </w:tabs>
        <w:ind w:left="360" w:hanging="360"/>
      </w:pPr>
      <w:rPr>
        <w:rFonts w:ascii="Symbol" w:hAnsi="Symbol"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
    <w:nsid w:val="0C7F1C4A"/>
    <w:multiLevelType w:val="hybridMultilevel"/>
    <w:tmpl w:val="26FC00DE"/>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nsid w:val="140819C0"/>
    <w:multiLevelType w:val="hybridMultilevel"/>
    <w:tmpl w:val="C2327ED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D5F00FF"/>
    <w:multiLevelType w:val="hybridMultilevel"/>
    <w:tmpl w:val="1BC83D8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DCE3005"/>
    <w:multiLevelType w:val="hybridMultilevel"/>
    <w:tmpl w:val="0ABC27D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2B65D4F"/>
    <w:multiLevelType w:val="hybridMultilevel"/>
    <w:tmpl w:val="D4CAE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8A6FA9"/>
    <w:multiLevelType w:val="hybridMultilevel"/>
    <w:tmpl w:val="E50A55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7DC5FCB"/>
    <w:multiLevelType w:val="hybridMultilevel"/>
    <w:tmpl w:val="988CD88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B7A0FE8"/>
    <w:multiLevelType w:val="hybridMultilevel"/>
    <w:tmpl w:val="C62C0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CB02033"/>
    <w:multiLevelType w:val="hybridMultilevel"/>
    <w:tmpl w:val="2B0E1C24"/>
    <w:lvl w:ilvl="0" w:tplc="65A03D7C">
      <w:start w:val="1"/>
      <w:numFmt w:val="lowerLetter"/>
      <w:lvlText w:val="%1)"/>
      <w:lvlJc w:val="left"/>
      <w:pPr>
        <w:ind w:left="360" w:hanging="360"/>
      </w:pPr>
      <w:rPr>
        <w:rFonts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DC069BE"/>
    <w:multiLevelType w:val="hybridMultilevel"/>
    <w:tmpl w:val="B238C3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AA0451B"/>
    <w:multiLevelType w:val="hybridMultilevel"/>
    <w:tmpl w:val="EE584F4E"/>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nsid w:val="41BA2EF8"/>
    <w:multiLevelType w:val="hybridMultilevel"/>
    <w:tmpl w:val="37B69C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2A90095"/>
    <w:multiLevelType w:val="hybridMultilevel"/>
    <w:tmpl w:val="2A10EFE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445E1147"/>
    <w:multiLevelType w:val="hybridMultilevel"/>
    <w:tmpl w:val="ED16049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4BA12175"/>
    <w:multiLevelType w:val="hybridMultilevel"/>
    <w:tmpl w:val="69545A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FC92359"/>
    <w:multiLevelType w:val="hybridMultilevel"/>
    <w:tmpl w:val="1B304868"/>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04D4F49"/>
    <w:multiLevelType w:val="hybridMultilevel"/>
    <w:tmpl w:val="63BA2D6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50ED680D"/>
    <w:multiLevelType w:val="hybridMultilevel"/>
    <w:tmpl w:val="F5708C8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3">
    <w:nsid w:val="5AE7249C"/>
    <w:multiLevelType w:val="hybridMultilevel"/>
    <w:tmpl w:val="3FD2D2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5C0E5B62"/>
    <w:multiLevelType w:val="hybridMultilevel"/>
    <w:tmpl w:val="B272507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5C922959"/>
    <w:multiLevelType w:val="hybridMultilevel"/>
    <w:tmpl w:val="CFD6FEE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5CBF52B7"/>
    <w:multiLevelType w:val="hybridMultilevel"/>
    <w:tmpl w:val="83B0892E"/>
    <w:lvl w:ilvl="0" w:tplc="04070017">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7">
    <w:nsid w:val="5F2C58B8"/>
    <w:multiLevelType w:val="hybridMultilevel"/>
    <w:tmpl w:val="74D21DB2"/>
    <w:lvl w:ilvl="0" w:tplc="04070001">
      <w:start w:val="1"/>
      <w:numFmt w:val="bullet"/>
      <w:lvlText w:val=""/>
      <w:lvlJc w:val="left"/>
      <w:pPr>
        <w:ind w:left="720" w:hanging="360"/>
      </w:pPr>
      <w:rPr>
        <w:rFonts w:ascii="Symbol" w:hAnsi="Symbol" w:hint="default"/>
      </w:rPr>
    </w:lvl>
    <w:lvl w:ilvl="1" w:tplc="C0146650">
      <w:numFmt w:val="bullet"/>
      <w:lvlText w:val="-"/>
      <w:lvlJc w:val="left"/>
      <w:pPr>
        <w:ind w:left="1440" w:hanging="360"/>
      </w:pPr>
      <w:rPr>
        <w:rFonts w:ascii="Verdana" w:eastAsiaTheme="minorEastAsia" w:hAnsi="Verdan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2E05E3"/>
    <w:multiLevelType w:val="hybridMultilevel"/>
    <w:tmpl w:val="56B6FB3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6A3545EB"/>
    <w:multiLevelType w:val="hybridMultilevel"/>
    <w:tmpl w:val="005E51E4"/>
    <w:lvl w:ilvl="0" w:tplc="04070017">
      <w:start w:val="1"/>
      <w:numFmt w:val="lowerLetter"/>
      <w:lvlText w:val="%1)"/>
      <w:lvlJc w:val="left"/>
      <w:pPr>
        <w:ind w:left="360" w:hanging="360"/>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0">
    <w:nsid w:val="6C721F9B"/>
    <w:multiLevelType w:val="hybridMultilevel"/>
    <w:tmpl w:val="8C0AF7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C967C4C"/>
    <w:multiLevelType w:val="hybridMultilevel"/>
    <w:tmpl w:val="80001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CA7012A"/>
    <w:multiLevelType w:val="hybridMultilevel"/>
    <w:tmpl w:val="D2348C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00B2553"/>
    <w:multiLevelType w:val="hybridMultilevel"/>
    <w:tmpl w:val="401E50F6"/>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4">
    <w:nsid w:val="757137F7"/>
    <w:multiLevelType w:val="hybridMultilevel"/>
    <w:tmpl w:val="2910C4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781046D5"/>
    <w:multiLevelType w:val="hybridMultilevel"/>
    <w:tmpl w:val="63BA2D6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96F70B2"/>
    <w:multiLevelType w:val="hybridMultilevel"/>
    <w:tmpl w:val="AD1CA5BE"/>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20"/>
  </w:num>
  <w:num w:numId="2">
    <w:abstractNumId w:val="26"/>
  </w:num>
  <w:num w:numId="3">
    <w:abstractNumId w:val="27"/>
  </w:num>
  <w:num w:numId="4">
    <w:abstractNumId w:val="0"/>
  </w:num>
  <w:num w:numId="5">
    <w:abstractNumId w:val="18"/>
  </w:num>
  <w:num w:numId="6">
    <w:abstractNumId w:val="1"/>
  </w:num>
  <w:num w:numId="7">
    <w:abstractNumId w:val="23"/>
  </w:num>
  <w:num w:numId="8">
    <w:abstractNumId w:val="19"/>
  </w:num>
  <w:num w:numId="9">
    <w:abstractNumId w:val="34"/>
  </w:num>
  <w:num w:numId="10">
    <w:abstractNumId w:val="22"/>
  </w:num>
  <w:num w:numId="11">
    <w:abstractNumId w:val="33"/>
  </w:num>
  <w:num w:numId="12">
    <w:abstractNumId w:val="36"/>
  </w:num>
  <w:num w:numId="13">
    <w:abstractNumId w:val="32"/>
  </w:num>
  <w:num w:numId="14">
    <w:abstractNumId w:val="17"/>
  </w:num>
  <w:num w:numId="15">
    <w:abstractNumId w:val="25"/>
  </w:num>
  <w:num w:numId="16">
    <w:abstractNumId w:val="30"/>
  </w:num>
  <w:num w:numId="17">
    <w:abstractNumId w:val="4"/>
  </w:num>
  <w:num w:numId="18">
    <w:abstractNumId w:val="2"/>
  </w:num>
  <w:num w:numId="19">
    <w:abstractNumId w:val="16"/>
  </w:num>
  <w:num w:numId="20">
    <w:abstractNumId w:val="10"/>
  </w:num>
  <w:num w:numId="21">
    <w:abstractNumId w:val="28"/>
  </w:num>
  <w:num w:numId="22">
    <w:abstractNumId w:val="35"/>
  </w:num>
  <w:num w:numId="23">
    <w:abstractNumId w:val="21"/>
  </w:num>
  <w:num w:numId="24">
    <w:abstractNumId w:val="9"/>
  </w:num>
  <w:num w:numId="25">
    <w:abstractNumId w:val="8"/>
  </w:num>
  <w:num w:numId="26">
    <w:abstractNumId w:val="3"/>
  </w:num>
  <w:num w:numId="27">
    <w:abstractNumId w:val="11"/>
  </w:num>
  <w:num w:numId="28">
    <w:abstractNumId w:val="7"/>
  </w:num>
  <w:num w:numId="29">
    <w:abstractNumId w:val="14"/>
  </w:num>
  <w:num w:numId="30">
    <w:abstractNumId w:val="5"/>
  </w:num>
  <w:num w:numId="31">
    <w:abstractNumId w:val="24"/>
  </w:num>
  <w:num w:numId="32">
    <w:abstractNumId w:val="6"/>
  </w:num>
  <w:num w:numId="33">
    <w:abstractNumId w:val="29"/>
  </w:num>
  <w:num w:numId="34">
    <w:abstractNumId w:val="12"/>
  </w:num>
  <w:num w:numId="35">
    <w:abstractNumId w:val="15"/>
  </w:num>
  <w:num w:numId="36">
    <w:abstractNumId w:val="31"/>
  </w:num>
  <w:num w:numId="37">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defaultTabStop w:val="708"/>
  <w:autoHyphenation/>
  <w:hyphenationZone w:val="425"/>
  <w:characterSpacingControl w:val="doNotCompress"/>
  <w:savePreviewPicture/>
  <w:hdrShapeDefaults>
    <o:shapedefaults v:ext="edit" spidmax="2050">
      <o:colormru v:ext="edit" colors="#cc33bd,#c33"/>
      <o:colormenu v:ext="edit" fillcolor="none [2412]"/>
    </o:shapedefaults>
  </w:hdrShapeDefaults>
  <w:footnotePr>
    <w:footnote w:id="-1"/>
    <w:footnote w:id="0"/>
  </w:footnotePr>
  <w:endnotePr>
    <w:endnote w:id="-1"/>
    <w:endnote w:id="0"/>
  </w:endnotePr>
  <w:compat>
    <w:useFELayout/>
    <w:compatSetting w:name="compatibilityMode" w:uri="http://schemas.microsoft.com/office/word" w:val="12"/>
  </w:compat>
  <w:rsids>
    <w:rsidRoot w:val="004231C6"/>
    <w:rsid w:val="00004178"/>
    <w:rsid w:val="00013B41"/>
    <w:rsid w:val="00014FEA"/>
    <w:rsid w:val="000160ED"/>
    <w:rsid w:val="00031DB7"/>
    <w:rsid w:val="000416B0"/>
    <w:rsid w:val="000430C3"/>
    <w:rsid w:val="00043566"/>
    <w:rsid w:val="0005341F"/>
    <w:rsid w:val="000543BD"/>
    <w:rsid w:val="00055148"/>
    <w:rsid w:val="00060410"/>
    <w:rsid w:val="000807B4"/>
    <w:rsid w:val="000853AA"/>
    <w:rsid w:val="000878E1"/>
    <w:rsid w:val="000924CD"/>
    <w:rsid w:val="000962E8"/>
    <w:rsid w:val="000B4BC3"/>
    <w:rsid w:val="000B5457"/>
    <w:rsid w:val="000B5A9C"/>
    <w:rsid w:val="000C548B"/>
    <w:rsid w:val="000C7F84"/>
    <w:rsid w:val="000E7448"/>
    <w:rsid w:val="00111DD2"/>
    <w:rsid w:val="00125DF5"/>
    <w:rsid w:val="0014215D"/>
    <w:rsid w:val="0015141B"/>
    <w:rsid w:val="00162F47"/>
    <w:rsid w:val="00187DE7"/>
    <w:rsid w:val="0019175D"/>
    <w:rsid w:val="00191AB3"/>
    <w:rsid w:val="00191E14"/>
    <w:rsid w:val="00195E4C"/>
    <w:rsid w:val="001B4C67"/>
    <w:rsid w:val="001C6F46"/>
    <w:rsid w:val="001D5B0B"/>
    <w:rsid w:val="001E3F35"/>
    <w:rsid w:val="001E41C8"/>
    <w:rsid w:val="001F3DC2"/>
    <w:rsid w:val="001F5AF2"/>
    <w:rsid w:val="001F7AA4"/>
    <w:rsid w:val="002012B5"/>
    <w:rsid w:val="002055FE"/>
    <w:rsid w:val="002166FA"/>
    <w:rsid w:val="00224709"/>
    <w:rsid w:val="002254C6"/>
    <w:rsid w:val="002350EE"/>
    <w:rsid w:val="00260358"/>
    <w:rsid w:val="00267B0D"/>
    <w:rsid w:val="002766C0"/>
    <w:rsid w:val="00284472"/>
    <w:rsid w:val="00285388"/>
    <w:rsid w:val="00286801"/>
    <w:rsid w:val="002A37E3"/>
    <w:rsid w:val="002B5B06"/>
    <w:rsid w:val="002D5B49"/>
    <w:rsid w:val="002E40A4"/>
    <w:rsid w:val="002E4F98"/>
    <w:rsid w:val="00300BBF"/>
    <w:rsid w:val="00301F3C"/>
    <w:rsid w:val="00307AAD"/>
    <w:rsid w:val="0032250E"/>
    <w:rsid w:val="00323E1F"/>
    <w:rsid w:val="00325E20"/>
    <w:rsid w:val="00326171"/>
    <w:rsid w:val="00327FC7"/>
    <w:rsid w:val="00343AED"/>
    <w:rsid w:val="003458D6"/>
    <w:rsid w:val="00346AE5"/>
    <w:rsid w:val="003470D4"/>
    <w:rsid w:val="00347F6D"/>
    <w:rsid w:val="00351DE7"/>
    <w:rsid w:val="003529A8"/>
    <w:rsid w:val="00354D0D"/>
    <w:rsid w:val="003635E8"/>
    <w:rsid w:val="00364AEE"/>
    <w:rsid w:val="0036653B"/>
    <w:rsid w:val="00370233"/>
    <w:rsid w:val="0038127A"/>
    <w:rsid w:val="00391718"/>
    <w:rsid w:val="003B08E9"/>
    <w:rsid w:val="003B68C4"/>
    <w:rsid w:val="003B77B4"/>
    <w:rsid w:val="003D030F"/>
    <w:rsid w:val="003D5454"/>
    <w:rsid w:val="003E5E7B"/>
    <w:rsid w:val="003E60C2"/>
    <w:rsid w:val="003F23C3"/>
    <w:rsid w:val="004106CE"/>
    <w:rsid w:val="004231C6"/>
    <w:rsid w:val="00425D28"/>
    <w:rsid w:val="0044160F"/>
    <w:rsid w:val="00447509"/>
    <w:rsid w:val="00455EF7"/>
    <w:rsid w:val="0046704C"/>
    <w:rsid w:val="0047475A"/>
    <w:rsid w:val="00480E3D"/>
    <w:rsid w:val="004A6BE1"/>
    <w:rsid w:val="004D30DF"/>
    <w:rsid w:val="004E21F6"/>
    <w:rsid w:val="004F4707"/>
    <w:rsid w:val="004F5E8E"/>
    <w:rsid w:val="00500FD4"/>
    <w:rsid w:val="005053B2"/>
    <w:rsid w:val="005077CE"/>
    <w:rsid w:val="00512BFF"/>
    <w:rsid w:val="00520634"/>
    <w:rsid w:val="005255EB"/>
    <w:rsid w:val="00532BA0"/>
    <w:rsid w:val="005354E9"/>
    <w:rsid w:val="005502B5"/>
    <w:rsid w:val="0055767A"/>
    <w:rsid w:val="005662F9"/>
    <w:rsid w:val="0058190D"/>
    <w:rsid w:val="005854DA"/>
    <w:rsid w:val="005914C1"/>
    <w:rsid w:val="0059736A"/>
    <w:rsid w:val="005A0785"/>
    <w:rsid w:val="005A1E2F"/>
    <w:rsid w:val="005A2020"/>
    <w:rsid w:val="005A5E07"/>
    <w:rsid w:val="005A6780"/>
    <w:rsid w:val="005B0D9F"/>
    <w:rsid w:val="005B236F"/>
    <w:rsid w:val="005B3650"/>
    <w:rsid w:val="005D14AF"/>
    <w:rsid w:val="005D5035"/>
    <w:rsid w:val="005D6F28"/>
    <w:rsid w:val="005D7A13"/>
    <w:rsid w:val="005E3037"/>
    <w:rsid w:val="005E38BB"/>
    <w:rsid w:val="005F080D"/>
    <w:rsid w:val="005F1EFB"/>
    <w:rsid w:val="005F28FE"/>
    <w:rsid w:val="005F686D"/>
    <w:rsid w:val="00615A16"/>
    <w:rsid w:val="006222A6"/>
    <w:rsid w:val="00622488"/>
    <w:rsid w:val="00624F28"/>
    <w:rsid w:val="00633AD4"/>
    <w:rsid w:val="00650837"/>
    <w:rsid w:val="00655EED"/>
    <w:rsid w:val="006604FE"/>
    <w:rsid w:val="006700C1"/>
    <w:rsid w:val="006806BB"/>
    <w:rsid w:val="00681C25"/>
    <w:rsid w:val="00684598"/>
    <w:rsid w:val="0069524E"/>
    <w:rsid w:val="006A2EA2"/>
    <w:rsid w:val="006C0196"/>
    <w:rsid w:val="006D04B9"/>
    <w:rsid w:val="006D312B"/>
    <w:rsid w:val="006D5D46"/>
    <w:rsid w:val="00723256"/>
    <w:rsid w:val="00727B97"/>
    <w:rsid w:val="00733049"/>
    <w:rsid w:val="00754C08"/>
    <w:rsid w:val="00756105"/>
    <w:rsid w:val="007611C4"/>
    <w:rsid w:val="00762862"/>
    <w:rsid w:val="007647FD"/>
    <w:rsid w:val="00770E1F"/>
    <w:rsid w:val="007972BA"/>
    <w:rsid w:val="007A40F8"/>
    <w:rsid w:val="007B620A"/>
    <w:rsid w:val="007C268E"/>
    <w:rsid w:val="007D0610"/>
    <w:rsid w:val="007D6FBF"/>
    <w:rsid w:val="007F74AE"/>
    <w:rsid w:val="00802493"/>
    <w:rsid w:val="00810610"/>
    <w:rsid w:val="008300CF"/>
    <w:rsid w:val="00836E59"/>
    <w:rsid w:val="00851A77"/>
    <w:rsid w:val="008530ED"/>
    <w:rsid w:val="008565B6"/>
    <w:rsid w:val="00857F79"/>
    <w:rsid w:val="00867D8A"/>
    <w:rsid w:val="00873163"/>
    <w:rsid w:val="00876352"/>
    <w:rsid w:val="0088426A"/>
    <w:rsid w:val="0088449D"/>
    <w:rsid w:val="0089574C"/>
    <w:rsid w:val="008A0D7C"/>
    <w:rsid w:val="008A1C19"/>
    <w:rsid w:val="008A5F99"/>
    <w:rsid w:val="008B279C"/>
    <w:rsid w:val="008C5D16"/>
    <w:rsid w:val="008D157B"/>
    <w:rsid w:val="008D240C"/>
    <w:rsid w:val="008D5F85"/>
    <w:rsid w:val="008D658E"/>
    <w:rsid w:val="008E1EFA"/>
    <w:rsid w:val="008E5A52"/>
    <w:rsid w:val="00900253"/>
    <w:rsid w:val="00902344"/>
    <w:rsid w:val="009043EB"/>
    <w:rsid w:val="00905200"/>
    <w:rsid w:val="00906B0F"/>
    <w:rsid w:val="0091002E"/>
    <w:rsid w:val="009112F4"/>
    <w:rsid w:val="009262D5"/>
    <w:rsid w:val="00946F3F"/>
    <w:rsid w:val="009515F9"/>
    <w:rsid w:val="00952EB2"/>
    <w:rsid w:val="009565C8"/>
    <w:rsid w:val="00965A26"/>
    <w:rsid w:val="00976286"/>
    <w:rsid w:val="0098330D"/>
    <w:rsid w:val="0099751E"/>
    <w:rsid w:val="009A40B3"/>
    <w:rsid w:val="009A5C60"/>
    <w:rsid w:val="009A736F"/>
    <w:rsid w:val="009B7734"/>
    <w:rsid w:val="009C544F"/>
    <w:rsid w:val="009D1B6C"/>
    <w:rsid w:val="009E2669"/>
    <w:rsid w:val="009E73FD"/>
    <w:rsid w:val="009F1850"/>
    <w:rsid w:val="00A054E4"/>
    <w:rsid w:val="00A239B0"/>
    <w:rsid w:val="00A25439"/>
    <w:rsid w:val="00A34649"/>
    <w:rsid w:val="00A53CA8"/>
    <w:rsid w:val="00A70004"/>
    <w:rsid w:val="00A700EB"/>
    <w:rsid w:val="00A875B6"/>
    <w:rsid w:val="00A95645"/>
    <w:rsid w:val="00A96411"/>
    <w:rsid w:val="00AA3B2B"/>
    <w:rsid w:val="00AB527F"/>
    <w:rsid w:val="00AC5FCE"/>
    <w:rsid w:val="00AD196C"/>
    <w:rsid w:val="00AE5048"/>
    <w:rsid w:val="00AF6346"/>
    <w:rsid w:val="00B0066C"/>
    <w:rsid w:val="00B00ED9"/>
    <w:rsid w:val="00B04750"/>
    <w:rsid w:val="00B11AF6"/>
    <w:rsid w:val="00B14ABC"/>
    <w:rsid w:val="00B17D42"/>
    <w:rsid w:val="00B42C54"/>
    <w:rsid w:val="00B46E91"/>
    <w:rsid w:val="00B56205"/>
    <w:rsid w:val="00B56F29"/>
    <w:rsid w:val="00B6165A"/>
    <w:rsid w:val="00B65C70"/>
    <w:rsid w:val="00B72734"/>
    <w:rsid w:val="00B92207"/>
    <w:rsid w:val="00B936EA"/>
    <w:rsid w:val="00BB0858"/>
    <w:rsid w:val="00BB142A"/>
    <w:rsid w:val="00BB1801"/>
    <w:rsid w:val="00BB48B7"/>
    <w:rsid w:val="00BB5C46"/>
    <w:rsid w:val="00BC066D"/>
    <w:rsid w:val="00BF05BF"/>
    <w:rsid w:val="00BF5696"/>
    <w:rsid w:val="00C1499F"/>
    <w:rsid w:val="00C20B27"/>
    <w:rsid w:val="00C2487C"/>
    <w:rsid w:val="00C374A5"/>
    <w:rsid w:val="00C44396"/>
    <w:rsid w:val="00C5510F"/>
    <w:rsid w:val="00C8187A"/>
    <w:rsid w:val="00C84308"/>
    <w:rsid w:val="00C87C5A"/>
    <w:rsid w:val="00C91C41"/>
    <w:rsid w:val="00CA3514"/>
    <w:rsid w:val="00CA6D0B"/>
    <w:rsid w:val="00CA7CF8"/>
    <w:rsid w:val="00CB4B0D"/>
    <w:rsid w:val="00CB5C67"/>
    <w:rsid w:val="00CB5D0C"/>
    <w:rsid w:val="00CC5336"/>
    <w:rsid w:val="00CD0E2A"/>
    <w:rsid w:val="00CF286B"/>
    <w:rsid w:val="00D01E14"/>
    <w:rsid w:val="00D12A39"/>
    <w:rsid w:val="00D14128"/>
    <w:rsid w:val="00D331F3"/>
    <w:rsid w:val="00D336E3"/>
    <w:rsid w:val="00D416F1"/>
    <w:rsid w:val="00D44F78"/>
    <w:rsid w:val="00D64974"/>
    <w:rsid w:val="00D65B2F"/>
    <w:rsid w:val="00D67884"/>
    <w:rsid w:val="00D74BD5"/>
    <w:rsid w:val="00D75299"/>
    <w:rsid w:val="00D8477A"/>
    <w:rsid w:val="00DA0043"/>
    <w:rsid w:val="00DA1C29"/>
    <w:rsid w:val="00DA4F5F"/>
    <w:rsid w:val="00DB7A5F"/>
    <w:rsid w:val="00DC314D"/>
    <w:rsid w:val="00DC3295"/>
    <w:rsid w:val="00DC4569"/>
    <w:rsid w:val="00DF3402"/>
    <w:rsid w:val="00E06679"/>
    <w:rsid w:val="00E07BB2"/>
    <w:rsid w:val="00E21473"/>
    <w:rsid w:val="00E21B60"/>
    <w:rsid w:val="00E23449"/>
    <w:rsid w:val="00E272B7"/>
    <w:rsid w:val="00E32AB4"/>
    <w:rsid w:val="00E36063"/>
    <w:rsid w:val="00E44660"/>
    <w:rsid w:val="00E50438"/>
    <w:rsid w:val="00E5337D"/>
    <w:rsid w:val="00E54306"/>
    <w:rsid w:val="00E54B54"/>
    <w:rsid w:val="00E64099"/>
    <w:rsid w:val="00E85B93"/>
    <w:rsid w:val="00E868E8"/>
    <w:rsid w:val="00EA6F9A"/>
    <w:rsid w:val="00EB7290"/>
    <w:rsid w:val="00ED044C"/>
    <w:rsid w:val="00ED4E74"/>
    <w:rsid w:val="00EE0C49"/>
    <w:rsid w:val="00EE6DB0"/>
    <w:rsid w:val="00EE6EE5"/>
    <w:rsid w:val="00EF42F9"/>
    <w:rsid w:val="00F02C8A"/>
    <w:rsid w:val="00F17786"/>
    <w:rsid w:val="00F17969"/>
    <w:rsid w:val="00F20F64"/>
    <w:rsid w:val="00F27FD6"/>
    <w:rsid w:val="00F347F7"/>
    <w:rsid w:val="00F44B42"/>
    <w:rsid w:val="00F46E1D"/>
    <w:rsid w:val="00F565D5"/>
    <w:rsid w:val="00F60041"/>
    <w:rsid w:val="00F66E37"/>
    <w:rsid w:val="00F8115A"/>
    <w:rsid w:val="00F84299"/>
    <w:rsid w:val="00F91D2A"/>
    <w:rsid w:val="00F93DE6"/>
    <w:rsid w:val="00FA2864"/>
    <w:rsid w:val="00FA5209"/>
    <w:rsid w:val="00FD0945"/>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c33bd,#c33"/>
      <o:colormenu v:ext="edit" fillcolor="none [2412]"/>
    </o:shapedefaults>
    <o:shapelayout v:ext="edit">
      <o:idmap v:ext="edit" data="1"/>
      <o:rules v:ext="edit">
        <o:r id="V:Rule1" type="callout" idref="#Rechteckige Legende 15"/>
      </o:rules>
    </o:shapelayout>
  </w:shapeDefaults>
  <w:decimalSymbol w:val=","/>
  <w:listSeparator w:val=";"/>
  <w14:docId w14:val="3AC0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449D"/>
    <w:rPr>
      <w:rFonts w:ascii="Verdana" w:hAnsi="Verdana"/>
    </w:rPr>
  </w:style>
  <w:style w:type="paragraph" w:styleId="berschrift1">
    <w:name w:val="heading 1"/>
    <w:basedOn w:val="Standard"/>
    <w:next w:val="Standard"/>
    <w:link w:val="berschrift1Zeichen"/>
    <w:uiPriority w:val="9"/>
    <w:qFormat/>
    <w:rsid w:val="00615A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qFormat/>
    <w:rsid w:val="00AD196C"/>
    <w:pPr>
      <w:keepNext/>
      <w:spacing w:before="240" w:after="60"/>
      <w:outlineLvl w:val="1"/>
    </w:pPr>
    <w:rPr>
      <w:rFonts w:ascii="Cambria" w:eastAsia="Times New Roman" w:hAnsi="Cambria" w:cs="Times New Roman"/>
      <w:b/>
      <w:bCs/>
      <w:i/>
      <w:iCs/>
      <w:sz w:val="28"/>
      <w:szCs w:val="28"/>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31C6"/>
    <w:pPr>
      <w:ind w:left="720"/>
      <w:contextualSpacing/>
    </w:pPr>
  </w:style>
  <w:style w:type="paragraph" w:styleId="Kopfzeile">
    <w:name w:val="header"/>
    <w:basedOn w:val="Standard"/>
    <w:link w:val="KopfzeileZeichen"/>
    <w:uiPriority w:val="99"/>
    <w:unhideWhenUsed/>
    <w:rsid w:val="005A2020"/>
    <w:pPr>
      <w:tabs>
        <w:tab w:val="center" w:pos="4536"/>
        <w:tab w:val="right" w:pos="9072"/>
      </w:tabs>
    </w:pPr>
  </w:style>
  <w:style w:type="character" w:customStyle="1" w:styleId="KopfzeileZeichen">
    <w:name w:val="Kopfzeile Zeichen"/>
    <w:basedOn w:val="Absatzstandardschriftart"/>
    <w:link w:val="Kopfzeile"/>
    <w:uiPriority w:val="99"/>
    <w:rsid w:val="005A2020"/>
    <w:rPr>
      <w:rFonts w:ascii="Verdana" w:hAnsi="Verdana"/>
    </w:rPr>
  </w:style>
  <w:style w:type="paragraph" w:styleId="Fuzeile">
    <w:name w:val="footer"/>
    <w:basedOn w:val="Standard"/>
    <w:link w:val="FuzeileZeichen"/>
    <w:uiPriority w:val="99"/>
    <w:unhideWhenUsed/>
    <w:rsid w:val="005A2020"/>
    <w:pPr>
      <w:tabs>
        <w:tab w:val="center" w:pos="4536"/>
        <w:tab w:val="right" w:pos="9072"/>
      </w:tabs>
    </w:pPr>
  </w:style>
  <w:style w:type="character" w:customStyle="1" w:styleId="FuzeileZeichen">
    <w:name w:val="Fußzeile Zeichen"/>
    <w:basedOn w:val="Absatzstandardschriftart"/>
    <w:link w:val="Fuzeile"/>
    <w:uiPriority w:val="99"/>
    <w:rsid w:val="005A2020"/>
    <w:rPr>
      <w:rFonts w:ascii="Verdana" w:hAnsi="Verdana"/>
    </w:rPr>
  </w:style>
  <w:style w:type="table" w:styleId="Tabellenraster">
    <w:name w:val="Table Grid"/>
    <w:basedOn w:val="NormaleTabelle"/>
    <w:uiPriority w:val="59"/>
    <w:rsid w:val="005A20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B5620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56205"/>
    <w:rPr>
      <w:rFonts w:ascii="Lucida Grande" w:hAnsi="Lucida Grande" w:cs="Lucida Grande"/>
      <w:sz w:val="18"/>
      <w:szCs w:val="18"/>
    </w:rPr>
  </w:style>
  <w:style w:type="character" w:customStyle="1" w:styleId="berschrift2Zeichen">
    <w:name w:val="Überschrift 2 Zeichen"/>
    <w:basedOn w:val="Absatzstandardschriftart"/>
    <w:link w:val="berschrift2"/>
    <w:rsid w:val="00AD196C"/>
    <w:rPr>
      <w:rFonts w:ascii="Cambria" w:eastAsia="Times New Roman" w:hAnsi="Cambria" w:cs="Times New Roman"/>
      <w:b/>
      <w:bCs/>
      <w:i/>
      <w:iCs/>
      <w:sz w:val="28"/>
      <w:szCs w:val="28"/>
      <w:lang w:val="de-AT"/>
    </w:rPr>
  </w:style>
  <w:style w:type="paragraph" w:styleId="Textkrper">
    <w:name w:val="Body Text"/>
    <w:basedOn w:val="Standard"/>
    <w:link w:val="TextkrperZeichen"/>
    <w:rsid w:val="00AD196C"/>
    <w:rPr>
      <w:rFonts w:ascii="Arial" w:eastAsia="Times New Roman" w:hAnsi="Arial" w:cs="Times New Roman"/>
      <w:szCs w:val="20"/>
    </w:rPr>
  </w:style>
  <w:style w:type="character" w:customStyle="1" w:styleId="TextkrperZeichen">
    <w:name w:val="Textkörper Zeichen"/>
    <w:basedOn w:val="Absatzstandardschriftart"/>
    <w:link w:val="Textkrper"/>
    <w:rsid w:val="00AD196C"/>
    <w:rPr>
      <w:rFonts w:ascii="Arial" w:eastAsia="Times New Roman" w:hAnsi="Arial" w:cs="Times New Roman"/>
      <w:szCs w:val="20"/>
    </w:rPr>
  </w:style>
  <w:style w:type="paragraph" w:styleId="Aufzhlungszeichen2">
    <w:name w:val="List Bullet 2"/>
    <w:basedOn w:val="Standard"/>
    <w:rsid w:val="00AD196C"/>
    <w:pPr>
      <w:numPr>
        <w:numId w:val="4"/>
      </w:numPr>
    </w:pPr>
    <w:rPr>
      <w:rFonts w:ascii="Arial" w:eastAsia="Times New Roman" w:hAnsi="Arial" w:cs="Arial"/>
      <w:bCs/>
      <w:lang w:val="de-AT"/>
    </w:rPr>
  </w:style>
  <w:style w:type="paragraph" w:customStyle="1" w:styleId="Text">
    <w:name w:val="Text"/>
    <w:rsid w:val="00EE6EE5"/>
    <w:pPr>
      <w:widowControl w:val="0"/>
    </w:pPr>
    <w:rPr>
      <w:rFonts w:ascii="Arial" w:eastAsia="Times New Roman" w:hAnsi="Arial" w:cs="Times New Roman"/>
      <w:snapToGrid w:val="0"/>
      <w:color w:val="000000"/>
      <w:sz w:val="26"/>
      <w:szCs w:val="20"/>
    </w:rPr>
  </w:style>
  <w:style w:type="paragraph" w:styleId="KeinLeerraum">
    <w:name w:val="No Spacing"/>
    <w:uiPriority w:val="1"/>
    <w:qFormat/>
    <w:rsid w:val="00733049"/>
    <w:pPr>
      <w:jc w:val="both"/>
    </w:pPr>
    <w:rPr>
      <w:rFonts w:ascii="Arial" w:eastAsiaTheme="minorHAnsi" w:hAnsi="Arial"/>
      <w:szCs w:val="22"/>
      <w:lang w:val="de-AT" w:eastAsia="en-US"/>
    </w:rPr>
  </w:style>
  <w:style w:type="character" w:customStyle="1" w:styleId="berschrift1Zeichen">
    <w:name w:val="Überschrift 1 Zeichen"/>
    <w:basedOn w:val="Absatzstandardschriftart"/>
    <w:link w:val="berschrift1"/>
    <w:uiPriority w:val="9"/>
    <w:rsid w:val="00615A16"/>
    <w:rPr>
      <w:rFonts w:asciiTheme="majorHAnsi" w:eastAsiaTheme="majorEastAsia" w:hAnsiTheme="majorHAnsi" w:cstheme="majorBidi"/>
      <w:b/>
      <w:bCs/>
      <w:color w:val="345A8A" w:themeColor="accent1" w:themeShade="B5"/>
      <w:sz w:val="32"/>
      <w:szCs w:val="32"/>
    </w:rPr>
  </w:style>
  <w:style w:type="character" w:styleId="Link">
    <w:name w:val="Hyperlink"/>
    <w:basedOn w:val="Absatzstandardschriftart"/>
    <w:uiPriority w:val="99"/>
    <w:unhideWhenUsed/>
    <w:rsid w:val="009A736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449D"/>
    <w:rPr>
      <w:rFonts w:ascii="Verdana" w:hAnsi="Verdana"/>
    </w:rPr>
  </w:style>
  <w:style w:type="paragraph" w:styleId="berschrift1">
    <w:name w:val="heading 1"/>
    <w:basedOn w:val="Standard"/>
    <w:next w:val="Standard"/>
    <w:link w:val="berschrift1Zeichen"/>
    <w:uiPriority w:val="9"/>
    <w:qFormat/>
    <w:rsid w:val="00615A1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qFormat/>
    <w:rsid w:val="00AD196C"/>
    <w:pPr>
      <w:keepNext/>
      <w:spacing w:before="240" w:after="60"/>
      <w:outlineLvl w:val="1"/>
    </w:pPr>
    <w:rPr>
      <w:rFonts w:ascii="Cambria" w:eastAsia="Times New Roman" w:hAnsi="Cambria" w:cs="Times New Roman"/>
      <w:b/>
      <w:bCs/>
      <w:i/>
      <w:iCs/>
      <w:sz w:val="28"/>
      <w:szCs w:val="28"/>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31C6"/>
    <w:pPr>
      <w:ind w:left="720"/>
      <w:contextualSpacing/>
    </w:pPr>
  </w:style>
  <w:style w:type="paragraph" w:styleId="Kopfzeile">
    <w:name w:val="header"/>
    <w:basedOn w:val="Standard"/>
    <w:link w:val="KopfzeileZeichen"/>
    <w:uiPriority w:val="99"/>
    <w:unhideWhenUsed/>
    <w:rsid w:val="005A2020"/>
    <w:pPr>
      <w:tabs>
        <w:tab w:val="center" w:pos="4536"/>
        <w:tab w:val="right" w:pos="9072"/>
      </w:tabs>
    </w:pPr>
  </w:style>
  <w:style w:type="character" w:customStyle="1" w:styleId="KopfzeileZeichen">
    <w:name w:val="Kopfzeile Zeichen"/>
    <w:basedOn w:val="Absatzstandardschriftart"/>
    <w:link w:val="Kopfzeile"/>
    <w:uiPriority w:val="99"/>
    <w:rsid w:val="005A2020"/>
    <w:rPr>
      <w:rFonts w:ascii="Verdana" w:hAnsi="Verdana"/>
    </w:rPr>
  </w:style>
  <w:style w:type="paragraph" w:styleId="Fuzeile">
    <w:name w:val="footer"/>
    <w:basedOn w:val="Standard"/>
    <w:link w:val="FuzeileZeichen"/>
    <w:uiPriority w:val="99"/>
    <w:unhideWhenUsed/>
    <w:rsid w:val="005A2020"/>
    <w:pPr>
      <w:tabs>
        <w:tab w:val="center" w:pos="4536"/>
        <w:tab w:val="right" w:pos="9072"/>
      </w:tabs>
    </w:pPr>
  </w:style>
  <w:style w:type="character" w:customStyle="1" w:styleId="FuzeileZeichen">
    <w:name w:val="Fußzeile Zeichen"/>
    <w:basedOn w:val="Absatzstandardschriftart"/>
    <w:link w:val="Fuzeile"/>
    <w:uiPriority w:val="99"/>
    <w:rsid w:val="005A2020"/>
    <w:rPr>
      <w:rFonts w:ascii="Verdana" w:hAnsi="Verdana"/>
    </w:rPr>
  </w:style>
  <w:style w:type="table" w:styleId="Tabellenraster">
    <w:name w:val="Table Grid"/>
    <w:basedOn w:val="NormaleTabelle"/>
    <w:uiPriority w:val="59"/>
    <w:rsid w:val="005A20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B5620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56205"/>
    <w:rPr>
      <w:rFonts w:ascii="Lucida Grande" w:hAnsi="Lucida Grande" w:cs="Lucida Grande"/>
      <w:sz w:val="18"/>
      <w:szCs w:val="18"/>
    </w:rPr>
  </w:style>
  <w:style w:type="character" w:customStyle="1" w:styleId="berschrift2Zeichen">
    <w:name w:val="Überschrift 2 Zeichen"/>
    <w:basedOn w:val="Absatzstandardschriftart"/>
    <w:link w:val="berschrift2"/>
    <w:rsid w:val="00AD196C"/>
    <w:rPr>
      <w:rFonts w:ascii="Cambria" w:eastAsia="Times New Roman" w:hAnsi="Cambria" w:cs="Times New Roman"/>
      <w:b/>
      <w:bCs/>
      <w:i/>
      <w:iCs/>
      <w:sz w:val="28"/>
      <w:szCs w:val="28"/>
      <w:lang w:val="de-AT"/>
    </w:rPr>
  </w:style>
  <w:style w:type="paragraph" w:styleId="Textkrper">
    <w:name w:val="Body Text"/>
    <w:basedOn w:val="Standard"/>
    <w:link w:val="TextkrperZeichen"/>
    <w:rsid w:val="00AD196C"/>
    <w:rPr>
      <w:rFonts w:ascii="Arial" w:eastAsia="Times New Roman" w:hAnsi="Arial" w:cs="Times New Roman"/>
      <w:szCs w:val="20"/>
    </w:rPr>
  </w:style>
  <w:style w:type="character" w:customStyle="1" w:styleId="TextkrperZeichen">
    <w:name w:val="Textkörper Zeichen"/>
    <w:basedOn w:val="Absatzstandardschriftart"/>
    <w:link w:val="Textkrper"/>
    <w:rsid w:val="00AD196C"/>
    <w:rPr>
      <w:rFonts w:ascii="Arial" w:eastAsia="Times New Roman" w:hAnsi="Arial" w:cs="Times New Roman"/>
      <w:szCs w:val="20"/>
    </w:rPr>
  </w:style>
  <w:style w:type="paragraph" w:styleId="Aufzhlungszeichen2">
    <w:name w:val="List Bullet 2"/>
    <w:basedOn w:val="Standard"/>
    <w:rsid w:val="00AD196C"/>
    <w:pPr>
      <w:numPr>
        <w:numId w:val="7"/>
      </w:numPr>
    </w:pPr>
    <w:rPr>
      <w:rFonts w:ascii="Arial" w:eastAsia="Times New Roman" w:hAnsi="Arial" w:cs="Arial"/>
      <w:bCs/>
      <w:lang w:val="de-AT"/>
    </w:rPr>
  </w:style>
  <w:style w:type="paragraph" w:customStyle="1" w:styleId="Text">
    <w:name w:val="Text"/>
    <w:rsid w:val="00EE6EE5"/>
    <w:pPr>
      <w:widowControl w:val="0"/>
    </w:pPr>
    <w:rPr>
      <w:rFonts w:ascii="Arial" w:eastAsia="Times New Roman" w:hAnsi="Arial" w:cs="Times New Roman"/>
      <w:snapToGrid w:val="0"/>
      <w:color w:val="000000"/>
      <w:sz w:val="26"/>
      <w:szCs w:val="20"/>
    </w:rPr>
  </w:style>
  <w:style w:type="paragraph" w:styleId="KeinLeerraum">
    <w:name w:val="No Spacing"/>
    <w:uiPriority w:val="1"/>
    <w:qFormat/>
    <w:rsid w:val="00733049"/>
    <w:pPr>
      <w:jc w:val="both"/>
    </w:pPr>
    <w:rPr>
      <w:rFonts w:ascii="Arial" w:eastAsiaTheme="minorHAnsi" w:hAnsi="Arial"/>
      <w:szCs w:val="22"/>
      <w:lang w:val="de-AT" w:eastAsia="en-US"/>
    </w:rPr>
  </w:style>
  <w:style w:type="character" w:customStyle="1" w:styleId="berschrift1Zeichen">
    <w:name w:val="Überschrift 1 Zeichen"/>
    <w:basedOn w:val="Absatzstandardschriftart"/>
    <w:link w:val="berschrift1"/>
    <w:uiPriority w:val="9"/>
    <w:rsid w:val="00615A16"/>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82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eader" Target="header1.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eader" Target="header2.xm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3.xm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g"/><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40" Type="http://schemas.openxmlformats.org/officeDocument/2006/relationships/image" Target="media/image26.png"/><Relationship Id="rId41" Type="http://schemas.openxmlformats.org/officeDocument/2006/relationships/header" Target="header6.xml"/><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hyperlink" Target="http://www.ikea.at" TargetMode="External"/><Relationship Id="rId45" Type="http://schemas.openxmlformats.org/officeDocument/2006/relationships/header" Target="header7.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70B37-190C-C34B-8ED8-7EB154F81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5755</Words>
  <Characters>36258</Characters>
  <Application>Microsoft Macintosh Word</Application>
  <DocSecurity>0</DocSecurity>
  <Lines>302</Lines>
  <Paragraphs>83</Paragraphs>
  <ScaleCrop>false</ScaleCrop>
  <HeadingPairs>
    <vt:vector size="2" baseType="variant">
      <vt:variant>
        <vt:lpstr>Titel</vt:lpstr>
      </vt:variant>
      <vt:variant>
        <vt:i4>1</vt:i4>
      </vt:variant>
    </vt:vector>
  </HeadingPairs>
  <TitlesOfParts>
    <vt:vector size="1" baseType="lpstr">
      <vt:lpstr/>
    </vt:vector>
  </TitlesOfParts>
  <Company>HLTW13</Company>
  <LinksUpToDate>false</LinksUpToDate>
  <CharactersWithSpaces>41930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Wegleitner</dc:creator>
  <cp:keywords/>
  <dc:description/>
  <cp:lastModifiedBy>frö</cp:lastModifiedBy>
  <cp:revision>141</cp:revision>
  <cp:lastPrinted>2014-11-04T08:07:00Z</cp:lastPrinted>
  <dcterms:created xsi:type="dcterms:W3CDTF">2013-01-03T14:13:00Z</dcterms:created>
  <dcterms:modified xsi:type="dcterms:W3CDTF">2014-11-06T10:09:00Z</dcterms:modified>
</cp:coreProperties>
</file>